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DE8" w:rsidRDefault="00F40DE8" w:rsidP="009652A8">
      <w:pPr>
        <w:spacing w:before="120"/>
        <w:jc w:val="center"/>
      </w:pPr>
      <w:r w:rsidRPr="00082EF1">
        <w:rPr>
          <w:noProof/>
          <w:color w:val="FF0000"/>
          <w:sz w:val="22"/>
        </w:rPr>
        <w:drawing>
          <wp:inline distT="0" distB="0" distL="0" distR="0">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40DE8" w:rsidRDefault="00F40DE8" w:rsidP="00F40DE8">
      <w:pPr>
        <w:tabs>
          <w:tab w:val="left" w:pos="3120"/>
        </w:tabs>
        <w:jc w:val="center"/>
      </w:pPr>
    </w:p>
    <w:p w:rsidR="00F40DE8" w:rsidRPr="003A2C0E" w:rsidRDefault="00F40DE8" w:rsidP="00F40DE8">
      <w:pPr>
        <w:tabs>
          <w:tab w:val="left" w:pos="3120"/>
        </w:tabs>
        <w:jc w:val="center"/>
        <w:rPr>
          <w:b/>
          <w:sz w:val="28"/>
          <w:szCs w:val="28"/>
        </w:rPr>
      </w:pPr>
      <w:r w:rsidRPr="003A2C0E">
        <w:rPr>
          <w:b/>
          <w:sz w:val="28"/>
          <w:szCs w:val="28"/>
        </w:rPr>
        <w:t>WATER UTILITY TARIFF</w:t>
      </w:r>
    </w:p>
    <w:p w:rsidR="00F40DE8" w:rsidRPr="003A2C0E" w:rsidRDefault="00902C4C" w:rsidP="00F40DE8">
      <w:pPr>
        <w:jc w:val="center"/>
        <w:rPr>
          <w:b/>
          <w:sz w:val="28"/>
          <w:szCs w:val="28"/>
        </w:rPr>
      </w:pPr>
      <w:r>
        <w:rPr>
          <w:b/>
          <w:sz w:val="28"/>
          <w:szCs w:val="28"/>
        </w:rPr>
        <w:t>Tariff Control Number 4</w:t>
      </w:r>
      <w:r w:rsidR="00392DA7">
        <w:rPr>
          <w:b/>
          <w:sz w:val="28"/>
          <w:szCs w:val="28"/>
        </w:rPr>
        <w:t>8584</w:t>
      </w:r>
    </w:p>
    <w:p w:rsidR="00F40DE8" w:rsidRPr="003D098C" w:rsidRDefault="00F40DE8" w:rsidP="003D098C">
      <w:pPr>
        <w:tabs>
          <w:tab w:val="center" w:pos="4680"/>
        </w:tabs>
        <w:rPr>
          <w:szCs w:val="24"/>
        </w:rPr>
      </w:pPr>
    </w:p>
    <w:p w:rsidR="00DE242E" w:rsidRPr="00F40DE8" w:rsidRDefault="00DE242E">
      <w:pPr>
        <w:tabs>
          <w:tab w:val="right" w:pos="9360"/>
        </w:tabs>
        <w:rPr>
          <w:szCs w:val="24"/>
        </w:rPr>
      </w:pPr>
      <w:r w:rsidRPr="00F40DE8">
        <w:rPr>
          <w:szCs w:val="24"/>
          <w:u w:val="single"/>
        </w:rPr>
        <w:t>Community Water Company</w:t>
      </w:r>
      <w:r w:rsidRPr="00F40DE8">
        <w:rPr>
          <w:szCs w:val="24"/>
        </w:rPr>
        <w:tab/>
      </w:r>
      <w:r w:rsidR="001D5414" w:rsidRPr="00F40DE8">
        <w:rPr>
          <w:szCs w:val="24"/>
          <w:u w:val="single"/>
        </w:rPr>
        <w:t>1720 South Highway 287</w:t>
      </w:r>
    </w:p>
    <w:p w:rsidR="00DE242E" w:rsidRPr="00F40DE8" w:rsidRDefault="00DE242E">
      <w:pPr>
        <w:tabs>
          <w:tab w:val="right" w:pos="9360"/>
        </w:tabs>
        <w:rPr>
          <w:sz w:val="20"/>
        </w:rPr>
      </w:pPr>
      <w:r w:rsidRPr="00F40DE8">
        <w:rPr>
          <w:sz w:val="20"/>
        </w:rPr>
        <w:t>(Utility Name)</w:t>
      </w:r>
      <w:r w:rsidRPr="00F40DE8">
        <w:rPr>
          <w:sz w:val="20"/>
        </w:rPr>
        <w:tab/>
        <w:t>(Business Address)</w:t>
      </w:r>
    </w:p>
    <w:p w:rsidR="00DE242E" w:rsidRPr="00F40DE8" w:rsidRDefault="00DE242E">
      <w:pPr>
        <w:rPr>
          <w:szCs w:val="24"/>
        </w:rPr>
      </w:pPr>
    </w:p>
    <w:p w:rsidR="00DE242E" w:rsidRPr="00F40DE8" w:rsidRDefault="00DE242E">
      <w:pPr>
        <w:tabs>
          <w:tab w:val="right" w:pos="9360"/>
        </w:tabs>
        <w:rPr>
          <w:szCs w:val="24"/>
        </w:rPr>
      </w:pPr>
      <w:r w:rsidRPr="00F40DE8">
        <w:rPr>
          <w:szCs w:val="24"/>
          <w:u w:val="single"/>
        </w:rPr>
        <w:t xml:space="preserve">Corsicana, Texas  75110 </w:t>
      </w:r>
      <w:r w:rsidRPr="00F40DE8">
        <w:rPr>
          <w:szCs w:val="24"/>
        </w:rPr>
        <w:tab/>
      </w:r>
      <w:r w:rsidRPr="00F40DE8">
        <w:rPr>
          <w:szCs w:val="24"/>
          <w:u w:val="single"/>
        </w:rPr>
        <w:t>903/874-8244</w:t>
      </w:r>
    </w:p>
    <w:p w:rsidR="00DE242E" w:rsidRPr="00F40DE8" w:rsidRDefault="00DE242E">
      <w:pPr>
        <w:tabs>
          <w:tab w:val="right" w:pos="9360"/>
        </w:tabs>
        <w:rPr>
          <w:sz w:val="20"/>
        </w:rPr>
      </w:pPr>
      <w:r w:rsidRPr="00F40DE8">
        <w:rPr>
          <w:sz w:val="20"/>
        </w:rPr>
        <w:t>(City, State, Zip Code)</w:t>
      </w:r>
      <w:r w:rsidRPr="00F40DE8">
        <w:rPr>
          <w:sz w:val="20"/>
        </w:rPr>
        <w:tab/>
        <w:t>(Area Code/Telephone)</w:t>
      </w:r>
    </w:p>
    <w:p w:rsidR="00DE242E" w:rsidRPr="00F40DE8" w:rsidRDefault="00DE242E">
      <w:pPr>
        <w:rPr>
          <w:szCs w:val="24"/>
        </w:rPr>
      </w:pPr>
    </w:p>
    <w:p w:rsidR="00DE242E" w:rsidRPr="00F40DE8" w:rsidRDefault="00DE242E">
      <w:pPr>
        <w:rPr>
          <w:szCs w:val="24"/>
        </w:rPr>
      </w:pPr>
      <w:r w:rsidRPr="00F40DE8">
        <w:rPr>
          <w:szCs w:val="24"/>
        </w:rPr>
        <w:t>This tariff is effective for utility operations under the following Certificate of Convenience and Necessity:</w:t>
      </w:r>
    </w:p>
    <w:p w:rsidR="00DE242E" w:rsidRPr="00F40DE8" w:rsidRDefault="00DE242E">
      <w:pPr>
        <w:rPr>
          <w:szCs w:val="24"/>
        </w:rPr>
      </w:pPr>
    </w:p>
    <w:p w:rsidR="00DE242E" w:rsidRPr="00F40DE8" w:rsidRDefault="00DE242E">
      <w:pPr>
        <w:rPr>
          <w:szCs w:val="24"/>
        </w:rPr>
      </w:pPr>
      <w:r w:rsidRPr="00F40DE8">
        <w:rPr>
          <w:szCs w:val="24"/>
          <w:u w:val="single"/>
        </w:rPr>
        <w:t>10534</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counties:</w:t>
      </w:r>
    </w:p>
    <w:p w:rsidR="00DE242E" w:rsidRPr="00F40DE8" w:rsidRDefault="00DE242E">
      <w:pPr>
        <w:rPr>
          <w:szCs w:val="24"/>
        </w:rPr>
      </w:pPr>
    </w:p>
    <w:p w:rsidR="00DE242E" w:rsidRPr="00F40DE8" w:rsidRDefault="00DE242E">
      <w:pPr>
        <w:rPr>
          <w:szCs w:val="24"/>
        </w:rPr>
      </w:pPr>
      <w:r w:rsidRPr="00F40DE8">
        <w:rPr>
          <w:szCs w:val="24"/>
          <w:u w:val="single"/>
        </w:rPr>
        <w:t>Ell</w:t>
      </w:r>
      <w:r w:rsidR="00C50681" w:rsidRPr="00F40DE8">
        <w:rPr>
          <w:szCs w:val="24"/>
          <w:u w:val="single"/>
        </w:rPr>
        <w:t>is,</w:t>
      </w:r>
      <w:r w:rsidRPr="00F40DE8">
        <w:rPr>
          <w:szCs w:val="24"/>
          <w:u w:val="single"/>
        </w:rPr>
        <w:t xml:space="preserve"> </w:t>
      </w:r>
      <w:r w:rsidR="00AB576B" w:rsidRPr="00F40DE8">
        <w:rPr>
          <w:szCs w:val="24"/>
          <w:u w:val="single"/>
        </w:rPr>
        <w:t xml:space="preserve">Henderson, Navarro, and </w:t>
      </w:r>
      <w:r w:rsidRPr="00F40DE8">
        <w:rPr>
          <w:szCs w:val="24"/>
          <w:u w:val="single"/>
        </w:rPr>
        <w:t>Smith</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cities or unincorporated towns (if any):</w:t>
      </w:r>
    </w:p>
    <w:p w:rsidR="00DE242E" w:rsidRPr="00F40DE8" w:rsidRDefault="00DE242E">
      <w:pPr>
        <w:rPr>
          <w:szCs w:val="24"/>
        </w:rPr>
      </w:pPr>
    </w:p>
    <w:p w:rsidR="00DE242E" w:rsidRPr="00F40DE8" w:rsidRDefault="00DE242E">
      <w:pPr>
        <w:rPr>
          <w:szCs w:val="24"/>
          <w:u w:val="single"/>
        </w:rPr>
      </w:pPr>
      <w:r w:rsidRPr="00F40DE8">
        <w:rPr>
          <w:szCs w:val="24"/>
          <w:u w:val="single"/>
        </w:rPr>
        <w:t xml:space="preserve">Garrett, </w:t>
      </w:r>
      <w:r w:rsidR="00C50681" w:rsidRPr="00F40DE8">
        <w:rPr>
          <w:szCs w:val="24"/>
          <w:u w:val="single"/>
        </w:rPr>
        <w:t xml:space="preserve">Purdon and </w:t>
      </w:r>
      <w:r w:rsidR="004E4F34" w:rsidRPr="00F40DE8">
        <w:rPr>
          <w:szCs w:val="24"/>
          <w:u w:val="single"/>
        </w:rPr>
        <w:t>Retreat</w:t>
      </w:r>
    </w:p>
    <w:p w:rsidR="00C50681" w:rsidRPr="00F40DE8" w:rsidRDefault="00C50681">
      <w:pPr>
        <w:rPr>
          <w:szCs w:val="24"/>
          <w:u w:val="single"/>
        </w:rPr>
      </w:pPr>
    </w:p>
    <w:p w:rsidR="00C50681" w:rsidRPr="00F40DE8" w:rsidRDefault="00C50681" w:rsidP="00C50681">
      <w:pPr>
        <w:jc w:val="both"/>
        <w:rPr>
          <w:b/>
          <w:i/>
          <w:szCs w:val="24"/>
        </w:rPr>
      </w:pPr>
      <w:r w:rsidRPr="00F40DE8">
        <w:rPr>
          <w:b/>
          <w:i/>
          <w:szCs w:val="24"/>
        </w:rPr>
        <w:t xml:space="preserve">The rates set or approved by the city for the systems entirely within its corporate boundary are not presented in this tariff.  Those rates are not under the original jurisdiction of the </w:t>
      </w:r>
      <w:r w:rsidR="003F6548">
        <w:rPr>
          <w:b/>
          <w:i/>
          <w:szCs w:val="24"/>
        </w:rPr>
        <w:t>Commission</w:t>
      </w:r>
      <w:r w:rsidRPr="00F40DE8">
        <w:rPr>
          <w:b/>
          <w:i/>
          <w:szCs w:val="24"/>
        </w:rPr>
        <w:t xml:space="preserve"> and will have to be obtained from the city or utility.</w:t>
      </w:r>
    </w:p>
    <w:p w:rsidR="00DE242E" w:rsidRPr="00F40DE8" w:rsidRDefault="00DE242E">
      <w:pPr>
        <w:rPr>
          <w:szCs w:val="24"/>
        </w:rPr>
      </w:pPr>
    </w:p>
    <w:p w:rsidR="00DE242E" w:rsidRPr="00F40DE8" w:rsidRDefault="00DE242E">
      <w:pPr>
        <w:rPr>
          <w:szCs w:val="24"/>
        </w:rPr>
      </w:pPr>
      <w:r w:rsidRPr="00F40DE8">
        <w:rPr>
          <w:szCs w:val="24"/>
        </w:rPr>
        <w:t>This tariff is effective in the following subdivisions and public water systems:</w:t>
      </w:r>
    </w:p>
    <w:p w:rsidR="00DE242E" w:rsidRPr="00F40DE8" w:rsidRDefault="00DE242E">
      <w:pPr>
        <w:rPr>
          <w:szCs w:val="24"/>
        </w:rPr>
      </w:pPr>
    </w:p>
    <w:p w:rsidR="00DE242E" w:rsidRPr="003F6548" w:rsidRDefault="0034752A">
      <w:pPr>
        <w:rPr>
          <w:szCs w:val="24"/>
          <w:u w:val="single"/>
        </w:rPr>
      </w:pPr>
      <w:r w:rsidRPr="003F6548">
        <w:rPr>
          <w:szCs w:val="24"/>
          <w:u w:val="single"/>
        </w:rPr>
        <w:t>See attached list</w:t>
      </w:r>
      <w:r w:rsidR="003F6548">
        <w:rPr>
          <w:szCs w:val="24"/>
          <w:u w:val="single"/>
        </w:rPr>
        <w:t>.</w:t>
      </w:r>
    </w:p>
    <w:p w:rsidR="0034752A" w:rsidRPr="00F40DE8" w:rsidRDefault="0034752A">
      <w:pPr>
        <w:rPr>
          <w:szCs w:val="24"/>
        </w:rPr>
      </w:pPr>
    </w:p>
    <w:p w:rsidR="00F40DE8" w:rsidRPr="00F40DE8" w:rsidRDefault="00F40DE8" w:rsidP="00F40DE8">
      <w:pPr>
        <w:widowControl w:val="0"/>
        <w:jc w:val="center"/>
        <w:rPr>
          <w:szCs w:val="24"/>
        </w:rPr>
      </w:pPr>
      <w:r w:rsidRPr="00F40DE8">
        <w:rPr>
          <w:szCs w:val="24"/>
        </w:rPr>
        <w:t>TABLE OF CONTENTS</w:t>
      </w:r>
    </w:p>
    <w:p w:rsidR="00F40DE8" w:rsidRPr="00F40DE8" w:rsidRDefault="00F40DE8" w:rsidP="00F40DE8">
      <w:pPr>
        <w:widowControl w:val="0"/>
        <w:rPr>
          <w:szCs w:val="24"/>
        </w:rPr>
      </w:pPr>
      <w:r w:rsidRPr="00F40DE8">
        <w:rPr>
          <w:szCs w:val="24"/>
        </w:rPr>
        <w:t>The above utility lists the following sections of its tariff (if additional pages are needed for a section, all pages should be numbered consecutively):</w:t>
      </w:r>
    </w:p>
    <w:p w:rsidR="00F40DE8" w:rsidRPr="00F40DE8" w:rsidRDefault="00F40DE8" w:rsidP="00F40DE8">
      <w:pPr>
        <w:tabs>
          <w:tab w:val="right" w:leader="dot" w:pos="8640"/>
        </w:tabs>
        <w:ind w:right="720" w:firstLine="720"/>
        <w:rPr>
          <w:szCs w:val="24"/>
        </w:rPr>
      </w:pPr>
      <w:r w:rsidRPr="00F40DE8">
        <w:rPr>
          <w:szCs w:val="24"/>
        </w:rPr>
        <w:t>SECTION 1.0 - RATE SCHEDULE</w:t>
      </w:r>
      <w:r w:rsidRPr="00F40DE8">
        <w:rPr>
          <w:szCs w:val="24"/>
        </w:rPr>
        <w:tab/>
        <w:t>2</w:t>
      </w:r>
    </w:p>
    <w:p w:rsidR="00F40DE8" w:rsidRPr="00F40DE8" w:rsidRDefault="00F40DE8" w:rsidP="00F40DE8">
      <w:pPr>
        <w:tabs>
          <w:tab w:val="right" w:leader="dot" w:pos="8640"/>
        </w:tabs>
        <w:ind w:right="720" w:firstLine="720"/>
        <w:rPr>
          <w:szCs w:val="24"/>
        </w:rPr>
      </w:pPr>
      <w:r w:rsidRPr="00F40DE8">
        <w:rPr>
          <w:szCs w:val="24"/>
        </w:rPr>
        <w:t>SECTION 2.0 - SERVICE RULES AND POLICIES</w:t>
      </w:r>
      <w:r w:rsidRPr="00F40DE8">
        <w:rPr>
          <w:szCs w:val="24"/>
        </w:rPr>
        <w:tab/>
      </w:r>
      <w:r w:rsidR="00545E70">
        <w:rPr>
          <w:szCs w:val="24"/>
        </w:rPr>
        <w:t>8</w:t>
      </w:r>
    </w:p>
    <w:p w:rsidR="00F40DE8" w:rsidRPr="00F40DE8" w:rsidRDefault="00F40DE8" w:rsidP="00F40DE8">
      <w:pPr>
        <w:tabs>
          <w:tab w:val="right" w:leader="dot" w:pos="8640"/>
        </w:tabs>
        <w:ind w:right="720" w:firstLine="720"/>
        <w:rPr>
          <w:szCs w:val="24"/>
        </w:rPr>
      </w:pPr>
      <w:r w:rsidRPr="00F40DE8">
        <w:rPr>
          <w:szCs w:val="24"/>
        </w:rPr>
        <w:t>SECTION 3.0 - EXTENSION POLICY</w:t>
      </w:r>
      <w:r w:rsidRPr="00F40DE8">
        <w:rPr>
          <w:szCs w:val="24"/>
        </w:rPr>
        <w:tab/>
        <w:t>13</w:t>
      </w:r>
    </w:p>
    <w:p w:rsidR="00F40DE8" w:rsidRPr="00F40DE8" w:rsidRDefault="00F40DE8" w:rsidP="00F40DE8">
      <w:pPr>
        <w:tabs>
          <w:tab w:val="right" w:leader="dot" w:pos="8640"/>
        </w:tabs>
        <w:ind w:right="720" w:firstLine="720"/>
        <w:rPr>
          <w:szCs w:val="24"/>
        </w:rPr>
      </w:pPr>
      <w:r w:rsidRPr="00F40DE8">
        <w:rPr>
          <w:szCs w:val="24"/>
        </w:rPr>
        <w:t>APPENDIX A – DROUGHT CONTINGENCY PLAN</w:t>
      </w:r>
    </w:p>
    <w:p w:rsidR="00F40DE8" w:rsidRPr="00F40DE8" w:rsidRDefault="00F40DE8" w:rsidP="00F40DE8">
      <w:pPr>
        <w:tabs>
          <w:tab w:val="right" w:leader="dot" w:pos="8640"/>
        </w:tabs>
        <w:ind w:right="720" w:firstLine="720"/>
        <w:rPr>
          <w:szCs w:val="24"/>
        </w:rPr>
      </w:pPr>
      <w:r w:rsidRPr="00F40DE8">
        <w:rPr>
          <w:szCs w:val="24"/>
        </w:rPr>
        <w:t>APPENDIX B – APPLICATION FOR SERVICE</w:t>
      </w:r>
    </w:p>
    <w:p w:rsidR="00DE242E" w:rsidRPr="00F40DE8" w:rsidRDefault="00DE242E">
      <w:pPr>
        <w:rPr>
          <w:szCs w:val="24"/>
        </w:rPr>
      </w:pPr>
    </w:p>
    <w:p w:rsidR="00F40DE8" w:rsidRDefault="00F40DE8">
      <w:pPr>
        <w:rPr>
          <w:szCs w:val="24"/>
        </w:rPr>
      </w:pPr>
      <w:r>
        <w:rPr>
          <w:szCs w:val="24"/>
        </w:rPr>
        <w:br w:type="page"/>
      </w:r>
    </w:p>
    <w:p w:rsidR="00C50681" w:rsidRPr="00F40DE8" w:rsidRDefault="0048344A" w:rsidP="00C50681">
      <w:pPr>
        <w:jc w:val="center"/>
        <w:rPr>
          <w:szCs w:val="24"/>
        </w:rPr>
      </w:pPr>
      <w:r w:rsidRPr="00F40DE8">
        <w:rPr>
          <w:szCs w:val="24"/>
        </w:rPr>
        <w:lastRenderedPageBreak/>
        <w:t>COMMUNITY WATER COMPANY</w:t>
      </w:r>
    </w:p>
    <w:p w:rsidR="00C50681" w:rsidRPr="00F40DE8" w:rsidRDefault="00C50681" w:rsidP="000B4DB7">
      <w:pPr>
        <w:rPr>
          <w:szCs w:val="24"/>
        </w:rPr>
      </w:pPr>
    </w:p>
    <w:p w:rsidR="00C50681" w:rsidRPr="00F40DE8" w:rsidRDefault="00C50681" w:rsidP="000B4DB7">
      <w:pPr>
        <w:rPr>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430"/>
        <w:gridCol w:w="2970"/>
      </w:tblGrid>
      <w:tr w:rsidR="009C0D96" w:rsidRPr="00F40DE8" w:rsidTr="001251DC">
        <w:trPr>
          <w:trHeight w:val="503"/>
        </w:trPr>
        <w:tc>
          <w:tcPr>
            <w:tcW w:w="4248" w:type="dxa"/>
          </w:tcPr>
          <w:p w:rsidR="009C0D96" w:rsidRPr="00F40DE8" w:rsidRDefault="009C0D96" w:rsidP="0034752A">
            <w:pPr>
              <w:rPr>
                <w:szCs w:val="24"/>
              </w:rPr>
            </w:pPr>
            <w:r w:rsidRPr="00F40DE8">
              <w:rPr>
                <w:szCs w:val="24"/>
              </w:rPr>
              <w:t>PWS Name/Subdivision</w:t>
            </w:r>
          </w:p>
        </w:tc>
        <w:tc>
          <w:tcPr>
            <w:tcW w:w="2430" w:type="dxa"/>
          </w:tcPr>
          <w:p w:rsidR="009C0D96" w:rsidRPr="00F40DE8" w:rsidRDefault="009C0D96" w:rsidP="004C68FF">
            <w:pPr>
              <w:jc w:val="center"/>
              <w:rPr>
                <w:szCs w:val="24"/>
              </w:rPr>
            </w:pPr>
            <w:r w:rsidRPr="00F40DE8">
              <w:rPr>
                <w:szCs w:val="24"/>
              </w:rPr>
              <w:t>PWS ID No.</w:t>
            </w:r>
          </w:p>
        </w:tc>
        <w:tc>
          <w:tcPr>
            <w:tcW w:w="2970" w:type="dxa"/>
          </w:tcPr>
          <w:p w:rsidR="009C0D96" w:rsidRPr="00F40DE8" w:rsidRDefault="009C0D96" w:rsidP="004C68FF">
            <w:pPr>
              <w:jc w:val="center"/>
              <w:rPr>
                <w:szCs w:val="24"/>
              </w:rPr>
            </w:pPr>
            <w:r w:rsidRPr="00F40DE8">
              <w:rPr>
                <w:szCs w:val="24"/>
              </w:rPr>
              <w:t>County</w:t>
            </w:r>
          </w:p>
        </w:tc>
      </w:tr>
      <w:tr w:rsidR="009C0D96" w:rsidRPr="00F40DE8" w:rsidTr="001251DC">
        <w:trPr>
          <w:trHeight w:val="539"/>
        </w:trPr>
        <w:tc>
          <w:tcPr>
            <w:tcW w:w="4248" w:type="dxa"/>
          </w:tcPr>
          <w:p w:rsidR="009C0D96" w:rsidRPr="00F40DE8" w:rsidRDefault="009C0D96" w:rsidP="00DA0521">
            <w:pPr>
              <w:rPr>
                <w:szCs w:val="24"/>
              </w:rPr>
            </w:pPr>
            <w:r w:rsidRPr="00F40DE8">
              <w:rPr>
                <w:szCs w:val="24"/>
              </w:rPr>
              <w:t xml:space="preserve">Garrett </w:t>
            </w:r>
            <w:r w:rsidR="000B591B" w:rsidRPr="00F40DE8">
              <w:rPr>
                <w:szCs w:val="24"/>
              </w:rPr>
              <w:t>(partially inside the city)</w:t>
            </w:r>
          </w:p>
        </w:tc>
        <w:tc>
          <w:tcPr>
            <w:tcW w:w="2430" w:type="dxa"/>
          </w:tcPr>
          <w:p w:rsidR="009C0D96" w:rsidRPr="00F40DE8" w:rsidRDefault="009C0D96" w:rsidP="004C68FF">
            <w:pPr>
              <w:jc w:val="center"/>
              <w:rPr>
                <w:szCs w:val="24"/>
                <w:u w:val="single"/>
              </w:rPr>
            </w:pPr>
            <w:r w:rsidRPr="00F40DE8">
              <w:rPr>
                <w:szCs w:val="24"/>
              </w:rPr>
              <w:t>0700026</w:t>
            </w:r>
          </w:p>
        </w:tc>
        <w:tc>
          <w:tcPr>
            <w:tcW w:w="2970" w:type="dxa"/>
          </w:tcPr>
          <w:p w:rsidR="009C0D96" w:rsidRPr="00F40DE8" w:rsidRDefault="009C0D96" w:rsidP="004C68FF">
            <w:pPr>
              <w:jc w:val="center"/>
              <w:rPr>
                <w:szCs w:val="24"/>
              </w:rPr>
            </w:pPr>
            <w:r w:rsidRPr="00F40DE8">
              <w:rPr>
                <w:szCs w:val="24"/>
              </w:rPr>
              <w:t>Ellis</w:t>
            </w:r>
          </w:p>
        </w:tc>
      </w:tr>
      <w:tr w:rsidR="009C0D96" w:rsidRPr="00F40DE8" w:rsidTr="001251DC">
        <w:trPr>
          <w:trHeight w:val="440"/>
        </w:trPr>
        <w:tc>
          <w:tcPr>
            <w:tcW w:w="4248" w:type="dxa"/>
          </w:tcPr>
          <w:p w:rsidR="009C0D96" w:rsidRPr="00F40DE8" w:rsidRDefault="009C0D96" w:rsidP="0034752A">
            <w:pPr>
              <w:rPr>
                <w:szCs w:val="24"/>
              </w:rPr>
            </w:pPr>
            <w:r w:rsidRPr="00F40DE8">
              <w:rPr>
                <w:szCs w:val="24"/>
              </w:rPr>
              <w:t>Montgomery Gardens</w:t>
            </w:r>
          </w:p>
        </w:tc>
        <w:tc>
          <w:tcPr>
            <w:tcW w:w="2430" w:type="dxa"/>
          </w:tcPr>
          <w:p w:rsidR="009C0D96" w:rsidRPr="00F40DE8" w:rsidRDefault="009C0D96" w:rsidP="004C68FF">
            <w:pPr>
              <w:jc w:val="center"/>
              <w:rPr>
                <w:szCs w:val="24"/>
              </w:rPr>
            </w:pPr>
            <w:r w:rsidRPr="00F40DE8">
              <w:rPr>
                <w:szCs w:val="24"/>
              </w:rPr>
              <w:t>2120008</w:t>
            </w:r>
          </w:p>
        </w:tc>
        <w:tc>
          <w:tcPr>
            <w:tcW w:w="2970" w:type="dxa"/>
          </w:tcPr>
          <w:p w:rsidR="009C0D96" w:rsidRPr="00F40DE8" w:rsidRDefault="009C0D96" w:rsidP="004C68FF">
            <w:pPr>
              <w:jc w:val="center"/>
              <w:rPr>
                <w:szCs w:val="24"/>
              </w:rPr>
            </w:pPr>
            <w:r w:rsidRPr="00F40DE8">
              <w:rPr>
                <w:szCs w:val="24"/>
              </w:rPr>
              <w:t>Smith</w:t>
            </w:r>
          </w:p>
        </w:tc>
      </w:tr>
      <w:tr w:rsidR="009C0D96" w:rsidRPr="00F40DE8" w:rsidTr="001251DC">
        <w:trPr>
          <w:trHeight w:val="440"/>
        </w:trPr>
        <w:tc>
          <w:tcPr>
            <w:tcW w:w="4248" w:type="dxa"/>
          </w:tcPr>
          <w:p w:rsidR="009C0D96" w:rsidRPr="00F40DE8" w:rsidRDefault="009C0D96" w:rsidP="00115BE9">
            <w:pPr>
              <w:rPr>
                <w:szCs w:val="24"/>
              </w:rPr>
            </w:pPr>
            <w:r w:rsidRPr="00F40DE8">
              <w:rPr>
                <w:szCs w:val="24"/>
              </w:rPr>
              <w:t>Retreat (</w:t>
            </w:r>
            <w:r w:rsidR="00115BE9" w:rsidRPr="00F40DE8">
              <w:rPr>
                <w:szCs w:val="24"/>
              </w:rPr>
              <w:t>partially</w:t>
            </w:r>
            <w:r w:rsidR="000B591B" w:rsidRPr="00F40DE8">
              <w:rPr>
                <w:szCs w:val="24"/>
              </w:rPr>
              <w:t xml:space="preserve"> </w:t>
            </w:r>
            <w:r w:rsidRPr="00F40DE8">
              <w:rPr>
                <w:szCs w:val="24"/>
              </w:rPr>
              <w:t>inside city)</w:t>
            </w:r>
          </w:p>
        </w:tc>
        <w:tc>
          <w:tcPr>
            <w:tcW w:w="2430" w:type="dxa"/>
          </w:tcPr>
          <w:p w:rsidR="009C0D96" w:rsidRPr="00F40DE8" w:rsidRDefault="009C0D96" w:rsidP="00E13F46">
            <w:pPr>
              <w:jc w:val="center"/>
              <w:rPr>
                <w:szCs w:val="24"/>
                <w:u w:val="single"/>
              </w:rPr>
            </w:pPr>
            <w:r w:rsidRPr="00F40DE8">
              <w:rPr>
                <w:szCs w:val="24"/>
              </w:rPr>
              <w:t>1750031</w:t>
            </w:r>
          </w:p>
        </w:tc>
        <w:tc>
          <w:tcPr>
            <w:tcW w:w="2970" w:type="dxa"/>
          </w:tcPr>
          <w:p w:rsidR="009C0D96" w:rsidRPr="00F40DE8" w:rsidRDefault="009C0D96" w:rsidP="00E13F46">
            <w:pPr>
              <w:jc w:val="center"/>
              <w:rPr>
                <w:szCs w:val="24"/>
              </w:rPr>
            </w:pPr>
            <w:r w:rsidRPr="00F40DE8">
              <w:rPr>
                <w:szCs w:val="24"/>
              </w:rPr>
              <w:t>Navarro</w:t>
            </w:r>
          </w:p>
        </w:tc>
      </w:tr>
      <w:tr w:rsidR="009C0D96" w:rsidRPr="00F40DE8" w:rsidTr="001251DC">
        <w:trPr>
          <w:trHeight w:val="539"/>
        </w:trPr>
        <w:tc>
          <w:tcPr>
            <w:tcW w:w="4248" w:type="dxa"/>
          </w:tcPr>
          <w:p w:rsidR="009C0D96" w:rsidRPr="00F40DE8" w:rsidRDefault="009C0D96" w:rsidP="0034752A">
            <w:pPr>
              <w:rPr>
                <w:szCs w:val="24"/>
              </w:rPr>
            </w:pPr>
            <w:r w:rsidRPr="00F40DE8">
              <w:rPr>
                <w:szCs w:val="24"/>
              </w:rPr>
              <w:t>Purdon</w:t>
            </w:r>
          </w:p>
        </w:tc>
        <w:tc>
          <w:tcPr>
            <w:tcW w:w="2430" w:type="dxa"/>
          </w:tcPr>
          <w:p w:rsidR="009C0D96" w:rsidRPr="00F40DE8" w:rsidRDefault="009C0D96" w:rsidP="004C68FF">
            <w:pPr>
              <w:jc w:val="center"/>
              <w:rPr>
                <w:szCs w:val="24"/>
                <w:u w:val="single"/>
              </w:rPr>
            </w:pPr>
            <w:r w:rsidRPr="00F40DE8">
              <w:rPr>
                <w:szCs w:val="24"/>
              </w:rPr>
              <w:t>1750018</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22"/>
        </w:trPr>
        <w:tc>
          <w:tcPr>
            <w:tcW w:w="4248" w:type="dxa"/>
          </w:tcPr>
          <w:p w:rsidR="009C0D96" w:rsidRPr="00F40DE8" w:rsidRDefault="009C0D96" w:rsidP="0034752A">
            <w:pPr>
              <w:rPr>
                <w:szCs w:val="24"/>
              </w:rPr>
            </w:pPr>
            <w:r w:rsidRPr="00F40DE8">
              <w:rPr>
                <w:szCs w:val="24"/>
              </w:rPr>
              <w:t>Beaton Lakes Estates</w:t>
            </w:r>
          </w:p>
        </w:tc>
        <w:tc>
          <w:tcPr>
            <w:tcW w:w="2430" w:type="dxa"/>
          </w:tcPr>
          <w:p w:rsidR="009C0D96" w:rsidRPr="00F40DE8" w:rsidRDefault="009C0D96" w:rsidP="004C68FF">
            <w:pPr>
              <w:jc w:val="center"/>
              <w:rPr>
                <w:szCs w:val="24"/>
                <w:u w:val="single"/>
              </w:rPr>
            </w:pPr>
            <w:r w:rsidRPr="00F40DE8">
              <w:rPr>
                <w:szCs w:val="24"/>
              </w:rPr>
              <w:t>1750035</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49"/>
        </w:trPr>
        <w:tc>
          <w:tcPr>
            <w:tcW w:w="4248" w:type="dxa"/>
          </w:tcPr>
          <w:p w:rsidR="009C0D96" w:rsidRPr="00F40DE8" w:rsidRDefault="009C0D96" w:rsidP="0034752A">
            <w:pPr>
              <w:rPr>
                <w:szCs w:val="24"/>
              </w:rPr>
            </w:pPr>
            <w:r w:rsidRPr="00F40DE8">
              <w:rPr>
                <w:szCs w:val="24"/>
              </w:rPr>
              <w:t>Lakewood</w:t>
            </w:r>
            <w:bookmarkStart w:id="0" w:name="_GoBack"/>
            <w:bookmarkEnd w:id="0"/>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19"/>
        </w:trPr>
        <w:tc>
          <w:tcPr>
            <w:tcW w:w="4248" w:type="dxa"/>
          </w:tcPr>
          <w:p w:rsidR="009C0D96" w:rsidRPr="00F40DE8" w:rsidRDefault="009C0D96" w:rsidP="0034752A">
            <w:pPr>
              <w:rPr>
                <w:szCs w:val="24"/>
              </w:rPr>
            </w:pPr>
            <w:r w:rsidRPr="00F40DE8">
              <w:rPr>
                <w:szCs w:val="24"/>
              </w:rPr>
              <w:t xml:space="preserve">Oaks Acres, Tom’s Acres (Lakewood Water East) </w:t>
            </w:r>
          </w:p>
        </w:tc>
        <w:tc>
          <w:tcPr>
            <w:tcW w:w="2430" w:type="dxa"/>
          </w:tcPr>
          <w:p w:rsidR="009C0D96" w:rsidRPr="00F40DE8" w:rsidRDefault="009C0D96" w:rsidP="004C68FF">
            <w:pPr>
              <w:jc w:val="center"/>
              <w:rPr>
                <w:szCs w:val="24"/>
                <w:u w:val="single"/>
              </w:rPr>
            </w:pPr>
            <w:r w:rsidRPr="00F40DE8">
              <w:rPr>
                <w:szCs w:val="24"/>
              </w:rPr>
              <w:t>1070009</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91"/>
        </w:trPr>
        <w:tc>
          <w:tcPr>
            <w:tcW w:w="4248" w:type="dxa"/>
          </w:tcPr>
          <w:p w:rsidR="009C0D96" w:rsidRPr="00F40DE8" w:rsidRDefault="009C0D96" w:rsidP="0034752A">
            <w:pPr>
              <w:rPr>
                <w:szCs w:val="24"/>
              </w:rPr>
            </w:pPr>
            <w:r w:rsidRPr="00F40DE8">
              <w:rPr>
                <w:szCs w:val="24"/>
              </w:rPr>
              <w:t>Lakewood North, Arro</w:t>
            </w:r>
            <w:r w:rsidR="000C0666" w:rsidRPr="00F40DE8">
              <w:rPr>
                <w:szCs w:val="24"/>
              </w:rPr>
              <w:t>w</w:t>
            </w:r>
            <w:r w:rsidRPr="00F40DE8">
              <w:rPr>
                <w:szCs w:val="24"/>
              </w:rPr>
              <w:t>wood (Lakewood Water West)</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bl>
    <w:p w:rsidR="0034752A" w:rsidRPr="00F40DE8" w:rsidRDefault="0034752A" w:rsidP="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6E14DC" w:rsidRPr="00F40DE8" w:rsidRDefault="006E14DC" w:rsidP="006E14DC">
      <w:pPr>
        <w:tabs>
          <w:tab w:val="right" w:pos="9360"/>
        </w:tabs>
        <w:rPr>
          <w:szCs w:val="24"/>
        </w:rPr>
      </w:pPr>
    </w:p>
    <w:p w:rsidR="006E14DC" w:rsidRPr="00F40DE8" w:rsidRDefault="006E14DC" w:rsidP="006E14DC">
      <w:pPr>
        <w:tabs>
          <w:tab w:val="right" w:pos="9360"/>
        </w:tabs>
        <w:rPr>
          <w:szCs w:val="24"/>
        </w:rPr>
      </w:pPr>
    </w:p>
    <w:p w:rsidR="00C50681" w:rsidRPr="00F40DE8" w:rsidRDefault="00C50681" w:rsidP="006E14DC">
      <w:pPr>
        <w:tabs>
          <w:tab w:val="right" w:pos="9360"/>
        </w:tabs>
        <w:rPr>
          <w:szCs w:val="24"/>
        </w:rPr>
      </w:pPr>
    </w:p>
    <w:p w:rsidR="00C50681" w:rsidRPr="00F40DE8" w:rsidRDefault="00C50681" w:rsidP="006E14DC">
      <w:pPr>
        <w:tabs>
          <w:tab w:val="right" w:pos="9360"/>
        </w:tabs>
        <w:rPr>
          <w:szCs w:val="24"/>
        </w:rPr>
      </w:pPr>
    </w:p>
    <w:p w:rsidR="006E14DC" w:rsidRPr="00F40DE8" w:rsidRDefault="006E14DC" w:rsidP="006E14DC">
      <w:pPr>
        <w:tabs>
          <w:tab w:val="right" w:pos="9360"/>
        </w:tabs>
        <w:rPr>
          <w:szCs w:val="24"/>
        </w:rPr>
      </w:pPr>
    </w:p>
    <w:p w:rsidR="0009130C" w:rsidRPr="00F40DE8" w:rsidRDefault="0009130C" w:rsidP="006E14DC">
      <w:pPr>
        <w:tabs>
          <w:tab w:val="right" w:pos="9360"/>
        </w:tabs>
        <w:rPr>
          <w:szCs w:val="24"/>
        </w:rPr>
      </w:pPr>
    </w:p>
    <w:p w:rsidR="0009130C" w:rsidRPr="00F40DE8" w:rsidRDefault="0009130C" w:rsidP="006E14DC">
      <w:pPr>
        <w:tabs>
          <w:tab w:val="right" w:pos="9360"/>
        </w:tabs>
        <w:rPr>
          <w:szCs w:val="24"/>
        </w:rPr>
      </w:pPr>
    </w:p>
    <w:p w:rsidR="00EC26E0" w:rsidRDefault="00EC26E0"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Pr="00F40DE8" w:rsidRDefault="00F40DE8"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6E14DC" w:rsidRPr="00F40DE8" w:rsidRDefault="00902C4C" w:rsidP="006E14DC">
      <w:pPr>
        <w:tabs>
          <w:tab w:val="right" w:pos="9360"/>
        </w:tabs>
        <w:rPr>
          <w:b/>
          <w:szCs w:val="24"/>
        </w:rPr>
      </w:pPr>
      <w:r>
        <w:rPr>
          <w:b/>
          <w:szCs w:val="24"/>
        </w:rPr>
        <w:t>Tariff Control No. 4</w:t>
      </w:r>
      <w:r w:rsidR="00392DA7">
        <w:rPr>
          <w:b/>
          <w:szCs w:val="24"/>
        </w:rPr>
        <w:t>8584</w:t>
      </w:r>
    </w:p>
    <w:p w:rsidR="00DE242E" w:rsidRPr="00F40DE8" w:rsidRDefault="006E14DC" w:rsidP="006E14DC">
      <w:pPr>
        <w:tabs>
          <w:tab w:val="right" w:pos="9360"/>
        </w:tabs>
        <w:jc w:val="right"/>
        <w:rPr>
          <w:szCs w:val="24"/>
        </w:rPr>
      </w:pPr>
      <w:r w:rsidRPr="00881B95">
        <w:br w:type="page"/>
      </w:r>
      <w:r w:rsidR="00A152D7" w:rsidRPr="00F40DE8">
        <w:rPr>
          <w:szCs w:val="24"/>
          <w:u w:val="single"/>
        </w:rPr>
        <w:lastRenderedPageBreak/>
        <w:t>C</w:t>
      </w:r>
      <w:r w:rsidR="00DE242E" w:rsidRPr="00F40DE8">
        <w:rPr>
          <w:szCs w:val="24"/>
          <w:u w:val="single"/>
        </w:rPr>
        <w:t>ommunity Water Company</w:t>
      </w:r>
      <w:r w:rsidRPr="00F40DE8">
        <w:rPr>
          <w:szCs w:val="24"/>
        </w:rPr>
        <w:tab/>
      </w:r>
      <w:r w:rsidR="00DE242E" w:rsidRPr="00F40DE8">
        <w:rPr>
          <w:szCs w:val="24"/>
        </w:rPr>
        <w:t>Water Utility Tari</w:t>
      </w:r>
      <w:r w:rsidR="005E292B" w:rsidRPr="00F40DE8">
        <w:rPr>
          <w:szCs w:val="24"/>
        </w:rPr>
        <w:t>ff Page No. 2</w:t>
      </w:r>
    </w:p>
    <w:p w:rsidR="002B4C1A" w:rsidRPr="00F40DE8" w:rsidRDefault="002B4C1A" w:rsidP="002B4C1A">
      <w:pPr>
        <w:tabs>
          <w:tab w:val="right" w:pos="9360"/>
        </w:tabs>
        <w:rPr>
          <w:b/>
          <w:szCs w:val="24"/>
        </w:rPr>
      </w:pPr>
      <w:r w:rsidRPr="00F40DE8">
        <w:rPr>
          <w:b/>
          <w:szCs w:val="24"/>
        </w:rPr>
        <w:t>Garrett (outside city customers only)</w:t>
      </w:r>
    </w:p>
    <w:p w:rsidR="00DE242E" w:rsidRPr="00F40DE8" w:rsidRDefault="00DE242E">
      <w:pPr>
        <w:rPr>
          <w:szCs w:val="24"/>
        </w:rPr>
      </w:pPr>
    </w:p>
    <w:p w:rsidR="00DE242E" w:rsidRPr="00F40DE8" w:rsidRDefault="00DE242E" w:rsidP="00062D69">
      <w:pPr>
        <w:jc w:val="center"/>
        <w:rPr>
          <w:szCs w:val="24"/>
        </w:rPr>
      </w:pPr>
      <w:r w:rsidRPr="00F40DE8">
        <w:rPr>
          <w:szCs w:val="24"/>
        </w:rPr>
        <w:t>SECTION 1.0 -- RATE SCHEDULE</w:t>
      </w:r>
    </w:p>
    <w:p w:rsidR="00EB34B5" w:rsidRPr="003D098C" w:rsidRDefault="00EB34B5" w:rsidP="003D098C">
      <w:pPr>
        <w:tabs>
          <w:tab w:val="left" w:pos="2520"/>
          <w:tab w:val="right" w:pos="9360"/>
        </w:tabs>
        <w:rPr>
          <w:szCs w:val="24"/>
        </w:rPr>
      </w:pPr>
    </w:p>
    <w:p w:rsidR="00DE242E" w:rsidRPr="00F40DE8" w:rsidRDefault="00DE242E">
      <w:pPr>
        <w:rPr>
          <w:szCs w:val="24"/>
          <w:u w:val="single"/>
        </w:rPr>
      </w:pPr>
      <w:r w:rsidRPr="00F40DE8">
        <w:rPr>
          <w:szCs w:val="24"/>
          <w:u w:val="single"/>
        </w:rPr>
        <w:t xml:space="preserve">Section 1.01 </w:t>
      </w:r>
      <w:r w:rsidR="00EC26E0" w:rsidRPr="00F40DE8">
        <w:rPr>
          <w:szCs w:val="24"/>
          <w:u w:val="single"/>
        </w:rPr>
        <w:t>–</w:t>
      </w:r>
      <w:r w:rsidRPr="00F40DE8">
        <w:rPr>
          <w:szCs w:val="24"/>
          <w:u w:val="single"/>
        </w:rPr>
        <w:t xml:space="preserve"> Rates</w:t>
      </w:r>
    </w:p>
    <w:p w:rsidR="00EC26E0" w:rsidRPr="00F40DE8" w:rsidRDefault="00EC26E0">
      <w:pPr>
        <w:rPr>
          <w:szCs w:val="24"/>
          <w:u w:val="single"/>
        </w:rPr>
      </w:pPr>
    </w:p>
    <w:p w:rsidR="00EC26E0" w:rsidRPr="00F40DE8" w:rsidRDefault="00EC26E0" w:rsidP="003D098C">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rsidR="005E292B" w:rsidRPr="00F40DE8" w:rsidRDefault="005E292B" w:rsidP="00062D69">
      <w:pPr>
        <w:tabs>
          <w:tab w:val="left" w:pos="2520"/>
          <w:tab w:val="right" w:pos="9360"/>
        </w:tabs>
        <w:rPr>
          <w:szCs w:val="24"/>
        </w:rPr>
      </w:pPr>
      <w:r w:rsidRPr="00F40DE8">
        <w:rPr>
          <w:szCs w:val="24"/>
        </w:rPr>
        <w:t>5/8" or 3/4"</w:t>
      </w:r>
      <w:r w:rsidR="009B48B8" w:rsidRPr="00F40DE8">
        <w:rPr>
          <w:szCs w:val="24"/>
        </w:rPr>
        <w:t xml:space="preserve"> </w:t>
      </w:r>
      <w:r w:rsidR="009B48B8" w:rsidRPr="00F40DE8">
        <w:rPr>
          <w:szCs w:val="24"/>
        </w:rPr>
        <w:tab/>
      </w:r>
      <w:r w:rsidRPr="00F40DE8">
        <w:rPr>
          <w:szCs w:val="24"/>
        </w:rPr>
        <w:t>$</w:t>
      </w:r>
      <w:r w:rsidR="000B4DB7" w:rsidRPr="00F40DE8">
        <w:rPr>
          <w:szCs w:val="24"/>
          <w:u w:val="single"/>
        </w:rPr>
        <w:t>48.58</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009B48B8" w:rsidRPr="00F40DE8">
        <w:rPr>
          <w:szCs w:val="24"/>
        </w:rPr>
        <w:t xml:space="preserve"> </w:t>
      </w:r>
      <w:r w:rsidR="009B48B8" w:rsidRPr="00F40DE8">
        <w:rPr>
          <w:szCs w:val="24"/>
        </w:rPr>
        <w:tab/>
      </w:r>
      <w:r w:rsidRPr="00F40DE8">
        <w:rPr>
          <w:b/>
          <w:szCs w:val="24"/>
        </w:rPr>
        <w:t>*</w:t>
      </w:r>
      <w:r w:rsidRPr="00F40DE8">
        <w:rPr>
          <w:szCs w:val="24"/>
          <w:u w:val="single"/>
        </w:rPr>
        <w:t>$</w:t>
      </w:r>
      <w:r w:rsidR="00283008">
        <w:rPr>
          <w:szCs w:val="24"/>
          <w:u w:val="single"/>
        </w:rPr>
        <w:t>6.51</w:t>
      </w:r>
      <w:r w:rsidRPr="00062D69">
        <w:rPr>
          <w:szCs w:val="24"/>
        </w:rPr>
        <w:t xml:space="preserve"> </w:t>
      </w:r>
      <w:r w:rsidRPr="00062D69">
        <w:rPr>
          <w:sz w:val="20"/>
        </w:rPr>
        <w:t>per 1000 gallons</w:t>
      </w:r>
    </w:p>
    <w:p w:rsidR="005E292B" w:rsidRPr="00F40DE8" w:rsidRDefault="005E292B" w:rsidP="00062D69">
      <w:pPr>
        <w:tabs>
          <w:tab w:val="left" w:pos="2520"/>
          <w:tab w:val="right" w:pos="9360"/>
        </w:tabs>
        <w:ind w:left="450"/>
        <w:rPr>
          <w:szCs w:val="24"/>
        </w:rPr>
      </w:pPr>
      <w:r w:rsidRPr="00F40DE8">
        <w:rPr>
          <w:szCs w:val="24"/>
        </w:rPr>
        <w:t>1"</w:t>
      </w:r>
      <w:r w:rsidRPr="00F40DE8">
        <w:rPr>
          <w:szCs w:val="24"/>
        </w:rPr>
        <w:tab/>
        <w:t>$</w:t>
      </w:r>
      <w:r w:rsidR="000B4DB7" w:rsidRPr="00F40DE8">
        <w:rPr>
          <w:szCs w:val="24"/>
          <w:u w:val="single"/>
        </w:rPr>
        <w:t>121.45</w:t>
      </w:r>
    </w:p>
    <w:p w:rsidR="005E292B" w:rsidRPr="00F40DE8" w:rsidRDefault="005E292B" w:rsidP="00062D69">
      <w:pPr>
        <w:tabs>
          <w:tab w:val="left" w:pos="2520"/>
          <w:tab w:val="right" w:pos="9360"/>
        </w:tabs>
        <w:ind w:left="360"/>
        <w:rPr>
          <w:szCs w:val="24"/>
        </w:rPr>
      </w:pPr>
      <w:r w:rsidRPr="00F40DE8">
        <w:rPr>
          <w:szCs w:val="24"/>
        </w:rPr>
        <w:t>1½"</w:t>
      </w:r>
      <w:r w:rsidRPr="00F40DE8">
        <w:rPr>
          <w:szCs w:val="24"/>
        </w:rPr>
        <w:tab/>
        <w:t>$</w:t>
      </w:r>
      <w:r w:rsidR="000B4DB7" w:rsidRPr="00F40DE8">
        <w:rPr>
          <w:szCs w:val="24"/>
          <w:u w:val="single"/>
        </w:rPr>
        <w:t>242.90</w:t>
      </w:r>
    </w:p>
    <w:p w:rsidR="005E292B" w:rsidRPr="00F40DE8" w:rsidRDefault="009B48B8" w:rsidP="00062D69">
      <w:pPr>
        <w:tabs>
          <w:tab w:val="left" w:pos="2520"/>
        </w:tabs>
        <w:ind w:left="450"/>
        <w:rPr>
          <w:szCs w:val="24"/>
          <w:u w:val="single"/>
        </w:rPr>
      </w:pPr>
      <w:r w:rsidRPr="00F40DE8">
        <w:rPr>
          <w:szCs w:val="24"/>
        </w:rPr>
        <w:t>2"</w:t>
      </w:r>
      <w:r w:rsidR="005E292B" w:rsidRPr="00F40DE8">
        <w:rPr>
          <w:szCs w:val="24"/>
        </w:rPr>
        <w:tab/>
        <w:t>$</w:t>
      </w:r>
      <w:r w:rsidR="000B4DB7" w:rsidRPr="00F40DE8">
        <w:rPr>
          <w:szCs w:val="24"/>
          <w:u w:val="single"/>
        </w:rPr>
        <w:t>388.64</w:t>
      </w:r>
    </w:p>
    <w:p w:rsidR="000B4DB7" w:rsidRPr="00F40DE8" w:rsidRDefault="000B4DB7" w:rsidP="00062D69">
      <w:pPr>
        <w:tabs>
          <w:tab w:val="left" w:pos="2520"/>
        </w:tabs>
        <w:ind w:left="450"/>
        <w:rPr>
          <w:szCs w:val="24"/>
        </w:rPr>
      </w:pPr>
      <w:r w:rsidRPr="00F40DE8">
        <w:rPr>
          <w:szCs w:val="24"/>
        </w:rPr>
        <w:t>3</w:t>
      </w:r>
      <w:r w:rsidR="00062D69" w:rsidRPr="00F40DE8">
        <w:rPr>
          <w:szCs w:val="24"/>
        </w:rPr>
        <w:t>"</w:t>
      </w:r>
      <w:r w:rsidR="00062D69">
        <w:rPr>
          <w:szCs w:val="24"/>
        </w:rPr>
        <w:tab/>
      </w:r>
      <w:r w:rsidRPr="00F40DE8">
        <w:rPr>
          <w:szCs w:val="24"/>
        </w:rPr>
        <w:t>$</w:t>
      </w:r>
      <w:r w:rsidRPr="00062D69">
        <w:rPr>
          <w:szCs w:val="24"/>
          <w:u w:val="single"/>
        </w:rPr>
        <w:t>728.70</w:t>
      </w:r>
    </w:p>
    <w:p w:rsidR="005E292B" w:rsidRPr="00F40DE8" w:rsidRDefault="005E292B">
      <w:pPr>
        <w:rPr>
          <w:szCs w:val="24"/>
        </w:rPr>
      </w:pPr>
    </w:p>
    <w:p w:rsidR="002F0C54" w:rsidRPr="003F6548" w:rsidRDefault="002F0C54" w:rsidP="00062D69">
      <w:pPr>
        <w:jc w:val="both"/>
        <w:rPr>
          <w:b/>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010679" w:rsidRPr="003F6548">
        <w:rPr>
          <w:bCs/>
          <w:szCs w:val="24"/>
        </w:rPr>
        <w:t>Ennis</w:t>
      </w:r>
      <w:r w:rsidRPr="003F6548">
        <w:rPr>
          <w:bCs/>
          <w:szCs w:val="24"/>
        </w:rPr>
        <w:t xml:space="preserve"> purchased water rate i</w:t>
      </w:r>
      <w:r w:rsidR="000B4DB7" w:rsidRPr="003F6548">
        <w:rPr>
          <w:bCs/>
          <w:szCs w:val="24"/>
        </w:rPr>
        <w:t>ncluded.</w:t>
      </w:r>
      <w:r w:rsidR="00283008" w:rsidRPr="003F6548">
        <w:rPr>
          <w:bCs/>
          <w:szCs w:val="24"/>
        </w:rPr>
        <w:t xml:space="preserve"> </w:t>
      </w:r>
      <w:r w:rsidR="00283008" w:rsidRPr="003F6548">
        <w:rPr>
          <w:b/>
          <w:bCs/>
          <w:i/>
          <w:sz w:val="22"/>
          <w:szCs w:val="22"/>
        </w:rPr>
        <w:t>(Tariff Control No. 46</w:t>
      </w:r>
      <w:r w:rsidR="00062D69" w:rsidRPr="003F6548">
        <w:rPr>
          <w:b/>
          <w:bCs/>
          <w:i/>
          <w:sz w:val="22"/>
          <w:szCs w:val="22"/>
        </w:rPr>
        <w:t>8</w:t>
      </w:r>
      <w:r w:rsidR="00283008" w:rsidRPr="003F6548">
        <w:rPr>
          <w:b/>
          <w:bCs/>
          <w:i/>
          <w:sz w:val="22"/>
          <w:szCs w:val="22"/>
        </w:rPr>
        <w:t>50</w:t>
      </w:r>
      <w:r w:rsidR="00062D69" w:rsidRPr="003F6548">
        <w:rPr>
          <w:b/>
          <w:bCs/>
          <w:i/>
          <w:sz w:val="22"/>
          <w:szCs w:val="22"/>
        </w:rPr>
        <w:t>)</w:t>
      </w:r>
    </w:p>
    <w:p w:rsidR="002F0C54" w:rsidRPr="00F40DE8" w:rsidRDefault="002F0C54">
      <w:pPr>
        <w:rPr>
          <w:szCs w:val="24"/>
        </w:rPr>
      </w:pPr>
    </w:p>
    <w:p w:rsidR="00DE242E" w:rsidRPr="00F40DE8" w:rsidRDefault="00DE242E">
      <w:pPr>
        <w:rPr>
          <w:szCs w:val="24"/>
        </w:rPr>
      </w:pPr>
      <w:r w:rsidRPr="00F40DE8">
        <w:rPr>
          <w:szCs w:val="24"/>
        </w:rPr>
        <w:t>FORM OF PAYMENT:   The utility will accept the following forms of payment:</w:t>
      </w:r>
    </w:p>
    <w:p w:rsidR="00DE242E" w:rsidRPr="00F40DE8" w:rsidRDefault="00DE242E" w:rsidP="003D098C">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sidR="003D098C">
        <w:rPr>
          <w:szCs w:val="24"/>
        </w:rPr>
        <w:tab/>
      </w:r>
      <w:r w:rsidRPr="00F40DE8">
        <w:rPr>
          <w:szCs w:val="24"/>
        </w:rPr>
        <w:t>Check</w:t>
      </w:r>
      <w:r w:rsidRPr="00F40DE8">
        <w:rPr>
          <w:szCs w:val="24"/>
          <w:u w:val="single"/>
        </w:rPr>
        <w:t xml:space="preserve">  X  </w:t>
      </w:r>
      <w:r w:rsidRPr="00F40DE8">
        <w:rPr>
          <w:szCs w:val="24"/>
        </w:rPr>
        <w:t xml:space="preserve">, </w:t>
      </w:r>
      <w:r w:rsidR="003D098C">
        <w:rPr>
          <w:szCs w:val="24"/>
        </w:rPr>
        <w:tab/>
      </w:r>
      <w:r w:rsidRPr="00F40DE8">
        <w:rPr>
          <w:szCs w:val="24"/>
        </w:rPr>
        <w:t>Money Order</w:t>
      </w:r>
      <w:r w:rsidRPr="00F40DE8">
        <w:rPr>
          <w:szCs w:val="24"/>
          <w:u w:val="single"/>
        </w:rPr>
        <w:t xml:space="preserve">  X  </w:t>
      </w:r>
      <w:r w:rsidRPr="00F40DE8">
        <w:rPr>
          <w:szCs w:val="24"/>
        </w:rPr>
        <w:t xml:space="preserve">, </w:t>
      </w:r>
      <w:r w:rsidR="003D098C">
        <w:rPr>
          <w:szCs w:val="24"/>
        </w:rPr>
        <w:tab/>
      </w:r>
      <w:r w:rsidRPr="00F40DE8">
        <w:rPr>
          <w:szCs w:val="24"/>
        </w:rPr>
        <w:t>Credit Card</w:t>
      </w:r>
      <w:r w:rsidRPr="00F40DE8">
        <w:rPr>
          <w:szCs w:val="24"/>
          <w:u w:val="single"/>
        </w:rPr>
        <w:t xml:space="preserve">       </w:t>
      </w:r>
      <w:r w:rsidR="0068793D" w:rsidRPr="00F40DE8">
        <w:rPr>
          <w:szCs w:val="24"/>
        </w:rPr>
        <w:t xml:space="preserve">, </w:t>
      </w:r>
      <w:r w:rsidR="003D098C">
        <w:rPr>
          <w:szCs w:val="24"/>
        </w:rPr>
        <w:tab/>
      </w:r>
      <w:r w:rsidR="0068793D" w:rsidRPr="00F40DE8">
        <w:rPr>
          <w:szCs w:val="24"/>
        </w:rPr>
        <w:t xml:space="preserve">Other </w:t>
      </w:r>
      <w:r w:rsidRPr="00F40DE8">
        <w:rPr>
          <w:szCs w:val="24"/>
        </w:rPr>
        <w:t>(specify)___</w:t>
      </w:r>
    </w:p>
    <w:p w:rsidR="00DE242E" w:rsidRPr="00881B95" w:rsidRDefault="00DE242E" w:rsidP="00062D69">
      <w:pPr>
        <w:ind w:left="720"/>
        <w:jc w:val="both"/>
      </w:pPr>
      <w:r w:rsidRPr="00881B95">
        <w:rPr>
          <w:sz w:val="18"/>
        </w:rPr>
        <w:t>THE UTILITY MAY REQUIRE EXACT CHANGE FOR PAYMENTS AND</w:t>
      </w:r>
      <w:r w:rsidR="00DA0521" w:rsidRPr="00881B95">
        <w:rPr>
          <w:sz w:val="18"/>
        </w:rPr>
        <w:t xml:space="preserve"> MAY REFUSE TO ACCEPT PAYMENTS </w:t>
      </w:r>
      <w:r w:rsidRPr="00881B95">
        <w:rPr>
          <w:sz w:val="18"/>
        </w:rPr>
        <w:t>MADE USING MORE THAN $1.00 IN SMALL COINS.  A WRITTEN RECEIPT WILL BE GIVEN FOR CASH PAYMENTS.</w:t>
      </w:r>
    </w:p>
    <w:p w:rsidR="00DE242E" w:rsidRPr="00F40DE8" w:rsidRDefault="00DE242E" w:rsidP="00062D69">
      <w:pPr>
        <w:rPr>
          <w:szCs w:val="24"/>
        </w:rPr>
      </w:pPr>
    </w:p>
    <w:p w:rsidR="00DE242E" w:rsidRPr="00F40DE8" w:rsidRDefault="00A627F3">
      <w:pPr>
        <w:tabs>
          <w:tab w:val="right" w:leader="dot" w:pos="9360"/>
        </w:tabs>
        <w:rPr>
          <w:szCs w:val="24"/>
        </w:rPr>
      </w:pPr>
      <w:r w:rsidRPr="00F40DE8">
        <w:rPr>
          <w:szCs w:val="24"/>
        </w:rPr>
        <w:t>REGULATORY ASSESSMENT</w:t>
      </w:r>
      <w:r w:rsidR="00DE242E" w:rsidRPr="00F40DE8">
        <w:rPr>
          <w:szCs w:val="24"/>
        </w:rPr>
        <w:tab/>
      </w:r>
      <w:r w:rsidR="00DE242E" w:rsidRPr="00F40DE8">
        <w:rPr>
          <w:szCs w:val="24"/>
          <w:u w:val="single"/>
        </w:rPr>
        <w:t>1.0%</w:t>
      </w:r>
    </w:p>
    <w:p w:rsidR="00DE242E" w:rsidRPr="00881B95" w:rsidRDefault="00062D69" w:rsidP="00062D69">
      <w:pPr>
        <w:ind w:left="720"/>
        <w:jc w:val="both"/>
        <w:rPr>
          <w:sz w:val="18"/>
        </w:rPr>
      </w:pPr>
      <w:r>
        <w:rPr>
          <w:sz w:val="18"/>
        </w:rPr>
        <w:t>PUC</w:t>
      </w:r>
      <w:r w:rsidR="00DE242E" w:rsidRPr="00881B95">
        <w:rPr>
          <w:sz w:val="18"/>
        </w:rPr>
        <w:t xml:space="preserve"> RULES REQUIRE THE UTILITY TO COLLECT A FEE OF ONE PERCENT OF THE RETAIL MONTHLY BILL</w:t>
      </w:r>
      <w:r>
        <w:rPr>
          <w:sz w:val="18"/>
        </w:rPr>
        <w:t xml:space="preserve"> AND TO REMIT FEE TO THE TCEQ</w:t>
      </w:r>
      <w:r w:rsidR="00DE242E" w:rsidRPr="00881B95">
        <w:rPr>
          <w:sz w:val="18"/>
        </w:rPr>
        <w:t>.</w:t>
      </w:r>
    </w:p>
    <w:p w:rsidR="00DE242E" w:rsidRPr="00F40DE8" w:rsidRDefault="00DE242E" w:rsidP="00062D69">
      <w:pPr>
        <w:rPr>
          <w:szCs w:val="24"/>
        </w:rPr>
      </w:pPr>
    </w:p>
    <w:p w:rsidR="00DE242E" w:rsidRPr="00F40DE8" w:rsidRDefault="00DE242E" w:rsidP="00062D69">
      <w:pPr>
        <w:rPr>
          <w:szCs w:val="24"/>
        </w:rPr>
      </w:pPr>
      <w:r w:rsidRPr="00F40DE8">
        <w:rPr>
          <w:szCs w:val="24"/>
          <w:u w:val="single"/>
        </w:rPr>
        <w:t>Section 1.02 - Miscellaneous Fees</w:t>
      </w:r>
    </w:p>
    <w:p w:rsidR="00DE242E" w:rsidRPr="00F40DE8" w:rsidRDefault="00DE242E" w:rsidP="00062D69">
      <w:pPr>
        <w:rPr>
          <w:szCs w:val="24"/>
        </w:rPr>
      </w:pPr>
    </w:p>
    <w:p w:rsidR="00DE242E" w:rsidRPr="00F40DE8" w:rsidRDefault="00DE242E">
      <w:pPr>
        <w:tabs>
          <w:tab w:val="right" w:leader="dot" w:pos="9360"/>
        </w:tabs>
        <w:rPr>
          <w:szCs w:val="24"/>
        </w:rPr>
      </w:pPr>
      <w:r w:rsidRPr="00F40DE8">
        <w:rPr>
          <w:szCs w:val="24"/>
        </w:rPr>
        <w:t>TAP FEE</w:t>
      </w:r>
      <w:r w:rsidRPr="00F40DE8">
        <w:rPr>
          <w:szCs w:val="24"/>
        </w:rPr>
        <w:tab/>
      </w:r>
      <w:r w:rsidRPr="00F40DE8">
        <w:rPr>
          <w:szCs w:val="24"/>
          <w:u w:val="single"/>
        </w:rPr>
        <w:t>$795.00</w:t>
      </w:r>
    </w:p>
    <w:p w:rsidR="00DE242E" w:rsidRPr="00881B95" w:rsidRDefault="00DE242E" w:rsidP="00062D69">
      <w:pPr>
        <w:ind w:left="720"/>
        <w:jc w:val="both"/>
        <w:rPr>
          <w:sz w:val="18"/>
        </w:rPr>
      </w:pPr>
      <w:r w:rsidRPr="00881B95">
        <w:rPr>
          <w:sz w:val="18"/>
        </w:rPr>
        <w:t xml:space="preserve">TAP FEE COVERS THE UTILITY'S COSTS FOR MATERIALS AND LABOR TO INSTALL </w:t>
      </w:r>
      <w:r w:rsidR="00B715E8" w:rsidRPr="00881B95">
        <w:rPr>
          <w:sz w:val="18"/>
        </w:rPr>
        <w:t>A STANDARD</w:t>
      </w:r>
      <w:r w:rsidRPr="00881B95">
        <w:rPr>
          <w:sz w:val="18"/>
        </w:rPr>
        <w:t xml:space="preserve"> RESIDENTIAL 5/8" or 3/4" METER.  AN ADDITIONAL FEE TO COVER UNIQUE COSTS IS PERMITTED IF LISTED ON THIS TARIFF.</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(Unique costs)</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FOR EXAMPLE, A ROAD BORE FOR CUSTOMERS OUTSIDE OF SUBDIVISIONS OR RESIDENTIAL AREAS</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(Large Meter)</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TAP FEE IS THE UTILITY’S ACTUAL COST FOR MATERIALS AND LABOR FOR METER SIZE INSTALLED</w:t>
      </w:r>
    </w:p>
    <w:p w:rsidR="00FE0461" w:rsidRPr="00062D69" w:rsidRDefault="00FE0461" w:rsidP="00062D69">
      <w:pPr>
        <w:rPr>
          <w:szCs w:val="24"/>
        </w:rPr>
      </w:pPr>
    </w:p>
    <w:p w:rsidR="00FE0461" w:rsidRPr="00F40DE8" w:rsidRDefault="00A627F3" w:rsidP="00FE0461">
      <w:pPr>
        <w:tabs>
          <w:tab w:val="right" w:leader="dot" w:pos="9360"/>
        </w:tabs>
        <w:rPr>
          <w:szCs w:val="24"/>
        </w:rPr>
      </w:pPr>
      <w:r w:rsidRPr="00F40DE8">
        <w:rPr>
          <w:szCs w:val="24"/>
        </w:rPr>
        <w:t>METER RELOCATION FEE</w:t>
      </w:r>
      <w:r w:rsidR="00FE0461" w:rsidRPr="00F40DE8">
        <w:rPr>
          <w:szCs w:val="24"/>
        </w:rPr>
        <w:tab/>
      </w:r>
      <w:r w:rsidR="00FE0461" w:rsidRPr="00F40DE8">
        <w:rPr>
          <w:szCs w:val="24"/>
          <w:u w:val="single"/>
        </w:rPr>
        <w:t>Actual Relocation Cost Not to Exceed Tap Fee</w:t>
      </w:r>
    </w:p>
    <w:p w:rsidR="00FE0461" w:rsidRPr="00881B95" w:rsidRDefault="00FE0461" w:rsidP="00062D69">
      <w:pPr>
        <w:ind w:left="720"/>
        <w:jc w:val="both"/>
        <w:rPr>
          <w:sz w:val="18"/>
        </w:rPr>
      </w:pPr>
      <w:r w:rsidRPr="00881B95">
        <w:rPr>
          <w:sz w:val="18"/>
        </w:rPr>
        <w:t>THIS FEE WHICH MAY BE CHARGED IF A CUSTOMER REQUESTS THAT AN EXISTING METER BE RELOCATED</w:t>
      </w:r>
    </w:p>
    <w:p w:rsidR="007036E1" w:rsidRPr="00F40DE8" w:rsidRDefault="007036E1" w:rsidP="00062D69">
      <w:pPr>
        <w:rPr>
          <w:sz w:val="22"/>
          <w:szCs w:val="22"/>
        </w:rPr>
      </w:pPr>
    </w:p>
    <w:p w:rsidR="00062D69" w:rsidRPr="00062D69" w:rsidRDefault="00062D69" w:rsidP="00062D69">
      <w:pPr>
        <w:tabs>
          <w:tab w:val="right" w:leader="dot" w:pos="9360"/>
        </w:tabs>
        <w:rPr>
          <w:szCs w:val="24"/>
        </w:rPr>
      </w:pPr>
      <w:r w:rsidRPr="00062D69">
        <w:rPr>
          <w:szCs w:val="24"/>
        </w:rPr>
        <w:t xml:space="preserve">METER TEST FEE </w:t>
      </w:r>
      <w:r w:rsidRPr="00062D69">
        <w:rPr>
          <w:szCs w:val="24"/>
        </w:rPr>
        <w:tab/>
      </w:r>
      <w:r w:rsidRPr="00062D69">
        <w:rPr>
          <w:szCs w:val="24"/>
          <w:u w:val="single"/>
        </w:rPr>
        <w:t>$25.00</w:t>
      </w:r>
    </w:p>
    <w:p w:rsidR="00062D69" w:rsidRPr="00881B95" w:rsidRDefault="00062D69" w:rsidP="00062D69">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062D69" w:rsidRDefault="00062D69" w:rsidP="001301DA"/>
    <w:p w:rsidR="001301DA" w:rsidRPr="00881B95" w:rsidRDefault="001301DA" w:rsidP="001301DA"/>
    <w:p w:rsidR="00062D69" w:rsidRDefault="00062D69" w:rsidP="00062D69">
      <w:pPr>
        <w:rPr>
          <w:sz w:val="22"/>
          <w:szCs w:val="22"/>
        </w:rPr>
      </w:pPr>
    </w:p>
    <w:p w:rsidR="00062D69" w:rsidRDefault="00062D69" w:rsidP="00062D69">
      <w:pPr>
        <w:rPr>
          <w:sz w:val="22"/>
          <w:szCs w:val="22"/>
        </w:rPr>
      </w:pPr>
    </w:p>
    <w:p w:rsidR="00062D69" w:rsidRPr="00F40DE8" w:rsidRDefault="00062D69" w:rsidP="00062D69">
      <w:pPr>
        <w:rPr>
          <w:sz w:val="22"/>
          <w:szCs w:val="22"/>
        </w:rPr>
      </w:pPr>
    </w:p>
    <w:p w:rsidR="006047EF" w:rsidRPr="00F40DE8" w:rsidRDefault="006047EF" w:rsidP="00062D69">
      <w:pPr>
        <w:rPr>
          <w:sz w:val="22"/>
          <w:szCs w:val="22"/>
        </w:rPr>
      </w:pPr>
    </w:p>
    <w:p w:rsidR="006047EF" w:rsidRPr="00F40DE8" w:rsidRDefault="006047EF" w:rsidP="00062D69">
      <w:pPr>
        <w:rPr>
          <w:sz w:val="22"/>
          <w:szCs w:val="22"/>
        </w:rPr>
      </w:pPr>
    </w:p>
    <w:p w:rsidR="00062D69" w:rsidRPr="00F40DE8" w:rsidRDefault="00902C4C" w:rsidP="00062D69">
      <w:pPr>
        <w:tabs>
          <w:tab w:val="right" w:pos="9360"/>
        </w:tabs>
        <w:rPr>
          <w:b/>
          <w:szCs w:val="24"/>
        </w:rPr>
      </w:pPr>
      <w:r>
        <w:rPr>
          <w:b/>
          <w:szCs w:val="24"/>
        </w:rPr>
        <w:t>Tariff Control No. 4</w:t>
      </w:r>
      <w:r w:rsidR="00392DA7">
        <w:rPr>
          <w:b/>
          <w:szCs w:val="24"/>
        </w:rPr>
        <w:t>8584</w:t>
      </w:r>
    </w:p>
    <w:p w:rsidR="00F40DE8" w:rsidRPr="00F40DE8" w:rsidRDefault="00F40DE8">
      <w:pPr>
        <w:rPr>
          <w:sz w:val="22"/>
          <w:szCs w:val="22"/>
        </w:rPr>
      </w:pPr>
      <w:r w:rsidRPr="00F40DE8">
        <w:rPr>
          <w:sz w:val="22"/>
          <w:szCs w:val="22"/>
        </w:rPr>
        <w:br w:type="page"/>
      </w:r>
    </w:p>
    <w:p w:rsidR="008A3E91" w:rsidRPr="00062D69" w:rsidRDefault="008A3E91" w:rsidP="008A3E91">
      <w:pPr>
        <w:tabs>
          <w:tab w:val="right" w:pos="9360"/>
        </w:tabs>
        <w:jc w:val="right"/>
        <w:rPr>
          <w:szCs w:val="24"/>
        </w:rPr>
      </w:pPr>
      <w:bookmarkStart w:id="1" w:name="OLE_LINK1"/>
      <w:bookmarkStart w:id="2" w:name="OLE_LINK2"/>
      <w:r w:rsidRPr="00062D69">
        <w:rPr>
          <w:szCs w:val="24"/>
          <w:u w:val="single"/>
        </w:rPr>
        <w:lastRenderedPageBreak/>
        <w:t>Community Water Company</w:t>
      </w:r>
      <w:r w:rsidRPr="00062D69">
        <w:rPr>
          <w:szCs w:val="24"/>
        </w:rPr>
        <w:tab/>
        <w:t xml:space="preserve">Water Utility Tariff Page No. </w:t>
      </w:r>
      <w:r w:rsidR="009A7151">
        <w:rPr>
          <w:szCs w:val="24"/>
        </w:rPr>
        <w:t>2a</w:t>
      </w:r>
    </w:p>
    <w:p w:rsidR="008A3E91" w:rsidRPr="00062D69" w:rsidRDefault="008A3E91" w:rsidP="008A3E91">
      <w:pPr>
        <w:tabs>
          <w:tab w:val="right" w:pos="9360"/>
        </w:tabs>
        <w:rPr>
          <w:b/>
          <w:szCs w:val="24"/>
        </w:rPr>
      </w:pPr>
      <w:r w:rsidRPr="00062D69">
        <w:rPr>
          <w:b/>
          <w:szCs w:val="24"/>
        </w:rPr>
        <w:t>Garrett (outside city customers only)</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DE242E">
      <w:pPr>
        <w:tabs>
          <w:tab w:val="center" w:pos="4680"/>
        </w:tabs>
        <w:rPr>
          <w:szCs w:val="24"/>
        </w:rPr>
      </w:pPr>
      <w:r w:rsidRPr="00062D69">
        <w:rPr>
          <w:szCs w:val="24"/>
        </w:rPr>
        <w:tab/>
        <w:t>SECTION 1.0 -- RATE SCHEDULE (Continued)</w:t>
      </w:r>
    </w:p>
    <w:bookmarkEnd w:id="1"/>
    <w:bookmarkEnd w:id="2"/>
    <w:p w:rsidR="00DE242E" w:rsidRPr="00062D69" w:rsidRDefault="00DE242E" w:rsidP="00406295">
      <w:pPr>
        <w:rPr>
          <w:szCs w:val="24"/>
        </w:rPr>
      </w:pPr>
    </w:p>
    <w:p w:rsidR="00166291" w:rsidRPr="00062D69" w:rsidRDefault="00166291" w:rsidP="001662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062D69">
        <w:rPr>
          <w:szCs w:val="24"/>
        </w:rPr>
        <w:t>RECONNECTION FEE</w:t>
      </w:r>
    </w:p>
    <w:p w:rsidR="00166291" w:rsidRPr="00406295" w:rsidRDefault="00166291" w:rsidP="00406295">
      <w:pPr>
        <w:ind w:left="720"/>
        <w:jc w:val="both"/>
        <w:rPr>
          <w:sz w:val="18"/>
        </w:rPr>
      </w:pPr>
      <w:r w:rsidRPr="00881B95">
        <w:rPr>
          <w:sz w:val="18"/>
        </w:rPr>
        <w:t>THE RECONNECT FEE MUST BE PAID BEFORE SERVICE CAN BE RESTORED TO A CUSTOMER WHO HAS BEEN DISCONNECTED FOR THE FOLLOWING REASONS</w:t>
      </w:r>
      <w:r w:rsidRPr="00406295">
        <w:rPr>
          <w:sz w:val="18"/>
        </w:rPr>
        <w:t xml:space="preserve"> (</w:t>
      </w:r>
      <w:r w:rsidRPr="00881B95">
        <w:rPr>
          <w:sz w:val="18"/>
        </w:rPr>
        <w:t>OR OTHER REASONS LISTED UNDER SECTION 2.0 OF THIS TARIFF)</w:t>
      </w:r>
      <w:r w:rsidRPr="00406295">
        <w:rPr>
          <w:sz w:val="18"/>
        </w:rPr>
        <w:t>:</w:t>
      </w:r>
    </w:p>
    <w:p w:rsidR="00166291" w:rsidRPr="00062D69" w:rsidRDefault="00166291" w:rsidP="00406295">
      <w:pPr>
        <w:tabs>
          <w:tab w:val="right" w:leader="dot" w:pos="9360"/>
        </w:tabs>
        <w:ind w:left="720"/>
        <w:rPr>
          <w:szCs w:val="24"/>
        </w:rPr>
      </w:pPr>
      <w:r w:rsidRPr="00062D69">
        <w:rPr>
          <w:szCs w:val="24"/>
        </w:rPr>
        <w:t>a) Nonpayment of bill (Maximum $25.00)</w:t>
      </w:r>
      <w:r w:rsidRPr="00062D69">
        <w:rPr>
          <w:szCs w:val="24"/>
        </w:rPr>
        <w:tab/>
      </w:r>
      <w:r w:rsidRPr="00062D69">
        <w:rPr>
          <w:szCs w:val="24"/>
          <w:u w:val="single"/>
        </w:rPr>
        <w:t>$25.00</w:t>
      </w:r>
    </w:p>
    <w:p w:rsidR="00166291" w:rsidRPr="00062D69" w:rsidRDefault="00166291" w:rsidP="00406295">
      <w:pPr>
        <w:tabs>
          <w:tab w:val="right" w:leader="dot" w:pos="9360"/>
        </w:tabs>
        <w:ind w:left="720"/>
        <w:rPr>
          <w:szCs w:val="24"/>
          <w:u w:val="single"/>
        </w:rPr>
      </w:pPr>
      <w:r w:rsidRPr="00062D69">
        <w:rPr>
          <w:szCs w:val="24"/>
        </w:rPr>
        <w:t>b) Customer's request that service be disconnected</w:t>
      </w:r>
      <w:r w:rsidRPr="00062D69">
        <w:rPr>
          <w:szCs w:val="24"/>
        </w:rPr>
        <w:tab/>
      </w:r>
      <w:r w:rsidRPr="00062D69">
        <w:rPr>
          <w:szCs w:val="24"/>
          <w:u w:val="single"/>
        </w:rPr>
        <w:t>$45.00</w:t>
      </w:r>
    </w:p>
    <w:p w:rsidR="00166291" w:rsidRPr="00062D69" w:rsidRDefault="00166291" w:rsidP="00406295">
      <w:pPr>
        <w:rPr>
          <w:szCs w:val="24"/>
        </w:rPr>
      </w:pPr>
    </w:p>
    <w:p w:rsidR="00166291" w:rsidRPr="00062D69" w:rsidRDefault="00166291" w:rsidP="00166291">
      <w:pPr>
        <w:tabs>
          <w:tab w:val="right" w:leader="dot" w:pos="9360"/>
        </w:tabs>
        <w:rPr>
          <w:szCs w:val="24"/>
        </w:rPr>
      </w:pPr>
      <w:r w:rsidRPr="00062D69">
        <w:rPr>
          <w:szCs w:val="24"/>
        </w:rPr>
        <w:t>TRANSFER FEE</w:t>
      </w:r>
      <w:r w:rsidRPr="00062D69">
        <w:rPr>
          <w:szCs w:val="24"/>
        </w:rPr>
        <w:tab/>
      </w:r>
      <w:r w:rsidRPr="00062D69">
        <w:rPr>
          <w:szCs w:val="24"/>
          <w:u w:val="single"/>
        </w:rPr>
        <w:t>$35.00</w:t>
      </w:r>
    </w:p>
    <w:p w:rsidR="00166291" w:rsidRPr="00881B95" w:rsidRDefault="00166291" w:rsidP="00406295">
      <w:pPr>
        <w:ind w:left="720"/>
        <w:jc w:val="both"/>
        <w:rPr>
          <w:sz w:val="18"/>
        </w:rPr>
      </w:pPr>
      <w:r w:rsidRPr="00881B95">
        <w:rPr>
          <w:sz w:val="18"/>
        </w:rPr>
        <w:t>THE TRANSFER FEE WILL BE CHARGED FOR CHANGING AN ACCOUNT NAME AT THE SAME SERVICE LOCATION WHEN THE SERVICE IS NOT DISCONNECTED</w:t>
      </w:r>
    </w:p>
    <w:p w:rsidR="00166291" w:rsidRPr="00062D69" w:rsidRDefault="00166291">
      <w:pPr>
        <w:tabs>
          <w:tab w:val="right" w:leader="dot" w:pos="9360"/>
        </w:tabs>
        <w:rPr>
          <w:szCs w:val="24"/>
        </w:rPr>
      </w:pPr>
    </w:p>
    <w:p w:rsidR="00DE242E" w:rsidRPr="00062D69" w:rsidRDefault="00DE242E">
      <w:pPr>
        <w:tabs>
          <w:tab w:val="right" w:leader="dot" w:pos="9360"/>
        </w:tabs>
        <w:rPr>
          <w:szCs w:val="24"/>
        </w:rPr>
      </w:pPr>
      <w:r w:rsidRPr="00062D69">
        <w:rPr>
          <w:szCs w:val="24"/>
        </w:rPr>
        <w:t>LATE CHARGE (EITHER $5.00 OR 10% OF THE BILL</w:t>
      </w:r>
      <w:r w:rsidR="00BD2097" w:rsidRPr="00062D69">
        <w:rPr>
          <w:szCs w:val="24"/>
        </w:rPr>
        <w:t>)</w:t>
      </w:r>
      <w:r w:rsidRPr="00062D69">
        <w:rPr>
          <w:szCs w:val="24"/>
        </w:rPr>
        <w:tab/>
      </w:r>
      <w:r w:rsidRPr="00062D69">
        <w:rPr>
          <w:szCs w:val="24"/>
          <w:u w:val="single"/>
        </w:rPr>
        <w:t>$5.00</w:t>
      </w:r>
    </w:p>
    <w:p w:rsidR="00DE242E" w:rsidRPr="00881B95" w:rsidRDefault="00406295" w:rsidP="00406295">
      <w:pPr>
        <w:ind w:left="720"/>
        <w:jc w:val="both"/>
      </w:pPr>
      <w:r>
        <w:rPr>
          <w:sz w:val="18"/>
        </w:rPr>
        <w:t>PUC</w:t>
      </w:r>
      <w:r w:rsidR="00DE242E" w:rsidRPr="00881B95">
        <w:rPr>
          <w:sz w:val="18"/>
        </w:rPr>
        <w:t xml:space="preserve"> RULES ALLOW A ONE-TIME PENALTY TO BE CHARGED ON DELINQUENT BILLS.   A LATE CHARGE MAY NOT BE APPLIED TO ANY BALANCE TO WHICH THE PENALTY WAS APPLIED IN A PREVIOUS BILLING.</w:t>
      </w:r>
    </w:p>
    <w:p w:rsidR="00DE242E" w:rsidRPr="00062D69" w:rsidRDefault="00DE242E" w:rsidP="00406295">
      <w:pPr>
        <w:rPr>
          <w:szCs w:val="24"/>
        </w:rPr>
      </w:pPr>
    </w:p>
    <w:p w:rsidR="00DE242E" w:rsidRPr="00062D69" w:rsidRDefault="00BD2097">
      <w:pPr>
        <w:tabs>
          <w:tab w:val="right" w:leader="dot" w:pos="9360"/>
        </w:tabs>
        <w:rPr>
          <w:szCs w:val="24"/>
        </w:rPr>
      </w:pPr>
      <w:r w:rsidRPr="00062D69">
        <w:rPr>
          <w:szCs w:val="24"/>
        </w:rPr>
        <w:t>RETURNED CHECK CHARGE</w:t>
      </w:r>
      <w:r w:rsidR="00DE242E" w:rsidRPr="00062D69">
        <w:rPr>
          <w:szCs w:val="24"/>
        </w:rPr>
        <w:tab/>
      </w:r>
      <w:r w:rsidR="00DE242E" w:rsidRPr="00062D69">
        <w:rPr>
          <w:szCs w:val="24"/>
          <w:u w:val="single"/>
        </w:rPr>
        <w:t>$2</w:t>
      </w:r>
      <w:r w:rsidR="000B4DB7" w:rsidRPr="00062D69">
        <w:rPr>
          <w:szCs w:val="24"/>
          <w:u w:val="single"/>
        </w:rPr>
        <w:t>5</w:t>
      </w:r>
      <w:r w:rsidR="00DE242E" w:rsidRPr="00062D69">
        <w:rPr>
          <w:szCs w:val="24"/>
          <w:u w:val="single"/>
        </w:rPr>
        <w:t>.00</w:t>
      </w:r>
    </w:p>
    <w:p w:rsidR="00DE242E" w:rsidRPr="00881B95" w:rsidRDefault="00DE242E" w:rsidP="00406295">
      <w:pPr>
        <w:ind w:left="720"/>
        <w:jc w:val="both"/>
      </w:pPr>
      <w:r w:rsidRPr="00881B95">
        <w:rPr>
          <w:sz w:val="18"/>
        </w:rPr>
        <w:t>RETURNED CHECK CHARGES MUST BE BASED ON THE UTILITY’S DOCUMENTABLE COST.</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CUSTOMER DEPOSIT RESIDENTIAL (Maximum $50)</w:t>
      </w:r>
      <w:r w:rsidRPr="00062D69">
        <w:rPr>
          <w:szCs w:val="24"/>
        </w:rPr>
        <w:tab/>
      </w:r>
      <w:r w:rsidRPr="00062D69">
        <w:rPr>
          <w:szCs w:val="24"/>
          <w:u w:val="single"/>
        </w:rPr>
        <w:t>$50.00</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COMMERCIAL &amp; NON-RESIDENTIAL DEPOSIT</w:t>
      </w:r>
      <w:r w:rsidRPr="00062D69">
        <w:rPr>
          <w:szCs w:val="24"/>
        </w:rPr>
        <w:tab/>
      </w:r>
      <w:r w:rsidRPr="00C640DB">
        <w:rPr>
          <w:sz w:val="20"/>
          <w:u w:val="single"/>
        </w:rPr>
        <w:t>1/6TH OF ESTIMATED ANNUAL BILL</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BD2097">
      <w:pPr>
        <w:tabs>
          <w:tab w:val="right" w:leader="dot" w:pos="9360"/>
        </w:tabs>
        <w:rPr>
          <w:szCs w:val="24"/>
          <w:u w:val="single"/>
        </w:rPr>
      </w:pPr>
      <w:r w:rsidRPr="00062D69">
        <w:rPr>
          <w:szCs w:val="24"/>
        </w:rPr>
        <w:t>PLUMBING INSPECTION FEE</w:t>
      </w:r>
      <w:r w:rsidR="00DE242E" w:rsidRPr="00062D69">
        <w:rPr>
          <w:szCs w:val="24"/>
        </w:rPr>
        <w:tab/>
      </w:r>
      <w:r w:rsidR="00DE242E" w:rsidRPr="00062D69">
        <w:rPr>
          <w:szCs w:val="24"/>
          <w:u w:val="single"/>
        </w:rPr>
        <w:t>$50.00</w:t>
      </w:r>
    </w:p>
    <w:p w:rsidR="00DE242E" w:rsidRPr="00062D69" w:rsidRDefault="00DE242E" w:rsidP="00406295">
      <w:pPr>
        <w:rPr>
          <w:szCs w:val="24"/>
        </w:rPr>
      </w:pPr>
    </w:p>
    <w:p w:rsidR="00DE242E" w:rsidRPr="00062D69" w:rsidRDefault="00DE242E" w:rsidP="00406295">
      <w:pPr>
        <w:rPr>
          <w:szCs w:val="24"/>
        </w:rPr>
      </w:pPr>
      <w:r w:rsidRPr="00062D69">
        <w:rPr>
          <w:szCs w:val="24"/>
        </w:rPr>
        <w:t>GOVERNMENTAL TESTING, INSPECTION AND COSTS SURCHARGE</w:t>
      </w:r>
    </w:p>
    <w:p w:rsidR="00DE242E" w:rsidRDefault="00DE242E" w:rsidP="00B65001">
      <w:pPr>
        <w:ind w:left="720"/>
        <w:jc w:val="both"/>
        <w:rPr>
          <w:sz w:val="18"/>
          <w:szCs w:val="18"/>
        </w:rPr>
      </w:pPr>
      <w:r w:rsidRPr="00881B95">
        <w:rPr>
          <w:sz w:val="18"/>
        </w:rPr>
        <w:t xml:space="preserve">WHEN AUTHORIZED IN WRITING BY </w:t>
      </w:r>
      <w:r w:rsidR="00406295">
        <w:rPr>
          <w:sz w:val="18"/>
        </w:rPr>
        <w:t>PUC</w:t>
      </w:r>
      <w:r w:rsidRPr="00881B95">
        <w:rPr>
          <w:sz w:val="18"/>
        </w:rPr>
        <w:t xml:space="preserve"> AND AFTER NOTICE TO CUSTOMERS, THE UTILITY MAY INCREASE RATES TO RECOVER INCREASED COSTS FOR INSPECTION FEES AND WATER TESTING</w:t>
      </w:r>
      <w:r w:rsidR="00B65001">
        <w:rPr>
          <w:sz w:val="18"/>
        </w:rPr>
        <w:t xml:space="preserve">. </w:t>
      </w:r>
      <w:r w:rsidR="00B65001" w:rsidRPr="00EF4431">
        <w:rPr>
          <w:sz w:val="18"/>
          <w:szCs w:val="18"/>
        </w:rPr>
        <w:t>[</w:t>
      </w:r>
      <w:r w:rsidR="00B65001">
        <w:rPr>
          <w:sz w:val="18"/>
          <w:szCs w:val="18"/>
        </w:rPr>
        <w:t>16</w:t>
      </w:r>
      <w:r w:rsidR="00B65001" w:rsidRPr="00EF4431">
        <w:rPr>
          <w:sz w:val="18"/>
          <w:szCs w:val="18"/>
        </w:rPr>
        <w:t xml:space="preserve"> TAC </w:t>
      </w:r>
      <w:r w:rsidR="00B65001">
        <w:rPr>
          <w:sz w:val="18"/>
          <w:szCs w:val="18"/>
        </w:rPr>
        <w:t xml:space="preserve">§ </w:t>
      </w:r>
      <w:r w:rsidR="00B65001" w:rsidRPr="00EF4431">
        <w:rPr>
          <w:sz w:val="18"/>
          <w:szCs w:val="18"/>
        </w:rPr>
        <w:t>24.2</w:t>
      </w:r>
      <w:r w:rsidR="00B65001">
        <w:rPr>
          <w:sz w:val="18"/>
          <w:szCs w:val="18"/>
        </w:rPr>
        <w:t>5</w:t>
      </w:r>
      <w:r w:rsidR="00B65001" w:rsidRPr="00EF4431">
        <w:rPr>
          <w:sz w:val="18"/>
          <w:szCs w:val="18"/>
        </w:rPr>
        <w:t>(</w:t>
      </w:r>
      <w:r w:rsidR="00B65001">
        <w:rPr>
          <w:sz w:val="18"/>
          <w:szCs w:val="18"/>
        </w:rPr>
        <w:t>G</w:t>
      </w:r>
      <w:r w:rsidR="00B65001" w:rsidRPr="00EF4431">
        <w:rPr>
          <w:sz w:val="18"/>
          <w:szCs w:val="18"/>
        </w:rPr>
        <w:t>)]</w:t>
      </w:r>
    </w:p>
    <w:p w:rsidR="00B65001" w:rsidRPr="00062D69" w:rsidRDefault="00B65001" w:rsidP="00B65001">
      <w:pPr>
        <w:jc w:val="both"/>
        <w:rPr>
          <w:szCs w:val="24"/>
        </w:rPr>
      </w:pPr>
    </w:p>
    <w:p w:rsidR="00DE242E" w:rsidRPr="00062D69" w:rsidRDefault="00DE242E" w:rsidP="00406295">
      <w:pPr>
        <w:ind w:left="720" w:hanging="720"/>
        <w:rPr>
          <w:szCs w:val="24"/>
        </w:rPr>
      </w:pPr>
      <w:r w:rsidRPr="00062D69">
        <w:rPr>
          <w:szCs w:val="24"/>
        </w:rPr>
        <w:t>LINE EXTENSION AND CONSTRUCTION CHARGES:</w:t>
      </w:r>
    </w:p>
    <w:p w:rsidR="00DE242E" w:rsidRPr="00881B95" w:rsidRDefault="00DE242E" w:rsidP="00406295">
      <w:pPr>
        <w:ind w:left="720"/>
        <w:jc w:val="both"/>
      </w:pPr>
      <w:r w:rsidRPr="00881B95">
        <w:rPr>
          <w:sz w:val="18"/>
        </w:rPr>
        <w:t>REFER TO SECTION 3.0--EXTENSION POLICY FOR TERMS, CONDITIONS, AND CHARGES WHEN NEW CONSTRUCTION IS NECESSARY TO PROVIDE SERVICE.</w:t>
      </w:r>
      <w:r w:rsidRPr="00881B95">
        <w:t xml:space="preserve"> </w:t>
      </w:r>
    </w:p>
    <w:p w:rsidR="008A43D2" w:rsidRDefault="008A43D2" w:rsidP="00406295">
      <w:pPr>
        <w:rPr>
          <w:szCs w:val="24"/>
        </w:rPr>
      </w:pPr>
    </w:p>
    <w:p w:rsidR="002C0BC1" w:rsidRDefault="002C0BC1" w:rsidP="00406295">
      <w:pPr>
        <w:rPr>
          <w:szCs w:val="24"/>
        </w:rPr>
      </w:pPr>
    </w:p>
    <w:p w:rsidR="002C0BC1" w:rsidRDefault="002C0BC1" w:rsidP="00406295">
      <w:pPr>
        <w:rPr>
          <w:szCs w:val="24"/>
        </w:rPr>
      </w:pPr>
    </w:p>
    <w:p w:rsidR="002C0BC1" w:rsidRPr="00406295" w:rsidRDefault="002C0BC1" w:rsidP="002C0BC1">
      <w:pPr>
        <w:rPr>
          <w:b/>
          <w:szCs w:val="24"/>
          <w:u w:val="single"/>
        </w:rPr>
      </w:pPr>
      <w:r w:rsidRPr="00406295">
        <w:rPr>
          <w:b/>
          <w:szCs w:val="24"/>
          <w:u w:val="single"/>
        </w:rPr>
        <w:t>PASS THROUGH PROVISION:</w:t>
      </w:r>
    </w:p>
    <w:p w:rsidR="002C0BC1" w:rsidRPr="00406295" w:rsidRDefault="002C0BC1" w:rsidP="002C0BC1">
      <w:pPr>
        <w:jc w:val="both"/>
        <w:rPr>
          <w:szCs w:val="24"/>
        </w:rPr>
      </w:pPr>
      <w:r w:rsidRPr="0040629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2C0BC1" w:rsidRPr="00406295" w:rsidRDefault="002C0BC1" w:rsidP="002C0BC1">
      <w:pPr>
        <w:ind w:left="720"/>
        <w:rPr>
          <w:szCs w:val="24"/>
        </w:rPr>
      </w:pPr>
      <w:r w:rsidRPr="00406295">
        <w:rPr>
          <w:szCs w:val="24"/>
        </w:rPr>
        <w:t>AG = G+B</w:t>
      </w:r>
      <w:proofErr w:type="gramStart"/>
      <w:r w:rsidRPr="00406295">
        <w:rPr>
          <w:szCs w:val="24"/>
        </w:rPr>
        <w:t>/(</w:t>
      </w:r>
      <w:proofErr w:type="gramEnd"/>
      <w:r w:rsidRPr="00406295">
        <w:rPr>
          <w:szCs w:val="24"/>
        </w:rPr>
        <w:t>1-L), Where:</w:t>
      </w:r>
    </w:p>
    <w:p w:rsidR="002C0BC1" w:rsidRPr="00406295" w:rsidRDefault="002C0BC1" w:rsidP="002C0BC1">
      <w:pPr>
        <w:ind w:left="1080"/>
        <w:rPr>
          <w:szCs w:val="24"/>
        </w:rPr>
      </w:pPr>
      <w:r w:rsidRPr="00406295">
        <w:rPr>
          <w:szCs w:val="24"/>
        </w:rPr>
        <w:t>AG = adjusted gallonage charge, rounded to the nearest one cent</w:t>
      </w:r>
    </w:p>
    <w:p w:rsidR="002C0BC1" w:rsidRPr="00406295" w:rsidRDefault="002C0BC1" w:rsidP="002C0BC1">
      <w:pPr>
        <w:ind w:left="1080"/>
        <w:rPr>
          <w:szCs w:val="24"/>
        </w:rPr>
      </w:pPr>
      <w:r w:rsidRPr="00406295">
        <w:rPr>
          <w:szCs w:val="24"/>
        </w:rPr>
        <w:t>G    = approved gallonage charge per 1,000 gallons</w:t>
      </w:r>
    </w:p>
    <w:p w:rsidR="002C0BC1" w:rsidRPr="00406295" w:rsidRDefault="002C0BC1" w:rsidP="002C0BC1">
      <w:pPr>
        <w:ind w:left="1080"/>
        <w:rPr>
          <w:szCs w:val="24"/>
        </w:rPr>
      </w:pPr>
      <w:r w:rsidRPr="00406295">
        <w:rPr>
          <w:szCs w:val="24"/>
        </w:rPr>
        <w:t>B    = change in fee (per 1,000 gallons)</w:t>
      </w:r>
    </w:p>
    <w:p w:rsidR="002C0BC1" w:rsidRPr="00406295" w:rsidRDefault="002C0BC1" w:rsidP="002C0BC1">
      <w:pPr>
        <w:ind w:left="1080"/>
        <w:rPr>
          <w:szCs w:val="24"/>
        </w:rPr>
      </w:pPr>
      <w:r w:rsidRPr="00406295">
        <w:rPr>
          <w:szCs w:val="24"/>
        </w:rPr>
        <w:t>L    = water or sewer line loss from preceding 12 months, not to exceed 0.15 (15%)</w:t>
      </w:r>
    </w:p>
    <w:p w:rsidR="006047EF" w:rsidRPr="00406295" w:rsidRDefault="006047EF" w:rsidP="00406295">
      <w:pPr>
        <w:rPr>
          <w:szCs w:val="24"/>
        </w:rPr>
      </w:pPr>
    </w:p>
    <w:p w:rsidR="00406295" w:rsidRPr="00F40DE8" w:rsidRDefault="00406295" w:rsidP="00406295">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406295" w:rsidRDefault="00406295">
      <w:pPr>
        <w:rPr>
          <w:sz w:val="22"/>
          <w:szCs w:val="22"/>
          <w:u w:val="single"/>
        </w:rPr>
      </w:pPr>
      <w:r>
        <w:rPr>
          <w:sz w:val="22"/>
          <w:szCs w:val="22"/>
          <w:u w:val="single"/>
        </w:rPr>
        <w:br w:type="page"/>
      </w:r>
    </w:p>
    <w:p w:rsidR="008608AB" w:rsidRPr="001A6EE5" w:rsidRDefault="008608AB" w:rsidP="005544C7">
      <w:pPr>
        <w:tabs>
          <w:tab w:val="right" w:pos="9360"/>
        </w:tabs>
        <w:jc w:val="right"/>
        <w:rPr>
          <w:szCs w:val="24"/>
        </w:rPr>
      </w:pPr>
      <w:r w:rsidRPr="001A6EE5">
        <w:rPr>
          <w:szCs w:val="24"/>
          <w:u w:val="single"/>
        </w:rPr>
        <w:lastRenderedPageBreak/>
        <w:t>Community Water Company</w:t>
      </w:r>
      <w:r w:rsidR="00D339A0" w:rsidRPr="001A6EE5">
        <w:rPr>
          <w:szCs w:val="24"/>
        </w:rPr>
        <w:tab/>
      </w:r>
      <w:r w:rsidRPr="001A6EE5">
        <w:rPr>
          <w:szCs w:val="24"/>
        </w:rPr>
        <w:t xml:space="preserve">Water Utility Tariff Page No. </w:t>
      </w:r>
      <w:r w:rsidR="00CF3C0F">
        <w:rPr>
          <w:szCs w:val="24"/>
        </w:rPr>
        <w:t>3</w:t>
      </w:r>
    </w:p>
    <w:p w:rsidR="00D339A0" w:rsidRPr="00CF3C0F" w:rsidRDefault="00100F3C" w:rsidP="00D339A0">
      <w:pPr>
        <w:rPr>
          <w:b/>
          <w:szCs w:val="24"/>
        </w:rPr>
      </w:pPr>
      <w:r w:rsidRPr="00CF3C0F">
        <w:rPr>
          <w:b/>
          <w:szCs w:val="24"/>
        </w:rPr>
        <w:t>Beaton Lake Estates</w:t>
      </w:r>
    </w:p>
    <w:p w:rsidR="008608AB" w:rsidRPr="001A6EE5" w:rsidRDefault="008608AB" w:rsidP="008608AB">
      <w:pPr>
        <w:rPr>
          <w:szCs w:val="24"/>
        </w:rPr>
      </w:pPr>
    </w:p>
    <w:p w:rsidR="008608AB" w:rsidRPr="001A6EE5" w:rsidRDefault="008608AB" w:rsidP="00CF3C0F">
      <w:pPr>
        <w:jc w:val="center"/>
        <w:rPr>
          <w:szCs w:val="24"/>
        </w:rPr>
      </w:pPr>
      <w:r w:rsidRPr="001A6EE5">
        <w:rPr>
          <w:szCs w:val="24"/>
        </w:rPr>
        <w:t>SECTION 1.0 -- RATE SCHEDULE</w:t>
      </w:r>
    </w:p>
    <w:p w:rsidR="008608AB" w:rsidRPr="001A6EE5" w:rsidRDefault="008608AB" w:rsidP="008608AB">
      <w:pPr>
        <w:rPr>
          <w:szCs w:val="24"/>
          <w:u w:val="single"/>
        </w:rPr>
      </w:pPr>
    </w:p>
    <w:p w:rsidR="008608AB" w:rsidRPr="001A6EE5" w:rsidRDefault="008608AB" w:rsidP="008608AB">
      <w:pPr>
        <w:rPr>
          <w:szCs w:val="24"/>
          <w:u w:val="single"/>
        </w:rPr>
      </w:pPr>
      <w:r w:rsidRPr="001A6EE5">
        <w:rPr>
          <w:szCs w:val="24"/>
          <w:u w:val="single"/>
        </w:rPr>
        <w:t xml:space="preserve">Section 1.01 </w:t>
      </w:r>
      <w:r w:rsidR="005544C7" w:rsidRPr="001A6EE5">
        <w:rPr>
          <w:szCs w:val="24"/>
          <w:u w:val="single"/>
        </w:rPr>
        <w:t>–</w:t>
      </w:r>
      <w:r w:rsidRPr="001A6EE5">
        <w:rPr>
          <w:szCs w:val="24"/>
          <w:u w:val="single"/>
        </w:rPr>
        <w:t xml:space="preserve"> Rates</w:t>
      </w:r>
    </w:p>
    <w:p w:rsidR="005544C7" w:rsidRPr="001A6EE5" w:rsidRDefault="005544C7" w:rsidP="008608AB">
      <w:pPr>
        <w:rPr>
          <w:szCs w:val="24"/>
          <w:u w:val="single"/>
        </w:rPr>
      </w:pPr>
    </w:p>
    <w:p w:rsidR="005544C7" w:rsidRPr="001A6EE5" w:rsidRDefault="005544C7" w:rsidP="00B62197">
      <w:pPr>
        <w:tabs>
          <w:tab w:val="left" w:pos="2520"/>
          <w:tab w:val="right" w:pos="9360"/>
        </w:tabs>
        <w:rPr>
          <w:szCs w:val="24"/>
        </w:rPr>
      </w:pPr>
      <w:r w:rsidRPr="001A6EE5">
        <w:rPr>
          <w:szCs w:val="24"/>
          <w:u w:val="single"/>
        </w:rPr>
        <w:t>Meter Size</w:t>
      </w:r>
      <w:r w:rsidRPr="001A6EE5">
        <w:rPr>
          <w:szCs w:val="24"/>
        </w:rPr>
        <w:tab/>
      </w:r>
      <w:r w:rsidRPr="001A6EE5">
        <w:rPr>
          <w:szCs w:val="24"/>
          <w:u w:val="single"/>
        </w:rPr>
        <w:t>Monthly Minimum Charge</w:t>
      </w:r>
      <w:r w:rsidRPr="001A6EE5">
        <w:rPr>
          <w:szCs w:val="24"/>
        </w:rPr>
        <w:tab/>
      </w:r>
      <w:r w:rsidRPr="001A6EE5">
        <w:rPr>
          <w:szCs w:val="24"/>
          <w:u w:val="single"/>
        </w:rPr>
        <w:t>Gallonage Charge</w:t>
      </w:r>
    </w:p>
    <w:p w:rsidR="008608AB" w:rsidRPr="001A6EE5" w:rsidRDefault="008608AB" w:rsidP="00CF3C0F">
      <w:pPr>
        <w:tabs>
          <w:tab w:val="left" w:pos="2520"/>
          <w:tab w:val="right" w:pos="9360"/>
        </w:tabs>
        <w:rPr>
          <w:szCs w:val="24"/>
        </w:rPr>
      </w:pPr>
      <w:r w:rsidRPr="001A6EE5">
        <w:rPr>
          <w:szCs w:val="24"/>
        </w:rPr>
        <w:t>5/8" or 3/4"</w:t>
      </w:r>
      <w:r w:rsidR="008E43BB" w:rsidRPr="001A6EE5">
        <w:rPr>
          <w:szCs w:val="24"/>
        </w:rPr>
        <w:tab/>
      </w:r>
      <w:r w:rsidRPr="001A6EE5">
        <w:rPr>
          <w:szCs w:val="24"/>
          <w:u w:val="single"/>
        </w:rPr>
        <w:t>$</w:t>
      </w:r>
      <w:r w:rsidR="00E13F46" w:rsidRPr="001A6EE5">
        <w:rPr>
          <w:szCs w:val="24"/>
          <w:u w:val="single"/>
        </w:rPr>
        <w:t>30.58</w:t>
      </w:r>
      <w:r w:rsidRPr="001A6EE5">
        <w:rPr>
          <w:szCs w:val="24"/>
        </w:rPr>
        <w:t xml:space="preserve"> </w:t>
      </w:r>
      <w:r w:rsidRPr="00CF3C0F">
        <w:rPr>
          <w:sz w:val="20"/>
        </w:rPr>
        <w:t>(Includes</w:t>
      </w:r>
      <w:r w:rsidRPr="00CF3C0F">
        <w:rPr>
          <w:sz w:val="20"/>
          <w:u w:val="single"/>
        </w:rPr>
        <w:t xml:space="preserve"> 0</w:t>
      </w:r>
      <w:r w:rsidRPr="00CF3C0F">
        <w:rPr>
          <w:sz w:val="20"/>
        </w:rPr>
        <w:t xml:space="preserve"> gallons)</w:t>
      </w:r>
      <w:r w:rsidR="00B62197" w:rsidRPr="001A6EE5">
        <w:rPr>
          <w:szCs w:val="24"/>
        </w:rPr>
        <w:tab/>
      </w:r>
      <w:r w:rsidRPr="001A6EE5">
        <w:rPr>
          <w:szCs w:val="24"/>
          <w:u w:val="single"/>
        </w:rPr>
        <w:t>$</w:t>
      </w:r>
      <w:r w:rsidR="0039042D">
        <w:rPr>
          <w:szCs w:val="24"/>
          <w:u w:val="single"/>
        </w:rPr>
        <w:t>7.22</w:t>
      </w:r>
      <w:r w:rsidR="0066754D" w:rsidRPr="001A6EE5">
        <w:rPr>
          <w:b/>
          <w:szCs w:val="24"/>
        </w:rPr>
        <w:t>*</w:t>
      </w:r>
      <w:r w:rsidRPr="00CF3C0F">
        <w:rPr>
          <w:szCs w:val="24"/>
        </w:rPr>
        <w:t xml:space="preserve"> </w:t>
      </w:r>
      <w:r w:rsidRPr="00CF3C0F">
        <w:rPr>
          <w:sz w:val="20"/>
        </w:rPr>
        <w:t>per 1000 gallons</w:t>
      </w:r>
    </w:p>
    <w:p w:rsidR="008608AB" w:rsidRPr="001A6EE5" w:rsidRDefault="008608AB" w:rsidP="00CF3C0F">
      <w:pPr>
        <w:tabs>
          <w:tab w:val="left" w:pos="2520"/>
          <w:tab w:val="right" w:pos="9360"/>
        </w:tabs>
        <w:ind w:left="450"/>
        <w:rPr>
          <w:szCs w:val="24"/>
        </w:rPr>
      </w:pPr>
      <w:r w:rsidRPr="001A6EE5">
        <w:rPr>
          <w:szCs w:val="24"/>
        </w:rPr>
        <w:t>1"</w:t>
      </w:r>
      <w:r w:rsidRPr="001A6EE5">
        <w:rPr>
          <w:szCs w:val="24"/>
        </w:rPr>
        <w:tab/>
      </w:r>
      <w:r w:rsidRPr="001A6EE5">
        <w:rPr>
          <w:szCs w:val="24"/>
          <w:u w:val="single"/>
        </w:rPr>
        <w:t>$</w:t>
      </w:r>
      <w:r w:rsidR="00CB13C1" w:rsidRPr="001A6EE5">
        <w:rPr>
          <w:szCs w:val="24"/>
          <w:u w:val="single"/>
        </w:rPr>
        <w:t>76.45</w:t>
      </w:r>
    </w:p>
    <w:p w:rsidR="008608AB" w:rsidRPr="001A6EE5" w:rsidRDefault="008608AB" w:rsidP="00CF3C0F">
      <w:pPr>
        <w:tabs>
          <w:tab w:val="left" w:pos="2520"/>
          <w:tab w:val="right" w:pos="9360"/>
        </w:tabs>
        <w:ind w:left="450"/>
        <w:rPr>
          <w:szCs w:val="24"/>
        </w:rPr>
      </w:pPr>
      <w:r w:rsidRPr="001A6EE5">
        <w:rPr>
          <w:szCs w:val="24"/>
        </w:rPr>
        <w:t>1½ "</w:t>
      </w:r>
      <w:r w:rsidRPr="001A6EE5">
        <w:rPr>
          <w:szCs w:val="24"/>
        </w:rPr>
        <w:tab/>
      </w:r>
      <w:r w:rsidRPr="001A6EE5">
        <w:rPr>
          <w:szCs w:val="24"/>
          <w:u w:val="single"/>
        </w:rPr>
        <w:t>$</w:t>
      </w:r>
      <w:r w:rsidR="00CB13C1" w:rsidRPr="001A6EE5">
        <w:rPr>
          <w:szCs w:val="24"/>
          <w:u w:val="single"/>
        </w:rPr>
        <w:t>152.90</w:t>
      </w:r>
    </w:p>
    <w:p w:rsidR="008608AB" w:rsidRPr="001A6EE5" w:rsidRDefault="00B62197" w:rsidP="00CF3C0F">
      <w:pPr>
        <w:tabs>
          <w:tab w:val="left" w:pos="2520"/>
        </w:tabs>
        <w:ind w:left="450"/>
        <w:rPr>
          <w:szCs w:val="24"/>
          <w:u w:val="single"/>
        </w:rPr>
      </w:pPr>
      <w:r w:rsidRPr="001A6EE5">
        <w:rPr>
          <w:szCs w:val="24"/>
        </w:rPr>
        <w:t>2"</w:t>
      </w:r>
      <w:r w:rsidRPr="001A6EE5">
        <w:rPr>
          <w:szCs w:val="24"/>
        </w:rPr>
        <w:tab/>
      </w:r>
      <w:r w:rsidR="008608AB" w:rsidRPr="001A6EE5">
        <w:rPr>
          <w:szCs w:val="24"/>
          <w:u w:val="single"/>
        </w:rPr>
        <w:t>$</w:t>
      </w:r>
      <w:r w:rsidR="00CB13C1" w:rsidRPr="001A6EE5">
        <w:rPr>
          <w:szCs w:val="24"/>
          <w:u w:val="single"/>
        </w:rPr>
        <w:t>244.64</w:t>
      </w:r>
    </w:p>
    <w:p w:rsidR="008608AB" w:rsidRPr="001A6EE5" w:rsidRDefault="008608AB" w:rsidP="00CF3C0F">
      <w:pPr>
        <w:tabs>
          <w:tab w:val="left" w:pos="2520"/>
        </w:tabs>
        <w:ind w:left="450"/>
        <w:rPr>
          <w:szCs w:val="24"/>
        </w:rPr>
      </w:pPr>
      <w:r w:rsidRPr="001A6EE5">
        <w:rPr>
          <w:szCs w:val="24"/>
        </w:rPr>
        <w:t>3</w:t>
      </w:r>
      <w:r w:rsidR="00CF3C0F" w:rsidRPr="001A6EE5">
        <w:rPr>
          <w:szCs w:val="24"/>
        </w:rPr>
        <w:t>"</w:t>
      </w:r>
      <w:r w:rsidR="00B62197" w:rsidRPr="001A6EE5">
        <w:rPr>
          <w:szCs w:val="24"/>
        </w:rPr>
        <w:tab/>
      </w:r>
      <w:r w:rsidRPr="001A6EE5">
        <w:rPr>
          <w:szCs w:val="24"/>
          <w:u w:val="single"/>
        </w:rPr>
        <w:t>$</w:t>
      </w:r>
      <w:r w:rsidR="00CB13C1" w:rsidRPr="001A6EE5">
        <w:rPr>
          <w:szCs w:val="24"/>
          <w:u w:val="single"/>
        </w:rPr>
        <w:t>458.70</w:t>
      </w:r>
    </w:p>
    <w:p w:rsidR="008608AB" w:rsidRPr="001A6EE5" w:rsidRDefault="008608AB" w:rsidP="008608AB">
      <w:pPr>
        <w:rPr>
          <w:szCs w:val="24"/>
        </w:rPr>
      </w:pPr>
    </w:p>
    <w:p w:rsidR="008608AB" w:rsidRPr="003F6548" w:rsidRDefault="008608AB" w:rsidP="00D17FA1">
      <w:pPr>
        <w:jc w:val="both"/>
        <w:rPr>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CB13C1" w:rsidRPr="003F6548">
        <w:rPr>
          <w:bCs/>
          <w:szCs w:val="24"/>
        </w:rPr>
        <w:t>Corsicana</w:t>
      </w:r>
      <w:r w:rsidRPr="003F6548">
        <w:rPr>
          <w:bCs/>
          <w:szCs w:val="24"/>
        </w:rPr>
        <w:t xml:space="preserve"> purchased water rate included.</w:t>
      </w:r>
      <w:r w:rsidR="00902C4C" w:rsidRPr="003F6548">
        <w:rPr>
          <w:bCs/>
          <w:szCs w:val="24"/>
        </w:rPr>
        <w:t xml:space="preserve">  </w:t>
      </w:r>
      <w:r w:rsidR="00902C4C" w:rsidRPr="009A7151">
        <w:rPr>
          <w:b/>
          <w:bCs/>
          <w:i/>
          <w:sz w:val="22"/>
          <w:szCs w:val="22"/>
        </w:rPr>
        <w:t>(Tariff Control No. 4</w:t>
      </w:r>
      <w:r w:rsidR="0039042D">
        <w:rPr>
          <w:b/>
          <w:bCs/>
          <w:i/>
          <w:sz w:val="22"/>
          <w:szCs w:val="22"/>
        </w:rPr>
        <w:t>8584</w:t>
      </w:r>
      <w:r w:rsidR="00902C4C" w:rsidRPr="009A7151">
        <w:rPr>
          <w:b/>
          <w:bCs/>
          <w:i/>
          <w:sz w:val="22"/>
          <w:szCs w:val="22"/>
        </w:rPr>
        <w:t>)</w:t>
      </w:r>
    </w:p>
    <w:p w:rsidR="008608AB" w:rsidRPr="001A6EE5" w:rsidRDefault="008608AB" w:rsidP="008608AB">
      <w:pPr>
        <w:rPr>
          <w:szCs w:val="24"/>
        </w:rPr>
      </w:pPr>
    </w:p>
    <w:p w:rsidR="008608AB" w:rsidRPr="001A6EE5" w:rsidRDefault="008608AB" w:rsidP="008608AB">
      <w:pPr>
        <w:rPr>
          <w:szCs w:val="24"/>
        </w:rPr>
      </w:pPr>
      <w:r w:rsidRPr="001A6EE5">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8608AB" w:rsidRPr="00881B95" w:rsidRDefault="008608AB" w:rsidP="00D17FA1">
      <w:pPr>
        <w:ind w:left="720"/>
        <w:jc w:val="both"/>
        <w:rPr>
          <w:sz w:val="18"/>
          <w:szCs w:val="18"/>
        </w:rPr>
      </w:pPr>
      <w:r w:rsidRPr="00881B95">
        <w:rPr>
          <w:sz w:val="18"/>
          <w:szCs w:val="18"/>
        </w:rPr>
        <w:t>THE UTILITY MAY REQUIRE EXACT CHANGE FOR PAYMENTS AND MAY REFUSE TO ACCEPT PAYMENTS MADE USING MORE THAN $1.00 IN SMALL COINS.  A WRITTEN RECEIPT WILL BE GIVEN FOR CASH PAYMENTS.</w:t>
      </w:r>
    </w:p>
    <w:p w:rsidR="008608AB" w:rsidRPr="001A6EE5" w:rsidRDefault="008608AB" w:rsidP="008608AB">
      <w:pPr>
        <w:tabs>
          <w:tab w:val="center" w:pos="4680"/>
        </w:tabs>
        <w:rPr>
          <w:szCs w:val="24"/>
        </w:rPr>
      </w:pPr>
    </w:p>
    <w:p w:rsidR="008608AB" w:rsidRPr="001A6EE5" w:rsidRDefault="003E1098" w:rsidP="008608AB">
      <w:pPr>
        <w:tabs>
          <w:tab w:val="right" w:leader="dot" w:pos="9360"/>
        </w:tabs>
        <w:rPr>
          <w:szCs w:val="24"/>
        </w:rPr>
      </w:pPr>
      <w:r w:rsidRPr="001A6EE5">
        <w:rPr>
          <w:szCs w:val="24"/>
        </w:rPr>
        <w:t>REGULATORY ASSESSMENT</w:t>
      </w:r>
      <w:r w:rsidR="008608AB" w:rsidRPr="001A6EE5">
        <w:rPr>
          <w:szCs w:val="24"/>
        </w:rPr>
        <w:tab/>
      </w:r>
      <w:r w:rsidR="008608AB" w:rsidRPr="001A6EE5">
        <w:rPr>
          <w:szCs w:val="24"/>
          <w:u w:val="single"/>
        </w:rPr>
        <w:t>1.0%</w:t>
      </w:r>
    </w:p>
    <w:p w:rsidR="008608AB" w:rsidRPr="00881B95" w:rsidRDefault="00CF3C0F" w:rsidP="00D17FA1">
      <w:pPr>
        <w:ind w:left="720"/>
        <w:jc w:val="both"/>
        <w:rPr>
          <w:sz w:val="18"/>
          <w:szCs w:val="18"/>
        </w:rPr>
      </w:pPr>
      <w:r>
        <w:rPr>
          <w:sz w:val="18"/>
          <w:szCs w:val="18"/>
        </w:rPr>
        <w:t>PUC</w:t>
      </w:r>
      <w:r w:rsidR="008608AB" w:rsidRPr="00881B95">
        <w:rPr>
          <w:sz w:val="18"/>
          <w:szCs w:val="18"/>
        </w:rPr>
        <w:t xml:space="preserve"> RULES REQUIRE THE UTILITY TO COLLECT A FEE OF ONE PERCENT OF THE RETAIL MONTHLY BILL</w:t>
      </w:r>
      <w:r>
        <w:rPr>
          <w:sz w:val="18"/>
          <w:szCs w:val="18"/>
        </w:rPr>
        <w:t xml:space="preserve"> AND TO REMIT THE FEE TO THE TCEQ</w:t>
      </w:r>
      <w:r w:rsidR="008608AB" w:rsidRPr="00881B95">
        <w:rPr>
          <w:sz w:val="18"/>
          <w:szCs w:val="18"/>
        </w:rPr>
        <w:t>.</w:t>
      </w:r>
    </w:p>
    <w:p w:rsidR="008608AB" w:rsidRPr="001A6EE5" w:rsidRDefault="008608AB" w:rsidP="00D17FA1">
      <w:pPr>
        <w:jc w:val="both"/>
        <w:rPr>
          <w:szCs w:val="24"/>
        </w:rPr>
      </w:pP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1A6EE5">
        <w:rPr>
          <w:szCs w:val="24"/>
          <w:u w:val="single"/>
        </w:rPr>
        <w:t>Section 1.02 - Miscellaneous Fees</w:t>
      </w: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608AB" w:rsidRPr="001A6EE5" w:rsidRDefault="008608AB" w:rsidP="008608AB">
      <w:pPr>
        <w:tabs>
          <w:tab w:val="right" w:leader="dot" w:pos="9360"/>
        </w:tabs>
        <w:rPr>
          <w:szCs w:val="24"/>
        </w:rPr>
      </w:pPr>
      <w:r w:rsidRPr="001A6EE5">
        <w:rPr>
          <w:szCs w:val="24"/>
        </w:rPr>
        <w:t>TAP FEE</w:t>
      </w:r>
      <w:r w:rsidRPr="001A6EE5">
        <w:rPr>
          <w:szCs w:val="24"/>
        </w:rPr>
        <w:tab/>
      </w:r>
      <w:r w:rsidRPr="001A6EE5">
        <w:rPr>
          <w:szCs w:val="24"/>
          <w:u w:val="single"/>
        </w:rPr>
        <w:t>$795.00</w:t>
      </w:r>
    </w:p>
    <w:p w:rsidR="008608AB" w:rsidRPr="00881B95" w:rsidRDefault="008608AB" w:rsidP="00D17FA1">
      <w:pPr>
        <w:ind w:left="720"/>
        <w:jc w:val="both"/>
        <w:rPr>
          <w:sz w:val="18"/>
          <w:szCs w:val="18"/>
        </w:rPr>
      </w:pPr>
      <w:r w:rsidRPr="00881B95">
        <w:rPr>
          <w:sz w:val="18"/>
          <w:szCs w:val="18"/>
        </w:rPr>
        <w:t>TAP FEE COVERS THE UTILITY'S COSTS FOR MATERIALS AND LABOR TO INSTALL A STANDARD RESIDENTIAL 5/8" or 3/4" METER.  AN ADDITIONAL FEE TO COVER UNIQUE COSTS IS PERMITTED IF LISTED ON THIS TARIFF.</w:t>
      </w:r>
    </w:p>
    <w:p w:rsidR="00042FEE" w:rsidRPr="001A6EE5" w:rsidRDefault="00042FEE" w:rsidP="00D17FA1">
      <w:pPr>
        <w:jc w:val="both"/>
        <w:rPr>
          <w:szCs w:val="24"/>
        </w:rPr>
      </w:pPr>
    </w:p>
    <w:p w:rsidR="00366CF1" w:rsidRPr="001A6EE5" w:rsidRDefault="00366CF1" w:rsidP="00366CF1">
      <w:pPr>
        <w:tabs>
          <w:tab w:val="right" w:leader="dot" w:pos="9360"/>
        </w:tabs>
        <w:rPr>
          <w:szCs w:val="24"/>
        </w:rPr>
      </w:pPr>
      <w:r w:rsidRPr="001A6EE5">
        <w:rPr>
          <w:szCs w:val="24"/>
        </w:rPr>
        <w:t>TAP FEE (Unique costs)</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FOR EXAMPLE, A ROAD BORE FOR CUSTOMERS OUTSIDE OF SUBDIVISIONS OR RESIDENTIAL AREAS</w:t>
      </w:r>
      <w:r w:rsidR="00042FEE" w:rsidRPr="00881B95">
        <w:rPr>
          <w:sz w:val="18"/>
          <w:szCs w:val="18"/>
        </w:rPr>
        <w:t>.</w:t>
      </w:r>
    </w:p>
    <w:p w:rsidR="00366CF1" w:rsidRPr="001A6EE5" w:rsidRDefault="00366CF1" w:rsidP="00D17FA1">
      <w:pPr>
        <w:jc w:val="both"/>
        <w:rPr>
          <w:szCs w:val="24"/>
        </w:rPr>
      </w:pPr>
    </w:p>
    <w:p w:rsidR="00366CF1" w:rsidRPr="001A6EE5" w:rsidRDefault="00366CF1" w:rsidP="00366CF1">
      <w:pPr>
        <w:tabs>
          <w:tab w:val="right" w:leader="dot" w:pos="9360"/>
        </w:tabs>
        <w:rPr>
          <w:szCs w:val="24"/>
        </w:rPr>
      </w:pPr>
      <w:r w:rsidRPr="001A6EE5">
        <w:rPr>
          <w:szCs w:val="24"/>
        </w:rPr>
        <w:t>TAP FEE (Large Meter)</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TAP FEE IS THE UTILITY’S ACTUAL COST FOR MATERIALS AND LABOR FOR METER SIZE INSTALLED</w:t>
      </w:r>
      <w:r w:rsidR="00C80FCB" w:rsidRPr="00881B95">
        <w:rPr>
          <w:sz w:val="18"/>
          <w:szCs w:val="18"/>
        </w:rPr>
        <w:t>.</w:t>
      </w:r>
    </w:p>
    <w:p w:rsidR="00366CF1" w:rsidRPr="001A6EE5" w:rsidRDefault="00366CF1" w:rsidP="00D17FA1">
      <w:pPr>
        <w:jc w:val="both"/>
        <w:rPr>
          <w:szCs w:val="24"/>
        </w:rPr>
      </w:pPr>
    </w:p>
    <w:p w:rsidR="00366CF1" w:rsidRPr="001A6EE5" w:rsidRDefault="003E1098" w:rsidP="00366CF1">
      <w:pPr>
        <w:tabs>
          <w:tab w:val="right" w:leader="dot" w:pos="9360"/>
        </w:tabs>
        <w:rPr>
          <w:szCs w:val="24"/>
        </w:rPr>
      </w:pPr>
      <w:r w:rsidRPr="001A6EE5">
        <w:rPr>
          <w:szCs w:val="24"/>
        </w:rPr>
        <w:t>METER RELOCATION FEE</w:t>
      </w:r>
      <w:r w:rsidR="00366CF1" w:rsidRPr="001A6EE5">
        <w:rPr>
          <w:szCs w:val="24"/>
        </w:rPr>
        <w:tab/>
      </w:r>
      <w:r w:rsidR="00366CF1" w:rsidRPr="001A6EE5">
        <w:rPr>
          <w:szCs w:val="24"/>
          <w:u w:val="single"/>
        </w:rPr>
        <w:t>Actual Relocation Cost Not to Exceed Tap Fee</w:t>
      </w:r>
    </w:p>
    <w:p w:rsidR="00366CF1" w:rsidRPr="00881B95" w:rsidRDefault="00366CF1" w:rsidP="00D17FA1">
      <w:pPr>
        <w:ind w:left="720"/>
        <w:jc w:val="both"/>
        <w:rPr>
          <w:sz w:val="18"/>
          <w:szCs w:val="18"/>
        </w:rPr>
      </w:pPr>
      <w:r w:rsidRPr="00881B95">
        <w:rPr>
          <w:sz w:val="18"/>
          <w:szCs w:val="18"/>
        </w:rPr>
        <w:t>THIS FEE WHICH MAY BE CHARGED IF A CUSTOMER REQUESTS THAT AN EXISTING METER BE</w:t>
      </w:r>
      <w:r w:rsidR="00DC6D26" w:rsidRPr="00881B95">
        <w:rPr>
          <w:sz w:val="18"/>
          <w:szCs w:val="18"/>
        </w:rPr>
        <w:t xml:space="preserve"> </w:t>
      </w:r>
      <w:r w:rsidRPr="00881B95">
        <w:rPr>
          <w:sz w:val="18"/>
          <w:szCs w:val="18"/>
        </w:rPr>
        <w:t>RELOCATED</w:t>
      </w:r>
      <w:r w:rsidR="00042FEE" w:rsidRPr="00881B95">
        <w:rPr>
          <w:sz w:val="18"/>
          <w:szCs w:val="18"/>
        </w:rPr>
        <w:t>.</w:t>
      </w:r>
    </w:p>
    <w:p w:rsidR="00366CF1" w:rsidRPr="00CF3C0F" w:rsidRDefault="00366CF1" w:rsidP="00CF3C0F">
      <w:pPr>
        <w:rPr>
          <w:szCs w:val="24"/>
        </w:rPr>
      </w:pPr>
    </w:p>
    <w:p w:rsidR="00CF3C0F" w:rsidRPr="00CF3C0F" w:rsidRDefault="00CF3C0F" w:rsidP="00CF3C0F">
      <w:pPr>
        <w:tabs>
          <w:tab w:val="right" w:leader="dot" w:pos="9360"/>
        </w:tabs>
        <w:rPr>
          <w:szCs w:val="24"/>
        </w:rPr>
      </w:pPr>
      <w:r w:rsidRPr="00CF3C0F">
        <w:rPr>
          <w:szCs w:val="24"/>
        </w:rPr>
        <w:t>METER TEST FEE</w:t>
      </w:r>
      <w:r w:rsidRPr="00CF3C0F">
        <w:rPr>
          <w:szCs w:val="24"/>
        </w:rPr>
        <w:tab/>
        <w:t xml:space="preserve"> </w:t>
      </w:r>
      <w:r w:rsidRPr="00CF3C0F">
        <w:rPr>
          <w:szCs w:val="24"/>
          <w:u w:val="single"/>
        </w:rPr>
        <w:t>$25.00</w:t>
      </w:r>
    </w:p>
    <w:p w:rsidR="00CF3C0F" w:rsidRPr="00881B95" w:rsidRDefault="00CF3C0F" w:rsidP="00CF3C0F">
      <w:pPr>
        <w:ind w:left="720"/>
        <w:jc w:val="both"/>
        <w:rPr>
          <w:sz w:val="18"/>
          <w:szCs w:val="18"/>
        </w:rPr>
      </w:pPr>
      <w:r w:rsidRPr="00881B95">
        <w:rPr>
          <w:sz w:val="18"/>
          <w:szCs w:val="18"/>
        </w:rPr>
        <w:t>THIS FEE WHICH SHOULD REFLECT THE UTILITY’S COST MAY BE CHARGED IF A CUSTOMER REQUESTS A SECOND METER TEST WITHIN A TWO-YEAR PERIOD AND THE TEST INDICATES THAT THE METER IS RECORDING ACCURATELY.  THE FEE MAY NOT EXCEED $25.</w:t>
      </w:r>
    </w:p>
    <w:p w:rsidR="00CF3C0F" w:rsidRDefault="00CF3C0F" w:rsidP="00CF3C0F">
      <w:pPr>
        <w:rPr>
          <w:szCs w:val="24"/>
        </w:rPr>
      </w:pPr>
    </w:p>
    <w:p w:rsidR="00CF3C0F" w:rsidRDefault="00CF3C0F" w:rsidP="00CF3C0F">
      <w:pPr>
        <w:rPr>
          <w:szCs w:val="24"/>
        </w:rPr>
      </w:pPr>
    </w:p>
    <w:p w:rsidR="00CF3C0F" w:rsidRPr="001A6EE5" w:rsidRDefault="00CF3C0F" w:rsidP="00CF3C0F">
      <w:pPr>
        <w:rPr>
          <w:szCs w:val="24"/>
        </w:rPr>
      </w:pPr>
    </w:p>
    <w:p w:rsidR="00C80FCB" w:rsidRDefault="00C80FCB" w:rsidP="00CF3C0F">
      <w:pPr>
        <w:rPr>
          <w:szCs w:val="24"/>
        </w:rPr>
      </w:pPr>
    </w:p>
    <w:p w:rsidR="007165E3" w:rsidRPr="001A6EE5" w:rsidRDefault="007165E3" w:rsidP="00CF3C0F">
      <w:pPr>
        <w:rPr>
          <w:szCs w:val="24"/>
        </w:rPr>
      </w:pPr>
    </w:p>
    <w:p w:rsidR="006047EF" w:rsidRPr="001A6EE5" w:rsidRDefault="006047EF" w:rsidP="00CF3C0F">
      <w:pPr>
        <w:rPr>
          <w:szCs w:val="24"/>
        </w:rPr>
      </w:pPr>
    </w:p>
    <w:p w:rsidR="00C80FCB" w:rsidRPr="001A6EE5" w:rsidRDefault="00C80FCB" w:rsidP="00CF3C0F">
      <w:pPr>
        <w:rPr>
          <w:szCs w:val="24"/>
        </w:rPr>
      </w:pPr>
    </w:p>
    <w:p w:rsidR="00CF3C0F" w:rsidRPr="00F40DE8" w:rsidRDefault="00CF3C0F" w:rsidP="00CF3C0F">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406295" w:rsidRDefault="00406295">
      <w:pPr>
        <w:rPr>
          <w:sz w:val="22"/>
          <w:szCs w:val="22"/>
          <w:u w:val="single"/>
        </w:rPr>
      </w:pPr>
      <w:r>
        <w:rPr>
          <w:sz w:val="22"/>
          <w:szCs w:val="22"/>
          <w:u w:val="single"/>
        </w:rPr>
        <w:br w:type="page"/>
      </w:r>
    </w:p>
    <w:p w:rsidR="008137E3" w:rsidRPr="00CF3C0F" w:rsidRDefault="008137E3" w:rsidP="008137E3">
      <w:pPr>
        <w:tabs>
          <w:tab w:val="right" w:pos="9360"/>
        </w:tabs>
        <w:rPr>
          <w:szCs w:val="24"/>
        </w:rPr>
      </w:pPr>
      <w:r w:rsidRPr="00CF3C0F">
        <w:rPr>
          <w:szCs w:val="24"/>
          <w:u w:val="single"/>
        </w:rPr>
        <w:lastRenderedPageBreak/>
        <w:t xml:space="preserve">Community Water Company </w:t>
      </w:r>
      <w:r w:rsidRPr="00CF3C0F">
        <w:rPr>
          <w:szCs w:val="24"/>
        </w:rPr>
        <w:tab/>
        <w:t xml:space="preserve">Water Utility Tariff Page No. </w:t>
      </w:r>
      <w:r w:rsidR="00CF3C0F" w:rsidRPr="00CF3C0F">
        <w:rPr>
          <w:szCs w:val="24"/>
        </w:rPr>
        <w:t>3a</w:t>
      </w:r>
    </w:p>
    <w:p w:rsidR="00AA487D" w:rsidRPr="00CF3C0F" w:rsidRDefault="00100F3C" w:rsidP="00AA487D">
      <w:pPr>
        <w:rPr>
          <w:b/>
          <w:szCs w:val="24"/>
        </w:rPr>
      </w:pPr>
      <w:r w:rsidRPr="00CF3C0F">
        <w:rPr>
          <w:b/>
          <w:szCs w:val="24"/>
        </w:rPr>
        <w:t>Beaton Lake Estates</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center" w:pos="4680"/>
        </w:tabs>
        <w:rPr>
          <w:szCs w:val="24"/>
        </w:rPr>
      </w:pPr>
      <w:r w:rsidRPr="00CF3C0F">
        <w:rPr>
          <w:szCs w:val="24"/>
        </w:rPr>
        <w:tab/>
        <w:t>SECTION 1.0 -- RATE SCHEDULE (Continued)</w:t>
      </w:r>
    </w:p>
    <w:p w:rsidR="008137E3" w:rsidRPr="00CF3C0F" w:rsidRDefault="008137E3" w:rsidP="00CF3C0F">
      <w:pPr>
        <w:rPr>
          <w:szCs w:val="24"/>
        </w:rPr>
      </w:pPr>
    </w:p>
    <w:p w:rsidR="008137E3" w:rsidRPr="00CF3C0F" w:rsidRDefault="008137E3" w:rsidP="00CF3C0F">
      <w:pPr>
        <w:rPr>
          <w:szCs w:val="24"/>
        </w:rPr>
      </w:pPr>
      <w:r w:rsidRPr="00CF3C0F">
        <w:rPr>
          <w:szCs w:val="24"/>
        </w:rPr>
        <w:t>RECONNECTION FEE</w:t>
      </w:r>
    </w:p>
    <w:p w:rsidR="008137E3" w:rsidRPr="00881B95" w:rsidRDefault="008137E3" w:rsidP="00CF3C0F">
      <w:pPr>
        <w:ind w:left="720"/>
        <w:jc w:val="both"/>
        <w:rPr>
          <w:sz w:val="18"/>
          <w:szCs w:val="18"/>
        </w:rPr>
      </w:pPr>
      <w:r w:rsidRPr="00881B95">
        <w:rPr>
          <w:sz w:val="18"/>
          <w:szCs w:val="18"/>
        </w:rPr>
        <w:t>THE RECONNECT FEE MUST BE PAID BEFORE SERVICE CAN BE RESTORED TO A CUSTOMER WHO HAS BEEN DISCONNECTED FOR THE FOLLOWING REASONS (OR OTHER REASONS LISTED UNDER SECTION 2.0 OF THIS TARIFF):</w:t>
      </w:r>
    </w:p>
    <w:p w:rsidR="008137E3" w:rsidRPr="00CF3C0F" w:rsidRDefault="00B50467" w:rsidP="008137E3">
      <w:pPr>
        <w:tabs>
          <w:tab w:val="right" w:leader="dot" w:pos="9360"/>
        </w:tabs>
        <w:ind w:firstLine="720"/>
        <w:rPr>
          <w:szCs w:val="24"/>
        </w:rPr>
      </w:pPr>
      <w:r>
        <w:rPr>
          <w:szCs w:val="24"/>
        </w:rPr>
        <w:t>a)  Non</w:t>
      </w:r>
      <w:r w:rsidR="008137E3" w:rsidRPr="00CF3C0F">
        <w:rPr>
          <w:szCs w:val="24"/>
        </w:rPr>
        <w:t>payment of bill (Maximum $25.00)</w:t>
      </w:r>
      <w:r w:rsidR="008137E3" w:rsidRPr="00CF3C0F">
        <w:rPr>
          <w:szCs w:val="24"/>
        </w:rPr>
        <w:tab/>
      </w:r>
      <w:r w:rsidR="008137E3" w:rsidRPr="00CF3C0F">
        <w:rPr>
          <w:szCs w:val="24"/>
          <w:u w:val="single"/>
        </w:rPr>
        <w:t>$25.00</w:t>
      </w:r>
    </w:p>
    <w:p w:rsidR="008137E3" w:rsidRPr="00CF3C0F" w:rsidRDefault="008137E3" w:rsidP="008137E3">
      <w:pPr>
        <w:tabs>
          <w:tab w:val="right" w:leader="dot" w:pos="9360"/>
        </w:tabs>
        <w:ind w:firstLine="720"/>
        <w:rPr>
          <w:szCs w:val="24"/>
          <w:u w:val="single"/>
        </w:rPr>
      </w:pPr>
      <w:r w:rsidRPr="00CF3C0F">
        <w:rPr>
          <w:szCs w:val="24"/>
        </w:rPr>
        <w:t xml:space="preserve">b) </w:t>
      </w:r>
      <w:r w:rsidR="00B50467">
        <w:rPr>
          <w:szCs w:val="24"/>
        </w:rPr>
        <w:t xml:space="preserve"> </w:t>
      </w:r>
      <w:r w:rsidRPr="00CF3C0F">
        <w:rPr>
          <w:szCs w:val="24"/>
        </w:rPr>
        <w:t>Customer's request that service be disconnected</w:t>
      </w:r>
      <w:r w:rsidRPr="00CF3C0F">
        <w:rPr>
          <w:szCs w:val="24"/>
        </w:rPr>
        <w:tab/>
      </w:r>
      <w:r w:rsidRPr="00CF3C0F">
        <w:rPr>
          <w:szCs w:val="24"/>
          <w:u w:val="single"/>
        </w:rPr>
        <w:t>$45.00</w:t>
      </w:r>
    </w:p>
    <w:p w:rsidR="00C80FCB" w:rsidRPr="00CF3C0F" w:rsidRDefault="00C80FCB"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TRANSFER FEE</w:t>
      </w:r>
      <w:r w:rsidRPr="00CF3C0F">
        <w:rPr>
          <w:szCs w:val="24"/>
        </w:rPr>
        <w:tab/>
      </w:r>
      <w:r w:rsidRPr="00CF3C0F">
        <w:rPr>
          <w:szCs w:val="24"/>
          <w:u w:val="single"/>
        </w:rPr>
        <w:t>$35.00</w:t>
      </w:r>
    </w:p>
    <w:p w:rsidR="008137E3" w:rsidRPr="00881B95" w:rsidRDefault="008137E3" w:rsidP="00CF3C0F">
      <w:pPr>
        <w:ind w:left="720"/>
        <w:rPr>
          <w:sz w:val="18"/>
          <w:szCs w:val="18"/>
        </w:rPr>
      </w:pPr>
      <w:r w:rsidRPr="00881B95">
        <w:rPr>
          <w:sz w:val="18"/>
          <w:szCs w:val="18"/>
        </w:rPr>
        <w:t>THE TRANSFER FEE WILL BE CHARGED FOR CHANGING AN ACCOUNT NAME AT THE SAME SERVICE LOCATION WHEN THE SERVICE IS NOT DISCONNECTED</w:t>
      </w:r>
      <w:r w:rsidR="00C80FCB" w:rsidRPr="00881B95">
        <w:rPr>
          <w:sz w:val="18"/>
          <w:szCs w:val="18"/>
        </w:rPr>
        <w:t>.</w:t>
      </w:r>
    </w:p>
    <w:p w:rsidR="008137E3" w:rsidRPr="00CF3C0F" w:rsidRDefault="008137E3"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LATE CHARGE (EITHER $5.00 OR 10% OF THE BILL)</w:t>
      </w:r>
      <w:r w:rsidRPr="00CF3C0F">
        <w:rPr>
          <w:szCs w:val="24"/>
        </w:rPr>
        <w:tab/>
      </w:r>
      <w:r w:rsidRPr="00CF3C0F">
        <w:rPr>
          <w:szCs w:val="24"/>
          <w:u w:val="single"/>
        </w:rPr>
        <w:t>$5.00</w:t>
      </w:r>
    </w:p>
    <w:p w:rsidR="008137E3" w:rsidRPr="00881B95" w:rsidRDefault="00CF3C0F" w:rsidP="00CF3C0F">
      <w:pPr>
        <w:ind w:left="720"/>
        <w:jc w:val="both"/>
        <w:rPr>
          <w:sz w:val="18"/>
          <w:szCs w:val="18"/>
        </w:rPr>
      </w:pPr>
      <w:r>
        <w:rPr>
          <w:sz w:val="18"/>
          <w:szCs w:val="18"/>
        </w:rPr>
        <w:t>PUC</w:t>
      </w:r>
      <w:r w:rsidR="008137E3" w:rsidRPr="00881B95">
        <w:rPr>
          <w:sz w:val="18"/>
          <w:szCs w:val="18"/>
        </w:rPr>
        <w:t xml:space="preserve"> RULES ALLOW A ONE-TIME PENALTY TO BE CHARGED ON DELINQUENT BILLS.   A LATE CHARGE MAY NOT BE APPLIED TO ANY BALANCE TO WHICH THE PENALTY WAS APPLIED IN A PREVIOUS BILLING.</w:t>
      </w:r>
    </w:p>
    <w:p w:rsidR="008137E3" w:rsidRPr="00CF3C0F" w:rsidRDefault="008137E3" w:rsidP="00CF3C0F">
      <w:pPr>
        <w:rPr>
          <w:szCs w:val="24"/>
        </w:rPr>
      </w:pPr>
    </w:p>
    <w:p w:rsidR="008137E3" w:rsidRPr="00CF3C0F" w:rsidRDefault="003E1098" w:rsidP="008137E3">
      <w:pPr>
        <w:tabs>
          <w:tab w:val="right" w:leader="dot" w:pos="9360"/>
        </w:tabs>
        <w:rPr>
          <w:szCs w:val="24"/>
        </w:rPr>
      </w:pPr>
      <w:r w:rsidRPr="00CF3C0F">
        <w:rPr>
          <w:szCs w:val="24"/>
        </w:rPr>
        <w:t>RETURNED CHECK CHARGE</w:t>
      </w:r>
      <w:r w:rsidR="008137E3" w:rsidRPr="00CF3C0F">
        <w:rPr>
          <w:szCs w:val="24"/>
        </w:rPr>
        <w:tab/>
      </w:r>
      <w:r w:rsidR="008137E3" w:rsidRPr="00CF3C0F">
        <w:rPr>
          <w:szCs w:val="24"/>
          <w:u w:val="single"/>
        </w:rPr>
        <w:t>$25.00</w:t>
      </w:r>
    </w:p>
    <w:p w:rsidR="008137E3" w:rsidRPr="00881B95" w:rsidRDefault="008137E3" w:rsidP="00CF3C0F">
      <w:pPr>
        <w:ind w:left="720"/>
        <w:jc w:val="both"/>
        <w:rPr>
          <w:sz w:val="18"/>
          <w:szCs w:val="18"/>
        </w:rPr>
      </w:pPr>
      <w:r w:rsidRPr="00881B95">
        <w:rPr>
          <w:sz w:val="18"/>
          <w:szCs w:val="18"/>
        </w:rPr>
        <w:t>RETURNED CHECK CHARGES MUST BE BASED ON THE UTILITY’S DOCUMENTABLE COST.</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CUSTOMER DEPOSIT RESIDENTIAL (Maximum $50)</w:t>
      </w:r>
      <w:r w:rsidRPr="00CF3C0F">
        <w:rPr>
          <w:szCs w:val="24"/>
        </w:rPr>
        <w:tab/>
      </w:r>
      <w:r w:rsidRPr="00CF3C0F">
        <w:rPr>
          <w:szCs w:val="24"/>
          <w:u w:val="single"/>
        </w:rPr>
        <w:t>$50.00</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COMMER</w:t>
      </w:r>
      <w:r w:rsidR="00EA0737" w:rsidRPr="00CF3C0F">
        <w:rPr>
          <w:szCs w:val="24"/>
        </w:rPr>
        <w:t>CIAL &amp; NON-RESIDENTIAL DEPOSIT</w:t>
      </w:r>
      <w:r w:rsidRPr="00CF3C0F">
        <w:rPr>
          <w:szCs w:val="24"/>
        </w:rPr>
        <w:tab/>
      </w:r>
      <w:r w:rsidRPr="00C640DB">
        <w:rPr>
          <w:sz w:val="20"/>
          <w:u w:val="single"/>
        </w:rPr>
        <w:t>1/6TH OF ESTIMATED ANNUAL BILL</w:t>
      </w:r>
    </w:p>
    <w:p w:rsidR="008137E3" w:rsidRPr="00CF3C0F" w:rsidRDefault="008137E3" w:rsidP="00CF3C0F">
      <w:pPr>
        <w:rPr>
          <w:szCs w:val="24"/>
        </w:rPr>
      </w:pPr>
    </w:p>
    <w:p w:rsidR="008137E3" w:rsidRPr="00CF3C0F" w:rsidRDefault="00EA0737" w:rsidP="008137E3">
      <w:pPr>
        <w:tabs>
          <w:tab w:val="right" w:leader="dot" w:pos="9360"/>
        </w:tabs>
        <w:rPr>
          <w:szCs w:val="24"/>
          <w:u w:val="single"/>
        </w:rPr>
      </w:pPr>
      <w:r w:rsidRPr="00CF3C0F">
        <w:rPr>
          <w:szCs w:val="24"/>
        </w:rPr>
        <w:t>PLUMBING INSPECTION FEE</w:t>
      </w:r>
      <w:r w:rsidR="008137E3" w:rsidRPr="00CF3C0F">
        <w:rPr>
          <w:szCs w:val="24"/>
        </w:rPr>
        <w:tab/>
      </w:r>
      <w:r w:rsidR="008137E3" w:rsidRPr="00CF3C0F">
        <w:rPr>
          <w:szCs w:val="24"/>
          <w:u w:val="single"/>
        </w:rPr>
        <w:t>$50.00</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F3C0F">
        <w:rPr>
          <w:szCs w:val="24"/>
        </w:rPr>
        <w:t>GOVERNMENTAL TESTING, INSPECTION AND COSTS SURCHARGE</w:t>
      </w:r>
    </w:p>
    <w:p w:rsidR="008137E3" w:rsidRPr="00881B95" w:rsidRDefault="008137E3" w:rsidP="00CF3C0F">
      <w:pPr>
        <w:ind w:left="720"/>
        <w:jc w:val="both"/>
        <w:rPr>
          <w:sz w:val="18"/>
          <w:szCs w:val="18"/>
        </w:rPr>
      </w:pPr>
      <w:r w:rsidRPr="00881B95">
        <w:rPr>
          <w:sz w:val="18"/>
          <w:szCs w:val="18"/>
        </w:rPr>
        <w:t xml:space="preserve">WHEN AUTHORIZED IN WRITING BY </w:t>
      </w:r>
      <w:r w:rsidR="009652A8">
        <w:rPr>
          <w:sz w:val="18"/>
          <w:szCs w:val="18"/>
        </w:rPr>
        <w:t>PUC</w:t>
      </w:r>
      <w:r w:rsidRPr="00881B95">
        <w:rPr>
          <w:sz w:val="18"/>
          <w:szCs w:val="18"/>
        </w:rPr>
        <w:t xml:space="preserve"> AND AFTER NOTICE TO CUSTOMERS, THE UTILITY MAY INCREASE RATES TO RECOVER INCREASED COSTS FOR INSPECTION FEES AND WATER </w:t>
      </w:r>
      <w:proofErr w:type="gramStart"/>
      <w:r w:rsidRPr="00881B95">
        <w:rPr>
          <w:sz w:val="18"/>
          <w:szCs w:val="18"/>
        </w:rPr>
        <w:t>TESTING</w:t>
      </w:r>
      <w:r w:rsidR="00B65001" w:rsidRPr="00EF4431">
        <w:rPr>
          <w:sz w:val="18"/>
          <w:szCs w:val="18"/>
        </w:rPr>
        <w:t>[</w:t>
      </w:r>
      <w:proofErr w:type="gramEnd"/>
      <w:r w:rsidR="00B65001">
        <w:rPr>
          <w:sz w:val="18"/>
          <w:szCs w:val="18"/>
        </w:rPr>
        <w:t>16</w:t>
      </w:r>
      <w:r w:rsidR="00B65001" w:rsidRPr="00EF4431">
        <w:rPr>
          <w:sz w:val="18"/>
          <w:szCs w:val="18"/>
        </w:rPr>
        <w:t xml:space="preserve"> TAC </w:t>
      </w:r>
      <w:r w:rsidR="00B65001">
        <w:rPr>
          <w:sz w:val="18"/>
          <w:szCs w:val="18"/>
        </w:rPr>
        <w:t xml:space="preserve">§ </w:t>
      </w:r>
      <w:r w:rsidR="00B65001" w:rsidRPr="00EF4431">
        <w:rPr>
          <w:sz w:val="18"/>
          <w:szCs w:val="18"/>
        </w:rPr>
        <w:t>24.2</w:t>
      </w:r>
      <w:r w:rsidR="00B65001">
        <w:rPr>
          <w:sz w:val="18"/>
          <w:szCs w:val="18"/>
        </w:rPr>
        <w:t>5</w:t>
      </w:r>
      <w:r w:rsidR="00B65001" w:rsidRPr="00EF4431">
        <w:rPr>
          <w:sz w:val="18"/>
          <w:szCs w:val="18"/>
        </w:rPr>
        <w:t>(</w:t>
      </w:r>
      <w:r w:rsidR="00B65001">
        <w:rPr>
          <w:sz w:val="18"/>
          <w:szCs w:val="18"/>
        </w:rPr>
        <w:t>G</w:t>
      </w:r>
      <w:r w:rsidR="00B65001" w:rsidRPr="00EF4431">
        <w:rPr>
          <w:sz w:val="18"/>
          <w:szCs w:val="18"/>
        </w:rPr>
        <w:t>)]</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F3C0F">
        <w:rPr>
          <w:szCs w:val="24"/>
        </w:rPr>
        <w:t>LINE EXTENSION AND CONSTRUCTION CHARGES:</w:t>
      </w:r>
    </w:p>
    <w:p w:rsidR="008137E3" w:rsidRPr="00881B95" w:rsidRDefault="008137E3" w:rsidP="00CF3C0F">
      <w:pPr>
        <w:ind w:left="720"/>
        <w:jc w:val="both"/>
        <w:rPr>
          <w:sz w:val="18"/>
          <w:szCs w:val="18"/>
        </w:rPr>
      </w:pPr>
      <w:r w:rsidRPr="00881B95">
        <w:rPr>
          <w:sz w:val="18"/>
          <w:szCs w:val="18"/>
        </w:rPr>
        <w:t xml:space="preserve">REFER TO SECTION 3.0--EXTENSION POLICY FOR TERMS, CONDITIONS, AND CHARGES WHEN NEW CONSTRUCTION IS NECESSARY TO PROVIDE SERVICE. </w:t>
      </w:r>
    </w:p>
    <w:p w:rsidR="008137E3" w:rsidRPr="00CF3C0F" w:rsidRDefault="008137E3" w:rsidP="00CF3C0F">
      <w:pPr>
        <w:rPr>
          <w:szCs w:val="24"/>
        </w:rPr>
      </w:pPr>
    </w:p>
    <w:p w:rsidR="00CF3C0F" w:rsidRDefault="00CF3C0F" w:rsidP="00CF3C0F">
      <w:pPr>
        <w:rPr>
          <w:szCs w:val="24"/>
          <w:u w:val="single"/>
        </w:rPr>
      </w:pPr>
    </w:p>
    <w:p w:rsidR="007165E3" w:rsidRPr="00CF3C0F" w:rsidRDefault="007165E3" w:rsidP="007165E3">
      <w:pPr>
        <w:rPr>
          <w:b/>
          <w:szCs w:val="24"/>
          <w:u w:val="single"/>
        </w:rPr>
      </w:pPr>
      <w:r w:rsidRPr="00CF3C0F">
        <w:rPr>
          <w:b/>
          <w:szCs w:val="24"/>
          <w:u w:val="single"/>
        </w:rPr>
        <w:t>PASS THROUGH PROVISION:</w:t>
      </w:r>
    </w:p>
    <w:p w:rsidR="007165E3" w:rsidRPr="00CF3C0F" w:rsidRDefault="007165E3" w:rsidP="007165E3">
      <w:pPr>
        <w:jc w:val="both"/>
        <w:rPr>
          <w:szCs w:val="24"/>
        </w:rPr>
      </w:pPr>
      <w:r w:rsidRPr="00CF3C0F">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7165E3" w:rsidRPr="00CF3C0F" w:rsidRDefault="007165E3" w:rsidP="007165E3">
      <w:pPr>
        <w:ind w:left="720"/>
        <w:rPr>
          <w:szCs w:val="24"/>
        </w:rPr>
      </w:pPr>
      <w:r w:rsidRPr="00CF3C0F">
        <w:rPr>
          <w:szCs w:val="24"/>
        </w:rPr>
        <w:t>AG = G+B</w:t>
      </w:r>
      <w:proofErr w:type="gramStart"/>
      <w:r w:rsidRPr="00CF3C0F">
        <w:rPr>
          <w:szCs w:val="24"/>
        </w:rPr>
        <w:t>/(</w:t>
      </w:r>
      <w:proofErr w:type="gramEnd"/>
      <w:r w:rsidRPr="00CF3C0F">
        <w:rPr>
          <w:szCs w:val="24"/>
        </w:rPr>
        <w:t>1-L), Where:</w:t>
      </w:r>
    </w:p>
    <w:p w:rsidR="007165E3" w:rsidRPr="00CF3C0F" w:rsidRDefault="007165E3" w:rsidP="007165E3">
      <w:pPr>
        <w:ind w:left="1080"/>
        <w:rPr>
          <w:szCs w:val="24"/>
        </w:rPr>
      </w:pPr>
      <w:r w:rsidRPr="00CF3C0F">
        <w:rPr>
          <w:szCs w:val="24"/>
        </w:rPr>
        <w:t>AG = adjusted gallonage charge, rounded to the nearest one cent</w:t>
      </w:r>
    </w:p>
    <w:p w:rsidR="007165E3" w:rsidRPr="00CF3C0F" w:rsidRDefault="007165E3" w:rsidP="007165E3">
      <w:pPr>
        <w:ind w:left="1080"/>
        <w:rPr>
          <w:szCs w:val="24"/>
        </w:rPr>
      </w:pPr>
      <w:r w:rsidRPr="00CF3C0F">
        <w:rPr>
          <w:szCs w:val="24"/>
        </w:rPr>
        <w:t>G    = approved gallonage charge per 1,000 gallons</w:t>
      </w:r>
    </w:p>
    <w:p w:rsidR="007165E3" w:rsidRPr="00CF3C0F" w:rsidRDefault="007165E3" w:rsidP="007165E3">
      <w:pPr>
        <w:ind w:left="1080"/>
        <w:rPr>
          <w:szCs w:val="24"/>
        </w:rPr>
      </w:pPr>
      <w:r w:rsidRPr="00CF3C0F">
        <w:rPr>
          <w:szCs w:val="24"/>
        </w:rPr>
        <w:t>B    = change in fee (per 1,000 gallons)</w:t>
      </w:r>
    </w:p>
    <w:p w:rsidR="007165E3" w:rsidRPr="00CF3C0F" w:rsidRDefault="007165E3" w:rsidP="007165E3">
      <w:pPr>
        <w:ind w:left="1080"/>
        <w:rPr>
          <w:szCs w:val="24"/>
        </w:rPr>
      </w:pPr>
      <w:r w:rsidRPr="00CF3C0F">
        <w:rPr>
          <w:szCs w:val="24"/>
        </w:rPr>
        <w:t>L    = water or sewer line loss from preceding 12 months, not to exceed 0.15 (15%)</w:t>
      </w:r>
    </w:p>
    <w:p w:rsidR="00C80FCB" w:rsidRDefault="00C80FCB" w:rsidP="00CF3C0F">
      <w:pPr>
        <w:rPr>
          <w:szCs w:val="24"/>
          <w:u w:val="single"/>
        </w:rPr>
      </w:pPr>
    </w:p>
    <w:p w:rsidR="007165E3" w:rsidRDefault="007165E3" w:rsidP="00CF3C0F">
      <w:pPr>
        <w:rPr>
          <w:szCs w:val="24"/>
          <w:u w:val="single"/>
        </w:rPr>
      </w:pPr>
    </w:p>
    <w:p w:rsidR="007165E3" w:rsidRPr="00CF3C0F" w:rsidRDefault="007165E3" w:rsidP="00CF3C0F">
      <w:pPr>
        <w:rPr>
          <w:szCs w:val="24"/>
          <w:u w:val="single"/>
        </w:rPr>
      </w:pPr>
    </w:p>
    <w:p w:rsidR="00CF3C0F" w:rsidRPr="00F40DE8" w:rsidRDefault="00CF3C0F" w:rsidP="00CF3C0F">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A56D78" w:rsidRPr="007F1140" w:rsidRDefault="008137E3" w:rsidP="008605F1">
      <w:pPr>
        <w:tabs>
          <w:tab w:val="right" w:pos="9360"/>
        </w:tabs>
        <w:rPr>
          <w:szCs w:val="24"/>
        </w:rPr>
      </w:pPr>
      <w:r w:rsidRPr="00881B95">
        <w:rPr>
          <w:b/>
          <w:sz w:val="22"/>
          <w:szCs w:val="22"/>
          <w:u w:val="single"/>
        </w:rPr>
        <w:br w:type="page"/>
      </w:r>
      <w:r w:rsidR="00A56D78" w:rsidRPr="007F1140">
        <w:rPr>
          <w:szCs w:val="24"/>
          <w:u w:val="single"/>
        </w:rPr>
        <w:lastRenderedPageBreak/>
        <w:t>Community Water Company</w:t>
      </w:r>
      <w:r w:rsidR="008605F1" w:rsidRPr="007F1140">
        <w:rPr>
          <w:szCs w:val="24"/>
        </w:rPr>
        <w:tab/>
      </w:r>
      <w:r w:rsidR="00A56D78" w:rsidRPr="007F1140">
        <w:rPr>
          <w:szCs w:val="24"/>
        </w:rPr>
        <w:t>W</w:t>
      </w:r>
      <w:r w:rsidR="00837BC8" w:rsidRPr="007F1140">
        <w:rPr>
          <w:szCs w:val="24"/>
        </w:rPr>
        <w:t xml:space="preserve">ater Utility Tariff Page No. </w:t>
      </w:r>
      <w:r w:rsidR="007F1140" w:rsidRPr="007F1140">
        <w:rPr>
          <w:szCs w:val="24"/>
        </w:rPr>
        <w:t>4</w:t>
      </w:r>
    </w:p>
    <w:p w:rsidR="007165E3" w:rsidRPr="007165E3" w:rsidRDefault="00100F3C" w:rsidP="0052396C">
      <w:pPr>
        <w:rPr>
          <w:szCs w:val="24"/>
        </w:rPr>
      </w:pPr>
      <w:r w:rsidRPr="007F1140">
        <w:rPr>
          <w:b/>
          <w:szCs w:val="24"/>
        </w:rPr>
        <w:t>Lakewood, Lakewood North, Arrowwood</w:t>
      </w:r>
    </w:p>
    <w:p w:rsidR="0052396C" w:rsidRPr="007F1140" w:rsidRDefault="00100F3C" w:rsidP="0052396C">
      <w:pPr>
        <w:rPr>
          <w:b/>
          <w:szCs w:val="24"/>
        </w:rPr>
      </w:pPr>
      <w:r w:rsidRPr="007F1140">
        <w:rPr>
          <w:b/>
          <w:szCs w:val="24"/>
        </w:rPr>
        <w:t>Oak Acres, Tom’s Acres</w:t>
      </w:r>
    </w:p>
    <w:p w:rsidR="00A56D78" w:rsidRPr="007F1140" w:rsidRDefault="00A56D78" w:rsidP="00A56D78">
      <w:pPr>
        <w:rPr>
          <w:szCs w:val="24"/>
        </w:rPr>
      </w:pPr>
    </w:p>
    <w:p w:rsidR="00A56D78" w:rsidRPr="007F1140" w:rsidRDefault="00A56D78" w:rsidP="007F1140">
      <w:pPr>
        <w:jc w:val="center"/>
        <w:rPr>
          <w:szCs w:val="24"/>
        </w:rPr>
      </w:pPr>
      <w:r w:rsidRPr="007F1140">
        <w:rPr>
          <w:szCs w:val="24"/>
        </w:rPr>
        <w:t>SECTION 1.0 -- RATE SCHEDULE</w:t>
      </w:r>
    </w:p>
    <w:p w:rsidR="00A56D78" w:rsidRPr="007F1140" w:rsidRDefault="00A56D78" w:rsidP="00A56D78">
      <w:pPr>
        <w:rPr>
          <w:szCs w:val="24"/>
          <w:u w:val="single"/>
        </w:rPr>
      </w:pPr>
    </w:p>
    <w:p w:rsidR="00A56D78" w:rsidRPr="007F1140" w:rsidRDefault="00A56D78" w:rsidP="00A56D78">
      <w:pPr>
        <w:rPr>
          <w:szCs w:val="24"/>
        </w:rPr>
      </w:pPr>
      <w:r w:rsidRPr="007F1140">
        <w:rPr>
          <w:szCs w:val="24"/>
          <w:u w:val="single"/>
        </w:rPr>
        <w:t>Section 1.01 - Rates</w:t>
      </w:r>
    </w:p>
    <w:p w:rsidR="00A56D78" w:rsidRPr="007F1140" w:rsidRDefault="00A56D78" w:rsidP="00A56D78">
      <w:pPr>
        <w:rPr>
          <w:szCs w:val="24"/>
        </w:rPr>
      </w:pPr>
    </w:p>
    <w:p w:rsidR="00DC6D26" w:rsidRPr="007F1140" w:rsidRDefault="00DC6D26" w:rsidP="00DC6D26">
      <w:pPr>
        <w:tabs>
          <w:tab w:val="left" w:pos="2520"/>
          <w:tab w:val="right" w:pos="9360"/>
        </w:tabs>
        <w:rPr>
          <w:szCs w:val="24"/>
        </w:rPr>
      </w:pPr>
      <w:r w:rsidRPr="007F1140">
        <w:rPr>
          <w:szCs w:val="24"/>
          <w:u w:val="single"/>
        </w:rPr>
        <w:t>Meter Size</w:t>
      </w:r>
      <w:r w:rsidRPr="007F1140">
        <w:rPr>
          <w:szCs w:val="24"/>
        </w:rPr>
        <w:tab/>
      </w:r>
      <w:r w:rsidRPr="007F1140">
        <w:rPr>
          <w:szCs w:val="24"/>
          <w:u w:val="single"/>
        </w:rPr>
        <w:t>Monthly Minimum Charge</w:t>
      </w:r>
      <w:r w:rsidRPr="007F1140">
        <w:rPr>
          <w:szCs w:val="24"/>
        </w:rPr>
        <w:tab/>
      </w:r>
      <w:r w:rsidRPr="007F1140">
        <w:rPr>
          <w:szCs w:val="24"/>
          <w:u w:val="single"/>
        </w:rPr>
        <w:t>Gallonage Charge</w:t>
      </w:r>
    </w:p>
    <w:p w:rsidR="00A56D78" w:rsidRPr="007F1140" w:rsidRDefault="00A56D78" w:rsidP="00933E87">
      <w:pPr>
        <w:tabs>
          <w:tab w:val="left" w:pos="2520"/>
          <w:tab w:val="right" w:pos="9360"/>
        </w:tabs>
        <w:rPr>
          <w:szCs w:val="24"/>
        </w:rPr>
      </w:pPr>
      <w:r w:rsidRPr="007F1140">
        <w:rPr>
          <w:szCs w:val="24"/>
        </w:rPr>
        <w:t>5/8" or 3/4"</w:t>
      </w:r>
      <w:r w:rsidR="00DC6D26" w:rsidRPr="007F1140">
        <w:rPr>
          <w:szCs w:val="24"/>
        </w:rPr>
        <w:t xml:space="preserve"> </w:t>
      </w:r>
      <w:r w:rsidR="00DC6D26" w:rsidRPr="007F1140">
        <w:rPr>
          <w:szCs w:val="24"/>
        </w:rPr>
        <w:tab/>
      </w:r>
      <w:r w:rsidRPr="007F1140">
        <w:rPr>
          <w:szCs w:val="24"/>
          <w:u w:val="single"/>
        </w:rPr>
        <w:t>$30.58</w:t>
      </w:r>
      <w:r w:rsidRPr="007F1140">
        <w:rPr>
          <w:szCs w:val="24"/>
        </w:rPr>
        <w:t xml:space="preserve"> </w:t>
      </w:r>
      <w:r w:rsidRPr="007F1140">
        <w:rPr>
          <w:sz w:val="20"/>
        </w:rPr>
        <w:t>(Includes 0 gallo</w:t>
      </w:r>
      <w:r w:rsidR="00DC6D26" w:rsidRPr="007F1140">
        <w:rPr>
          <w:sz w:val="20"/>
        </w:rPr>
        <w:t>ns)</w:t>
      </w:r>
      <w:r w:rsidR="00DC6D26" w:rsidRPr="007F1140">
        <w:rPr>
          <w:szCs w:val="24"/>
        </w:rPr>
        <w:t xml:space="preserve"> </w:t>
      </w:r>
      <w:r w:rsidR="00DC6D26" w:rsidRPr="007F1140">
        <w:rPr>
          <w:szCs w:val="24"/>
        </w:rPr>
        <w:tab/>
      </w:r>
      <w:r w:rsidRPr="007F1140">
        <w:rPr>
          <w:szCs w:val="24"/>
          <w:u w:val="single"/>
        </w:rPr>
        <w:t>$</w:t>
      </w:r>
      <w:r w:rsidR="00E3690A" w:rsidRPr="007F1140">
        <w:rPr>
          <w:szCs w:val="24"/>
          <w:u w:val="single"/>
        </w:rPr>
        <w:t>3.00</w:t>
      </w:r>
      <w:r w:rsidRPr="007F1140">
        <w:rPr>
          <w:szCs w:val="24"/>
        </w:rPr>
        <w:t xml:space="preserve"> </w:t>
      </w:r>
      <w:r w:rsidRPr="007F1140">
        <w:rPr>
          <w:sz w:val="20"/>
        </w:rPr>
        <w:t>per 1000 gallons</w:t>
      </w:r>
    </w:p>
    <w:p w:rsidR="00A56D78" w:rsidRPr="007F1140" w:rsidRDefault="00A56D78" w:rsidP="007F1140">
      <w:pPr>
        <w:tabs>
          <w:tab w:val="left" w:pos="2520"/>
          <w:tab w:val="right" w:pos="9360"/>
        </w:tabs>
        <w:ind w:left="360"/>
        <w:rPr>
          <w:szCs w:val="24"/>
        </w:rPr>
      </w:pPr>
      <w:r w:rsidRPr="007F1140">
        <w:rPr>
          <w:szCs w:val="24"/>
        </w:rPr>
        <w:t>1"</w:t>
      </w:r>
      <w:r w:rsidRPr="007F1140">
        <w:rPr>
          <w:szCs w:val="24"/>
        </w:rPr>
        <w:tab/>
      </w:r>
      <w:r w:rsidRPr="007F1140">
        <w:rPr>
          <w:szCs w:val="24"/>
          <w:u w:val="single"/>
        </w:rPr>
        <w:t>$76.45</w:t>
      </w:r>
    </w:p>
    <w:p w:rsidR="00A56D78" w:rsidRPr="007F1140" w:rsidRDefault="00A56D78" w:rsidP="007F1140">
      <w:pPr>
        <w:tabs>
          <w:tab w:val="left" w:pos="2520"/>
          <w:tab w:val="right" w:pos="9360"/>
        </w:tabs>
        <w:ind w:left="360"/>
        <w:rPr>
          <w:szCs w:val="24"/>
        </w:rPr>
      </w:pPr>
      <w:r w:rsidRPr="007F1140">
        <w:rPr>
          <w:szCs w:val="24"/>
        </w:rPr>
        <w:t>1½"</w:t>
      </w:r>
      <w:r w:rsidRPr="007F1140">
        <w:rPr>
          <w:szCs w:val="24"/>
        </w:rPr>
        <w:tab/>
      </w:r>
      <w:r w:rsidRPr="007F1140">
        <w:rPr>
          <w:szCs w:val="24"/>
          <w:u w:val="single"/>
        </w:rPr>
        <w:t>$152.90</w:t>
      </w:r>
    </w:p>
    <w:p w:rsidR="00A56D78" w:rsidRPr="007F1140" w:rsidRDefault="00A56D78" w:rsidP="007F1140">
      <w:pPr>
        <w:tabs>
          <w:tab w:val="left" w:pos="2520"/>
        </w:tabs>
        <w:ind w:left="360"/>
        <w:rPr>
          <w:szCs w:val="24"/>
          <w:u w:val="single"/>
        </w:rPr>
      </w:pPr>
      <w:r w:rsidRPr="007F1140">
        <w:rPr>
          <w:szCs w:val="24"/>
        </w:rPr>
        <w:t>2"</w:t>
      </w:r>
      <w:r w:rsidR="00DC6D26" w:rsidRPr="007F1140">
        <w:rPr>
          <w:szCs w:val="24"/>
        </w:rPr>
        <w:tab/>
      </w:r>
      <w:r w:rsidRPr="007F1140">
        <w:rPr>
          <w:szCs w:val="24"/>
          <w:u w:val="single"/>
        </w:rPr>
        <w:t>$244.64</w:t>
      </w:r>
    </w:p>
    <w:p w:rsidR="00A56D78" w:rsidRPr="007F1140" w:rsidRDefault="00A56D78" w:rsidP="007F1140">
      <w:pPr>
        <w:tabs>
          <w:tab w:val="left" w:pos="2520"/>
        </w:tabs>
        <w:ind w:left="360"/>
        <w:rPr>
          <w:szCs w:val="24"/>
        </w:rPr>
      </w:pPr>
      <w:r w:rsidRPr="007F1140">
        <w:rPr>
          <w:szCs w:val="24"/>
        </w:rPr>
        <w:t>3</w:t>
      </w:r>
      <w:r w:rsidR="007F1140" w:rsidRPr="007F1140">
        <w:rPr>
          <w:szCs w:val="24"/>
        </w:rPr>
        <w:t>"</w:t>
      </w:r>
      <w:r w:rsidR="00DC6D26" w:rsidRPr="007F1140">
        <w:rPr>
          <w:szCs w:val="24"/>
        </w:rPr>
        <w:tab/>
      </w:r>
      <w:r w:rsidRPr="007F1140">
        <w:rPr>
          <w:szCs w:val="24"/>
          <w:u w:val="single"/>
        </w:rPr>
        <w:t>$458.70</w:t>
      </w:r>
    </w:p>
    <w:p w:rsidR="00A56D78" w:rsidRPr="007F1140" w:rsidRDefault="00A56D78" w:rsidP="00A56D78">
      <w:pPr>
        <w:rPr>
          <w:szCs w:val="24"/>
        </w:rPr>
      </w:pPr>
    </w:p>
    <w:p w:rsidR="00A56D78" w:rsidRPr="007F1140" w:rsidRDefault="00A56D78" w:rsidP="00A56D78">
      <w:pPr>
        <w:rPr>
          <w:szCs w:val="24"/>
        </w:rPr>
      </w:pPr>
    </w:p>
    <w:p w:rsidR="00A56D78" w:rsidRPr="007F1140" w:rsidRDefault="00A56D78" w:rsidP="00A56D78">
      <w:pPr>
        <w:rPr>
          <w:szCs w:val="24"/>
        </w:rPr>
      </w:pPr>
      <w:r w:rsidRPr="007F1140">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A56D78" w:rsidRPr="00881B95" w:rsidRDefault="00A56D78" w:rsidP="007F1140">
      <w:pPr>
        <w:ind w:left="720"/>
        <w:jc w:val="both"/>
      </w:pPr>
      <w:r w:rsidRPr="00881B95">
        <w:rPr>
          <w:sz w:val="18"/>
        </w:rPr>
        <w:t>THE UTILITY MAY REQUIRE EXACT CHANGE FOR PAYMENTS AND MAY REFUSE TO ACCEPT PAYMENTS MADE USING MORE THAN $1.00 IN SMALL COINS.  A WRITTEN RECEIPT WILL BE GIVEN FOR CASH PAYMENTS.</w:t>
      </w:r>
    </w:p>
    <w:p w:rsidR="00A56D78" w:rsidRPr="007F1140" w:rsidRDefault="00A56D78" w:rsidP="007F1140">
      <w:pPr>
        <w:rPr>
          <w:szCs w:val="24"/>
        </w:rPr>
      </w:pPr>
    </w:p>
    <w:p w:rsidR="00A56D78" w:rsidRPr="007F1140" w:rsidRDefault="003E1098" w:rsidP="00A56D78">
      <w:pPr>
        <w:tabs>
          <w:tab w:val="right" w:leader="dot" w:pos="9360"/>
        </w:tabs>
        <w:rPr>
          <w:szCs w:val="24"/>
        </w:rPr>
      </w:pPr>
      <w:r w:rsidRPr="007F1140">
        <w:rPr>
          <w:szCs w:val="24"/>
        </w:rPr>
        <w:t xml:space="preserve">REGULATORY ASSESSMENT </w:t>
      </w:r>
      <w:r w:rsidR="00A56D78" w:rsidRPr="007F1140">
        <w:rPr>
          <w:szCs w:val="24"/>
        </w:rPr>
        <w:tab/>
      </w:r>
      <w:r w:rsidR="00A56D78" w:rsidRPr="007F1140">
        <w:rPr>
          <w:szCs w:val="24"/>
          <w:u w:val="single"/>
        </w:rPr>
        <w:t>1.0%</w:t>
      </w:r>
    </w:p>
    <w:p w:rsidR="00A56D78" w:rsidRPr="00881B95" w:rsidRDefault="007F1140" w:rsidP="007F1140">
      <w:pPr>
        <w:ind w:left="720"/>
        <w:jc w:val="both"/>
        <w:rPr>
          <w:sz w:val="18"/>
        </w:rPr>
      </w:pPr>
      <w:r>
        <w:rPr>
          <w:sz w:val="18"/>
        </w:rPr>
        <w:t>PUC</w:t>
      </w:r>
      <w:r w:rsidR="00A56D78" w:rsidRPr="00881B95">
        <w:rPr>
          <w:sz w:val="18"/>
        </w:rPr>
        <w:t xml:space="preserve"> RULES REQUIRE THE UTILITY TO COLLECT A FEE OF ONE PERCENT OF THE RETAIL MONTHLY BILL</w:t>
      </w:r>
      <w:r>
        <w:rPr>
          <w:sz w:val="18"/>
        </w:rPr>
        <w:t xml:space="preserve"> AND TO REMIT THE FEE TO THE TCEQ</w:t>
      </w:r>
      <w:r w:rsidR="00A56D78" w:rsidRPr="00881B95">
        <w:rPr>
          <w:sz w:val="18"/>
        </w:rPr>
        <w:t>.</w:t>
      </w:r>
    </w:p>
    <w:p w:rsidR="00A56D78" w:rsidRPr="007F1140" w:rsidRDefault="00A56D78" w:rsidP="007F1140">
      <w:pPr>
        <w:rPr>
          <w:szCs w:val="24"/>
        </w:rPr>
      </w:pPr>
    </w:p>
    <w:p w:rsidR="00A56D78" w:rsidRPr="007F1140" w:rsidRDefault="00A56D78" w:rsidP="007F1140">
      <w:pPr>
        <w:rPr>
          <w:szCs w:val="24"/>
        </w:rPr>
      </w:pPr>
      <w:r w:rsidRPr="007F1140">
        <w:rPr>
          <w:szCs w:val="24"/>
          <w:u w:val="single"/>
        </w:rPr>
        <w:t>Section 1.02 - Miscellaneous Fees</w:t>
      </w:r>
    </w:p>
    <w:p w:rsidR="00A56D78" w:rsidRPr="007F1140" w:rsidRDefault="00A56D78" w:rsidP="007F1140">
      <w:pPr>
        <w:rPr>
          <w:szCs w:val="24"/>
        </w:rPr>
      </w:pPr>
    </w:p>
    <w:p w:rsidR="00A56D78" w:rsidRPr="007F1140" w:rsidRDefault="00A56D78" w:rsidP="00A56D78">
      <w:pPr>
        <w:tabs>
          <w:tab w:val="right" w:leader="dot" w:pos="9360"/>
        </w:tabs>
        <w:rPr>
          <w:szCs w:val="24"/>
        </w:rPr>
      </w:pPr>
      <w:r w:rsidRPr="007F1140">
        <w:rPr>
          <w:szCs w:val="24"/>
        </w:rPr>
        <w:t>TAP FEE</w:t>
      </w:r>
      <w:r w:rsidRPr="007F1140">
        <w:rPr>
          <w:szCs w:val="24"/>
        </w:rPr>
        <w:tab/>
      </w:r>
      <w:r w:rsidRPr="007F1140">
        <w:rPr>
          <w:szCs w:val="24"/>
          <w:u w:val="single"/>
        </w:rPr>
        <w:t>$795.00</w:t>
      </w:r>
    </w:p>
    <w:p w:rsidR="00A56D78" w:rsidRPr="00881B95" w:rsidRDefault="00A56D78" w:rsidP="007F1140">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933E87" w:rsidRPr="007F1140" w:rsidRDefault="00933E87" w:rsidP="00CC6FCB">
      <w:pPr>
        <w:tabs>
          <w:tab w:val="right" w:leader="dot" w:pos="9360"/>
        </w:tabs>
        <w:rPr>
          <w:szCs w:val="24"/>
        </w:rPr>
      </w:pPr>
    </w:p>
    <w:p w:rsidR="00CC6FCB" w:rsidRPr="007F1140" w:rsidRDefault="00CC6FCB" w:rsidP="00CC6FCB">
      <w:pPr>
        <w:tabs>
          <w:tab w:val="right" w:leader="dot" w:pos="9360"/>
        </w:tabs>
        <w:rPr>
          <w:szCs w:val="24"/>
        </w:rPr>
      </w:pPr>
      <w:r w:rsidRPr="007F1140">
        <w:rPr>
          <w:szCs w:val="24"/>
        </w:rPr>
        <w:t>TAP FEE (Unique costs)</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FOR EXAMPLE, A ROAD BORE FOR CUSTOMERS OUTSIDE OF SUBDIVISIONS OR RESIDENTIAL AREAS</w:t>
      </w:r>
    </w:p>
    <w:p w:rsidR="00CC6FCB" w:rsidRPr="007F1140" w:rsidRDefault="00CC6FCB" w:rsidP="007F1140">
      <w:pPr>
        <w:rPr>
          <w:szCs w:val="24"/>
        </w:rPr>
      </w:pPr>
    </w:p>
    <w:p w:rsidR="00CC6FCB" w:rsidRPr="007F1140" w:rsidRDefault="00CC6FCB" w:rsidP="00CC6FCB">
      <w:pPr>
        <w:tabs>
          <w:tab w:val="right" w:leader="dot" w:pos="9360"/>
        </w:tabs>
        <w:rPr>
          <w:szCs w:val="24"/>
        </w:rPr>
      </w:pPr>
      <w:r w:rsidRPr="007F1140">
        <w:rPr>
          <w:szCs w:val="24"/>
        </w:rPr>
        <w:t>TAP FEE (Large Meter)</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TAP FEE IS THE UTILITY’S ACTUAL COST FOR MATERIALS AND LABOR FOR METER SIZE INSTALLED</w:t>
      </w:r>
    </w:p>
    <w:p w:rsidR="00CC6FCB" w:rsidRPr="007F1140" w:rsidRDefault="00CC6FCB" w:rsidP="007F1140">
      <w:pPr>
        <w:rPr>
          <w:szCs w:val="24"/>
        </w:rPr>
      </w:pPr>
    </w:p>
    <w:p w:rsidR="00CC6FCB" w:rsidRPr="007F1140" w:rsidRDefault="003E1098" w:rsidP="00CC6FCB">
      <w:pPr>
        <w:tabs>
          <w:tab w:val="right" w:leader="dot" w:pos="9360"/>
        </w:tabs>
        <w:rPr>
          <w:szCs w:val="24"/>
        </w:rPr>
      </w:pPr>
      <w:r w:rsidRPr="007F1140">
        <w:rPr>
          <w:szCs w:val="24"/>
        </w:rPr>
        <w:t>METER RELOCATION FEE</w:t>
      </w:r>
      <w:r w:rsidR="00CC6FCB" w:rsidRPr="007F1140">
        <w:rPr>
          <w:szCs w:val="24"/>
        </w:rPr>
        <w:tab/>
      </w:r>
      <w:r w:rsidR="00CC6FCB" w:rsidRPr="007F1140">
        <w:rPr>
          <w:szCs w:val="24"/>
          <w:u w:val="single"/>
        </w:rPr>
        <w:t>Actual Relocation Cost Not to Exceed Tap Fee</w:t>
      </w:r>
    </w:p>
    <w:p w:rsidR="00CC6FCB" w:rsidRPr="00881B95" w:rsidRDefault="00CC6FCB" w:rsidP="007F1140">
      <w:pPr>
        <w:ind w:left="720"/>
        <w:jc w:val="both"/>
        <w:rPr>
          <w:sz w:val="18"/>
        </w:rPr>
      </w:pPr>
      <w:r w:rsidRPr="00881B95">
        <w:rPr>
          <w:sz w:val="18"/>
        </w:rPr>
        <w:t>THIS FEE WHICH MAY BE CHARGED IF A CUSTOMER REQUESTS THAT AN EXISTING METER BE RELOCAT</w:t>
      </w:r>
      <w:r w:rsidR="007A230B" w:rsidRPr="00881B95">
        <w:rPr>
          <w:sz w:val="18"/>
        </w:rPr>
        <w:t>ED</w:t>
      </w:r>
    </w:p>
    <w:p w:rsidR="00A56D78" w:rsidRPr="007F1140" w:rsidRDefault="00A56D78" w:rsidP="007F1140">
      <w:pPr>
        <w:rPr>
          <w:szCs w:val="24"/>
        </w:rPr>
      </w:pPr>
    </w:p>
    <w:p w:rsidR="007F1140" w:rsidRPr="007F1140" w:rsidRDefault="007F1140" w:rsidP="007F1140">
      <w:pPr>
        <w:tabs>
          <w:tab w:val="right" w:leader="dot" w:pos="9360"/>
        </w:tabs>
        <w:rPr>
          <w:szCs w:val="24"/>
        </w:rPr>
      </w:pPr>
      <w:r w:rsidRPr="007F1140">
        <w:rPr>
          <w:szCs w:val="24"/>
        </w:rPr>
        <w:t>METER TEST FEE</w:t>
      </w:r>
      <w:r w:rsidRPr="007F1140">
        <w:rPr>
          <w:szCs w:val="24"/>
        </w:rPr>
        <w:tab/>
        <w:t xml:space="preserve"> </w:t>
      </w:r>
      <w:r w:rsidRPr="007F1140">
        <w:rPr>
          <w:szCs w:val="24"/>
          <w:u w:val="single"/>
        </w:rPr>
        <w:t>$25.00</w:t>
      </w:r>
    </w:p>
    <w:p w:rsidR="007F1140" w:rsidRPr="00881B95" w:rsidRDefault="007F1140" w:rsidP="007F1140">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6047EF" w:rsidRDefault="006047EF"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Pr="007F1140" w:rsidRDefault="007F1140" w:rsidP="007F1140">
      <w:pPr>
        <w:rPr>
          <w:szCs w:val="24"/>
        </w:rPr>
      </w:pPr>
    </w:p>
    <w:p w:rsidR="007F1140" w:rsidRPr="00F40DE8" w:rsidRDefault="007F1140" w:rsidP="007F1140">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7F1140" w:rsidRDefault="007F1140">
      <w:r>
        <w:br w:type="page"/>
      </w:r>
    </w:p>
    <w:p w:rsidR="00A56D78" w:rsidRPr="00CB1C6B" w:rsidRDefault="00A56D78" w:rsidP="00A56D78">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4a</w:t>
      </w:r>
    </w:p>
    <w:p w:rsidR="00A95F13" w:rsidRDefault="00BE4E91" w:rsidP="00BE4E91">
      <w:pPr>
        <w:rPr>
          <w:b/>
          <w:szCs w:val="24"/>
        </w:rPr>
      </w:pPr>
      <w:r w:rsidRPr="00CB1C6B">
        <w:rPr>
          <w:b/>
          <w:szCs w:val="24"/>
        </w:rPr>
        <w:t>Lakewood, Lakewood North, Arrowwood</w:t>
      </w:r>
    </w:p>
    <w:p w:rsidR="00BE4E91" w:rsidRPr="00CB1C6B" w:rsidRDefault="00BE4E91" w:rsidP="00BE4E91">
      <w:pPr>
        <w:rPr>
          <w:b/>
          <w:szCs w:val="24"/>
        </w:rPr>
      </w:pPr>
      <w:r w:rsidRPr="00CB1C6B">
        <w:rPr>
          <w:b/>
          <w:szCs w:val="24"/>
        </w:rPr>
        <w:t>Oak Acres, Tom’s Acres</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center" w:pos="4680"/>
        </w:tabs>
        <w:rPr>
          <w:szCs w:val="24"/>
        </w:rPr>
      </w:pPr>
      <w:r w:rsidRPr="00CB1C6B">
        <w:rPr>
          <w:szCs w:val="24"/>
        </w:rPr>
        <w:tab/>
        <w:t>SECTION 1.0 -- RATE SCHEDULE (Continued)</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A56D78" w:rsidRPr="00A95F13" w:rsidRDefault="00A56D78" w:rsidP="00A95F13">
      <w:pPr>
        <w:tabs>
          <w:tab w:val="right" w:leader="dot" w:pos="9360"/>
        </w:tabs>
        <w:ind w:left="720"/>
        <w:jc w:val="both"/>
        <w:rPr>
          <w:sz w:val="18"/>
          <w:szCs w:val="18"/>
        </w:rPr>
      </w:pPr>
      <w:r w:rsidRPr="00A95F13">
        <w:rPr>
          <w:sz w:val="18"/>
          <w:szCs w:val="18"/>
        </w:rPr>
        <w:t>THE RECONNECT FEE MUST BE PAID BEFORE SERVICE CAN BE RESTORED TO A CUSTOMER WHO HAS BEEN DISCONNECTED FOR THE FOLLOWING REASONS (OR OTHER REASONS LISTED UNDER SECTION 2.0 OF THIS TARIFF):</w:t>
      </w:r>
    </w:p>
    <w:p w:rsidR="00A56D78" w:rsidRPr="00CB1C6B" w:rsidRDefault="00A56D78" w:rsidP="00A56D78">
      <w:pPr>
        <w:tabs>
          <w:tab w:val="right" w:leader="dot" w:pos="9360"/>
        </w:tabs>
        <w:ind w:firstLine="720"/>
        <w:rPr>
          <w:szCs w:val="24"/>
        </w:rPr>
      </w:pPr>
      <w:r w:rsidRPr="00CB1C6B">
        <w:rPr>
          <w:szCs w:val="24"/>
        </w:rPr>
        <w:t xml:space="preserve">a) </w:t>
      </w:r>
      <w:r w:rsidR="00291827" w:rsidRPr="00CB1C6B">
        <w:rPr>
          <w:szCs w:val="24"/>
        </w:rPr>
        <w:t xml:space="preserve"> </w:t>
      </w:r>
      <w:r w:rsidRPr="00CB1C6B">
        <w:rPr>
          <w:szCs w:val="24"/>
        </w:rPr>
        <w:t>Nonpayment of bill (Maximum $25.00)</w:t>
      </w:r>
      <w:r w:rsidRPr="00CB1C6B">
        <w:rPr>
          <w:szCs w:val="24"/>
        </w:rPr>
        <w:tab/>
      </w:r>
      <w:r w:rsidRPr="00CB1C6B">
        <w:rPr>
          <w:szCs w:val="24"/>
          <w:u w:val="single"/>
        </w:rPr>
        <w:t>$25.00</w:t>
      </w:r>
    </w:p>
    <w:p w:rsidR="00A56D78" w:rsidRPr="00CB1C6B" w:rsidRDefault="00A56D78" w:rsidP="00A56D78">
      <w:pPr>
        <w:tabs>
          <w:tab w:val="right" w:leader="dot" w:pos="9360"/>
        </w:tabs>
        <w:ind w:firstLine="720"/>
        <w:rPr>
          <w:szCs w:val="24"/>
          <w:u w:val="single"/>
        </w:rPr>
      </w:pPr>
      <w:r w:rsidRPr="00CB1C6B">
        <w:rPr>
          <w:szCs w:val="24"/>
        </w:rPr>
        <w:t xml:space="preserve">b) </w:t>
      </w:r>
      <w:r w:rsidR="00291827" w:rsidRPr="00CB1C6B">
        <w:rPr>
          <w:szCs w:val="24"/>
        </w:rPr>
        <w:t xml:space="preserve"> </w:t>
      </w:r>
      <w:r w:rsidRPr="00CB1C6B">
        <w:rPr>
          <w:szCs w:val="24"/>
        </w:rPr>
        <w:t>Customer's request that service be disconnected</w:t>
      </w:r>
      <w:r w:rsidRPr="00CB1C6B">
        <w:rPr>
          <w:szCs w:val="24"/>
        </w:rPr>
        <w:tab/>
      </w:r>
      <w:r w:rsidRPr="00CB1C6B">
        <w:rPr>
          <w:szCs w:val="24"/>
          <w:u w:val="single"/>
        </w:rPr>
        <w:t>$45.00</w:t>
      </w:r>
    </w:p>
    <w:p w:rsidR="00360656" w:rsidRPr="00CB1C6B" w:rsidRDefault="00360656" w:rsidP="00A95F13">
      <w:pPr>
        <w:tabs>
          <w:tab w:val="right" w:leader="dot" w:pos="9360"/>
        </w:tabs>
        <w:rPr>
          <w:szCs w:val="24"/>
          <w:u w:val="single"/>
        </w:rPr>
      </w:pPr>
    </w:p>
    <w:p w:rsidR="00270E61" w:rsidRPr="00CB1C6B" w:rsidRDefault="00360656" w:rsidP="00270E61">
      <w:pPr>
        <w:tabs>
          <w:tab w:val="right" w:leader="dot" w:pos="9360"/>
        </w:tabs>
        <w:rPr>
          <w:szCs w:val="24"/>
        </w:rPr>
      </w:pPr>
      <w:r w:rsidRPr="00CB1C6B">
        <w:rPr>
          <w:szCs w:val="24"/>
        </w:rPr>
        <w:t>SEASONAL RECONNECTION:</w:t>
      </w:r>
    </w:p>
    <w:p w:rsidR="002646E9" w:rsidRPr="00881B95" w:rsidRDefault="002646E9" w:rsidP="00727800">
      <w:pPr>
        <w:tabs>
          <w:tab w:val="right" w:leader="dot" w:pos="9360"/>
        </w:tabs>
        <w:ind w:left="810"/>
        <w:jc w:val="both"/>
        <w:rPr>
          <w:sz w:val="18"/>
          <w:szCs w:val="18"/>
        </w:rPr>
      </w:pPr>
      <w:r w:rsidRPr="00881B95">
        <w:rPr>
          <w:sz w:val="18"/>
          <w:szCs w:val="18"/>
        </w:rPr>
        <w:t>THE SEASONAL RECONNECT FEE SHALL BE THE NUMBER OF MONTHS WITHOUT SERVICE</w:t>
      </w:r>
      <w:r w:rsidR="00A95F13">
        <w:rPr>
          <w:sz w:val="18"/>
          <w:szCs w:val="18"/>
        </w:rPr>
        <w:t xml:space="preserve"> </w:t>
      </w:r>
      <w:r w:rsidRPr="00881B95">
        <w:rPr>
          <w:sz w:val="18"/>
          <w:szCs w:val="18"/>
        </w:rPr>
        <w:t>TIMES THE MINIMUM MONTHLY BILL, NOT TO EXCEED SIX</w:t>
      </w:r>
      <w:r w:rsidR="00A65F73" w:rsidRPr="00881B95">
        <w:rPr>
          <w:sz w:val="18"/>
          <w:szCs w:val="18"/>
        </w:rPr>
        <w:t xml:space="preserve"> </w:t>
      </w:r>
      <w:r w:rsidRPr="00881B95">
        <w:rPr>
          <w:sz w:val="18"/>
          <w:szCs w:val="18"/>
        </w:rPr>
        <w:t>(6) MONTHS.</w:t>
      </w:r>
    </w:p>
    <w:p w:rsidR="002646E9" w:rsidRPr="00CB1C6B" w:rsidRDefault="002646E9"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TRANSFER FEE</w:t>
      </w:r>
      <w:r w:rsidRPr="00CB1C6B">
        <w:rPr>
          <w:szCs w:val="24"/>
        </w:rPr>
        <w:tab/>
      </w:r>
      <w:r w:rsidRPr="00CB1C6B">
        <w:rPr>
          <w:szCs w:val="24"/>
          <w:u w:val="single"/>
        </w:rPr>
        <w:t>$35.00</w:t>
      </w:r>
    </w:p>
    <w:p w:rsidR="00A56D78" w:rsidRPr="00881B95" w:rsidRDefault="00A56D78" w:rsidP="00727800">
      <w:pPr>
        <w:ind w:left="720"/>
        <w:jc w:val="both"/>
        <w:rPr>
          <w:sz w:val="18"/>
        </w:rPr>
      </w:pPr>
      <w:r w:rsidRPr="00881B95">
        <w:rPr>
          <w:sz w:val="18"/>
        </w:rPr>
        <w:t>THE TRANSFER FEE WILL BE CHARGED FOR CHANGING AN ACCOUNT NAME AT THE SAME SERVICE LOCATION WHEN THE SERVICE IS NOT DISCONNECTED</w:t>
      </w:r>
    </w:p>
    <w:p w:rsidR="00A56D78" w:rsidRPr="00CB1C6B" w:rsidRDefault="00A56D78"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LATE CHARGE (EITHER $5.00 OR 10% OF THE BILL)</w:t>
      </w:r>
      <w:r w:rsidRPr="00CB1C6B">
        <w:rPr>
          <w:szCs w:val="24"/>
        </w:rPr>
        <w:tab/>
      </w:r>
      <w:r w:rsidRPr="00CB1C6B">
        <w:rPr>
          <w:szCs w:val="24"/>
          <w:u w:val="single"/>
        </w:rPr>
        <w:t>$5.00</w:t>
      </w:r>
    </w:p>
    <w:p w:rsidR="00A56D78" w:rsidRPr="00881B95" w:rsidRDefault="00A95F13" w:rsidP="00727800">
      <w:pPr>
        <w:ind w:left="720"/>
        <w:jc w:val="both"/>
      </w:pPr>
      <w:r>
        <w:rPr>
          <w:sz w:val="18"/>
        </w:rPr>
        <w:t>PUC</w:t>
      </w:r>
      <w:r w:rsidR="00A56D78" w:rsidRPr="00881B95">
        <w:rPr>
          <w:sz w:val="18"/>
        </w:rPr>
        <w:t xml:space="preserve"> RULES ALLOW A ONE-TIME PENALTY TO BE CHARGED ON DELINQUENT BILLS.   A LATE CHARGE MAY NOT BE APPLIED TO ANY BALANCE TO WHICH THE PENALTY WAS APPLIED IN A PREVIOUS BILLING.</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 xml:space="preserve">RETURNED CHECK CHARGE </w:t>
      </w:r>
      <w:r w:rsidRPr="00CB1C6B">
        <w:rPr>
          <w:szCs w:val="24"/>
        </w:rPr>
        <w:tab/>
      </w:r>
      <w:r w:rsidRPr="00CB1C6B">
        <w:rPr>
          <w:szCs w:val="24"/>
          <w:u w:val="single"/>
        </w:rPr>
        <w:t>$25.00</w:t>
      </w:r>
    </w:p>
    <w:p w:rsidR="00A56D78" w:rsidRPr="00881B95" w:rsidRDefault="00A56D78" w:rsidP="00A95F13">
      <w:pPr>
        <w:ind w:left="720"/>
      </w:pPr>
      <w:r w:rsidRPr="00881B95">
        <w:rPr>
          <w:sz w:val="18"/>
        </w:rPr>
        <w:t>RETURNED CHECK CHARGES MUST BE BASED ON THE UTILITY’S DOCUMENTABLE COST.</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CUSTOMER DEPOSIT RESIDENTIAL (Maximum $50)</w:t>
      </w:r>
      <w:r w:rsidRPr="00CB1C6B">
        <w:rPr>
          <w:szCs w:val="24"/>
        </w:rPr>
        <w:tab/>
      </w:r>
      <w:r w:rsidRPr="00CB1C6B">
        <w:rPr>
          <w:szCs w:val="24"/>
          <w:u w:val="single"/>
        </w:rPr>
        <w:t>$50.00</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COMMERCIAL &amp; NON-RESIDENTIAL DEPOSIT</w:t>
      </w:r>
      <w:r w:rsidRPr="00CB1C6B">
        <w:rPr>
          <w:szCs w:val="24"/>
        </w:rPr>
        <w:tab/>
      </w:r>
      <w:r w:rsidRPr="00C640DB">
        <w:rPr>
          <w:sz w:val="20"/>
          <w:u w:val="single"/>
        </w:rPr>
        <w:t>1/6TH OF ESTIMATED ANNUAL BILL</w:t>
      </w:r>
    </w:p>
    <w:p w:rsidR="00A56D78" w:rsidRPr="00727800" w:rsidRDefault="00A56D78" w:rsidP="00727800">
      <w:pPr>
        <w:rPr>
          <w:sz w:val="16"/>
          <w:szCs w:val="16"/>
        </w:rPr>
      </w:pPr>
    </w:p>
    <w:p w:rsidR="00A56D78" w:rsidRPr="00CB1C6B" w:rsidRDefault="00A56D78" w:rsidP="00A56D78">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A723E9" w:rsidRPr="00727800" w:rsidRDefault="00A723E9"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A56D78" w:rsidRPr="00881B95" w:rsidRDefault="00A56D78" w:rsidP="00727800">
      <w:pPr>
        <w:ind w:left="720"/>
        <w:jc w:val="both"/>
      </w:pPr>
      <w:r w:rsidRPr="00881B95">
        <w:rPr>
          <w:sz w:val="18"/>
        </w:rPr>
        <w:t xml:space="preserve">WHEN AUTHORIZED IN WRITING BY </w:t>
      </w:r>
      <w:r w:rsidR="009652A8">
        <w:rPr>
          <w:sz w:val="18"/>
        </w:rPr>
        <w:t>PUC</w:t>
      </w:r>
      <w:r w:rsidRPr="00881B95">
        <w:rPr>
          <w:sz w:val="18"/>
        </w:rPr>
        <w:t xml:space="preserve"> AND AFTER NOTICE TO CUSTOMERS, THE UTILITY MAY INCREASE RATES TO RECOVER INCREASED COSTS FOR INSPECTION FEES AND WATER TESTING.  </w:t>
      </w:r>
      <w:r w:rsidR="00B65001" w:rsidRPr="00EF4431">
        <w:rPr>
          <w:sz w:val="18"/>
          <w:szCs w:val="18"/>
        </w:rPr>
        <w:t>[</w:t>
      </w:r>
      <w:r w:rsidR="00B65001">
        <w:rPr>
          <w:sz w:val="18"/>
          <w:szCs w:val="18"/>
        </w:rPr>
        <w:t>16</w:t>
      </w:r>
      <w:r w:rsidR="00B65001" w:rsidRPr="00EF4431">
        <w:rPr>
          <w:sz w:val="18"/>
          <w:szCs w:val="18"/>
        </w:rPr>
        <w:t xml:space="preserve"> TAC </w:t>
      </w:r>
      <w:r w:rsidR="00B65001">
        <w:rPr>
          <w:sz w:val="18"/>
          <w:szCs w:val="18"/>
        </w:rPr>
        <w:t xml:space="preserve">§ </w:t>
      </w:r>
      <w:r w:rsidR="00B65001" w:rsidRPr="00EF4431">
        <w:rPr>
          <w:sz w:val="18"/>
          <w:szCs w:val="18"/>
        </w:rPr>
        <w:t>24.2</w:t>
      </w:r>
      <w:r w:rsidR="00B65001">
        <w:rPr>
          <w:sz w:val="18"/>
          <w:szCs w:val="18"/>
        </w:rPr>
        <w:t>5</w:t>
      </w:r>
      <w:r w:rsidR="00B65001" w:rsidRPr="00EF4431">
        <w:rPr>
          <w:sz w:val="18"/>
          <w:szCs w:val="18"/>
        </w:rPr>
        <w:t>(</w:t>
      </w:r>
      <w:r w:rsidR="00B65001">
        <w:rPr>
          <w:sz w:val="18"/>
          <w:szCs w:val="18"/>
        </w:rPr>
        <w:t>G</w:t>
      </w:r>
      <w:r w:rsidR="00B65001" w:rsidRPr="00EF4431">
        <w:rPr>
          <w:sz w:val="18"/>
          <w:szCs w:val="18"/>
        </w:rPr>
        <w:t>)]</w:t>
      </w:r>
    </w:p>
    <w:p w:rsidR="00A56D78" w:rsidRPr="00727800" w:rsidRDefault="00A56D78"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A56D78" w:rsidRPr="00881B95" w:rsidRDefault="00A56D78" w:rsidP="00727800">
      <w:pPr>
        <w:ind w:left="720"/>
        <w:jc w:val="both"/>
      </w:pPr>
      <w:r w:rsidRPr="00881B95">
        <w:rPr>
          <w:sz w:val="18"/>
        </w:rPr>
        <w:t>REFER TO SECTION 3.0--EXTENSION POLICY FOR TERMS, CONDITIONS, AND CHARGES WHEN NEW CONSTRUCTION IS NECESSARY TO PROVIDE SERVICE.</w:t>
      </w:r>
      <w:r w:rsidRPr="00881B95">
        <w:t xml:space="preserve"> </w:t>
      </w:r>
    </w:p>
    <w:p w:rsidR="002818E9" w:rsidRPr="00727800" w:rsidRDefault="002818E9" w:rsidP="00CB15A5">
      <w:pPr>
        <w:rPr>
          <w:sz w:val="16"/>
          <w:szCs w:val="16"/>
        </w:rPr>
      </w:pPr>
    </w:p>
    <w:p w:rsidR="00A95F13" w:rsidRPr="00CB1C6B" w:rsidRDefault="00A95F13" w:rsidP="00A95F13">
      <w:pPr>
        <w:rPr>
          <w:b/>
          <w:szCs w:val="24"/>
          <w:u w:val="single"/>
        </w:rPr>
      </w:pPr>
      <w:r w:rsidRPr="00CB1C6B">
        <w:rPr>
          <w:b/>
          <w:szCs w:val="24"/>
          <w:u w:val="single"/>
        </w:rPr>
        <w:t>PASS THROUGH PROVISION:</w:t>
      </w:r>
    </w:p>
    <w:p w:rsidR="00A95F13" w:rsidRPr="00CB1C6B" w:rsidRDefault="00A95F13" w:rsidP="00A95F13">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A95F13" w:rsidRPr="00727800" w:rsidRDefault="00A95F13" w:rsidP="00A95F13">
      <w:pPr>
        <w:ind w:left="720"/>
        <w:jc w:val="both"/>
        <w:rPr>
          <w:sz w:val="16"/>
          <w:szCs w:val="16"/>
        </w:rPr>
      </w:pPr>
    </w:p>
    <w:p w:rsidR="00A95F13" w:rsidRPr="00CB1C6B" w:rsidRDefault="00A95F13" w:rsidP="00A95F13">
      <w:pPr>
        <w:ind w:left="720"/>
        <w:jc w:val="both"/>
        <w:rPr>
          <w:szCs w:val="24"/>
        </w:rPr>
      </w:pPr>
      <w:r w:rsidRPr="00CB1C6B">
        <w:rPr>
          <w:szCs w:val="24"/>
        </w:rPr>
        <w:t>AG = G+B</w:t>
      </w:r>
      <w:proofErr w:type="gramStart"/>
      <w:r w:rsidRPr="00CB1C6B">
        <w:rPr>
          <w:szCs w:val="24"/>
        </w:rPr>
        <w:t>/(</w:t>
      </w:r>
      <w:proofErr w:type="gramEnd"/>
      <w:r w:rsidRPr="00CB1C6B">
        <w:rPr>
          <w:szCs w:val="24"/>
        </w:rPr>
        <w:t>1-L), Where:</w:t>
      </w:r>
    </w:p>
    <w:p w:rsidR="00A95F13" w:rsidRPr="00CB1C6B" w:rsidRDefault="00A95F13" w:rsidP="00A95F13">
      <w:pPr>
        <w:ind w:left="1080"/>
        <w:jc w:val="both"/>
        <w:rPr>
          <w:szCs w:val="24"/>
        </w:rPr>
      </w:pPr>
      <w:r w:rsidRPr="00CB1C6B">
        <w:rPr>
          <w:szCs w:val="24"/>
        </w:rPr>
        <w:t>AG = adjusted gallonage charge, rounded to the nearest one cent</w:t>
      </w:r>
    </w:p>
    <w:p w:rsidR="00A95F13" w:rsidRPr="00CB1C6B" w:rsidRDefault="00A95F13" w:rsidP="00A95F13">
      <w:pPr>
        <w:ind w:left="1080"/>
        <w:jc w:val="both"/>
        <w:rPr>
          <w:szCs w:val="24"/>
        </w:rPr>
      </w:pPr>
      <w:r w:rsidRPr="00CB1C6B">
        <w:rPr>
          <w:szCs w:val="24"/>
        </w:rPr>
        <w:t>G    = approved gallonage charge per 1,000 gallons</w:t>
      </w:r>
    </w:p>
    <w:p w:rsidR="00A95F13" w:rsidRPr="00CB1C6B" w:rsidRDefault="00A95F13" w:rsidP="00A95F13">
      <w:pPr>
        <w:ind w:left="1080"/>
        <w:jc w:val="both"/>
        <w:rPr>
          <w:szCs w:val="24"/>
        </w:rPr>
      </w:pPr>
      <w:r w:rsidRPr="00CB1C6B">
        <w:rPr>
          <w:szCs w:val="24"/>
        </w:rPr>
        <w:t>B    = change in fee (per 1,000 gallons)</w:t>
      </w:r>
    </w:p>
    <w:p w:rsidR="00A95F13" w:rsidRPr="00CB1C6B" w:rsidRDefault="00A95F13" w:rsidP="00A95F13">
      <w:pPr>
        <w:ind w:left="1080"/>
        <w:jc w:val="both"/>
        <w:rPr>
          <w:szCs w:val="24"/>
        </w:rPr>
      </w:pPr>
      <w:r w:rsidRPr="00CB1C6B">
        <w:rPr>
          <w:szCs w:val="24"/>
        </w:rPr>
        <w:t>L    = water or sewer line loss from preceding 12 months, not to exceed 0.15 (15%)</w:t>
      </w:r>
    </w:p>
    <w:p w:rsidR="00CB15A5" w:rsidRPr="00727800" w:rsidRDefault="00CB15A5" w:rsidP="00CB15A5">
      <w:pPr>
        <w:rPr>
          <w:sz w:val="16"/>
          <w:szCs w:val="16"/>
        </w:rPr>
      </w:pPr>
    </w:p>
    <w:p w:rsidR="00CB15A5" w:rsidRPr="00F40DE8" w:rsidRDefault="00CB15A5" w:rsidP="00CB15A5">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7275FB" w:rsidRPr="00CB1C6B" w:rsidRDefault="00E3690A" w:rsidP="00C640DB">
      <w:pPr>
        <w:tabs>
          <w:tab w:val="right" w:pos="9360"/>
        </w:tabs>
        <w:rPr>
          <w:szCs w:val="24"/>
        </w:rPr>
      </w:pPr>
      <w:r w:rsidRPr="00881B95">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5</w:t>
      </w:r>
    </w:p>
    <w:p w:rsidR="00B8059F" w:rsidRPr="00CB15A5" w:rsidRDefault="00B8059F" w:rsidP="00B8059F">
      <w:pPr>
        <w:rPr>
          <w:b/>
          <w:szCs w:val="24"/>
        </w:rPr>
      </w:pPr>
      <w:r w:rsidRPr="00CB15A5">
        <w:rPr>
          <w:b/>
          <w:szCs w:val="24"/>
        </w:rPr>
        <w:t>Purdon</w:t>
      </w:r>
    </w:p>
    <w:p w:rsidR="00E3690A" w:rsidRPr="00CB1C6B" w:rsidRDefault="00E3690A" w:rsidP="00E3690A">
      <w:pPr>
        <w:rPr>
          <w:szCs w:val="24"/>
        </w:rPr>
      </w:pPr>
    </w:p>
    <w:p w:rsidR="00E3690A" w:rsidRPr="00CB1C6B" w:rsidRDefault="00E3690A" w:rsidP="00CB15A5">
      <w:pPr>
        <w:jc w:val="center"/>
        <w:rPr>
          <w:szCs w:val="24"/>
        </w:rPr>
      </w:pPr>
      <w:r w:rsidRPr="00CB1C6B">
        <w:rPr>
          <w:szCs w:val="24"/>
        </w:rPr>
        <w:t>SECTION 1.0 -- RATE SCHEDULE</w:t>
      </w:r>
    </w:p>
    <w:p w:rsidR="00E3690A" w:rsidRPr="00CB1C6B" w:rsidRDefault="00E3690A" w:rsidP="00E3690A">
      <w:pPr>
        <w:rPr>
          <w:szCs w:val="24"/>
          <w:u w:val="single"/>
        </w:rPr>
      </w:pPr>
    </w:p>
    <w:p w:rsidR="00E3690A" w:rsidRPr="00CB1C6B" w:rsidRDefault="00E3690A" w:rsidP="00E3690A">
      <w:pPr>
        <w:rPr>
          <w:szCs w:val="24"/>
        </w:rPr>
      </w:pPr>
      <w:r w:rsidRPr="00CB1C6B">
        <w:rPr>
          <w:szCs w:val="24"/>
          <w:u w:val="single"/>
        </w:rPr>
        <w:t>Section 1.01 - Rates</w:t>
      </w:r>
    </w:p>
    <w:p w:rsidR="00E3690A" w:rsidRPr="00CB15A5" w:rsidRDefault="00E3690A" w:rsidP="00E3690A">
      <w:pPr>
        <w:rPr>
          <w:szCs w:val="24"/>
        </w:rPr>
      </w:pPr>
    </w:p>
    <w:p w:rsidR="00B8059F" w:rsidRPr="00CB1C6B" w:rsidRDefault="00B8059F" w:rsidP="00B8059F">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E3690A" w:rsidRPr="00CB1C6B" w:rsidRDefault="00E3690A" w:rsidP="00CB15A5">
      <w:pPr>
        <w:tabs>
          <w:tab w:val="left" w:pos="216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CB15A5">
        <w:rPr>
          <w:sz w:val="20"/>
        </w:rPr>
        <w:t>(Includes</w:t>
      </w:r>
      <w:r w:rsidRPr="00CB15A5">
        <w:rPr>
          <w:sz w:val="20"/>
          <w:u w:val="single"/>
        </w:rPr>
        <w:t xml:space="preserve"> 0 </w:t>
      </w:r>
      <w:r w:rsidRPr="00CB15A5">
        <w:rPr>
          <w:sz w:val="20"/>
        </w:rPr>
        <w:t>gallons)</w:t>
      </w:r>
      <w:r w:rsidR="00B8059F" w:rsidRPr="00CB1C6B">
        <w:rPr>
          <w:szCs w:val="24"/>
        </w:rPr>
        <w:t xml:space="preserve"> </w:t>
      </w:r>
      <w:r w:rsidRPr="00CB1C6B">
        <w:rPr>
          <w:szCs w:val="24"/>
        </w:rPr>
        <w:tab/>
      </w:r>
      <w:r w:rsidR="00902C4C">
        <w:rPr>
          <w:szCs w:val="24"/>
          <w:u w:val="single"/>
        </w:rPr>
        <w:t>$7.</w:t>
      </w:r>
      <w:r w:rsidR="0039042D">
        <w:rPr>
          <w:szCs w:val="24"/>
          <w:u w:val="single"/>
        </w:rPr>
        <w:t>6</w:t>
      </w:r>
      <w:r w:rsidR="00902C4C">
        <w:rPr>
          <w:szCs w:val="24"/>
          <w:u w:val="single"/>
        </w:rPr>
        <w:t>2</w:t>
      </w:r>
      <w:r w:rsidR="00C930FC" w:rsidRPr="00CB1C6B">
        <w:rPr>
          <w:b/>
          <w:szCs w:val="24"/>
        </w:rPr>
        <w:t>*</w:t>
      </w:r>
      <w:r w:rsidRPr="00CB1C6B">
        <w:rPr>
          <w:szCs w:val="24"/>
        </w:rPr>
        <w:t xml:space="preserve"> </w:t>
      </w:r>
      <w:r w:rsidRPr="00CB15A5">
        <w:rPr>
          <w:sz w:val="20"/>
        </w:rPr>
        <w:t>per 1000 gallons</w:t>
      </w:r>
    </w:p>
    <w:p w:rsidR="00E3690A" w:rsidRPr="00CB1C6B" w:rsidRDefault="00E3690A" w:rsidP="00CB15A5">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E3690A" w:rsidRPr="00CB1C6B" w:rsidRDefault="00E3690A" w:rsidP="00CB15A5">
      <w:pPr>
        <w:tabs>
          <w:tab w:val="left" w:pos="2160"/>
          <w:tab w:val="right" w:pos="9360"/>
        </w:tabs>
        <w:ind w:left="450"/>
        <w:rPr>
          <w:szCs w:val="24"/>
        </w:rPr>
      </w:pPr>
      <w:r w:rsidRPr="00CB1C6B">
        <w:rPr>
          <w:szCs w:val="24"/>
        </w:rPr>
        <w:t>1½"</w:t>
      </w:r>
      <w:r w:rsidRPr="00CB1C6B">
        <w:rPr>
          <w:szCs w:val="24"/>
        </w:rPr>
        <w:tab/>
      </w:r>
      <w:r w:rsidRPr="00CB1C6B">
        <w:rPr>
          <w:szCs w:val="24"/>
          <w:u w:val="single"/>
        </w:rPr>
        <w:t>$152.90</w:t>
      </w:r>
    </w:p>
    <w:p w:rsidR="00E3690A" w:rsidRPr="00CB1C6B" w:rsidRDefault="00E3690A" w:rsidP="00CB15A5">
      <w:pPr>
        <w:tabs>
          <w:tab w:val="left" w:pos="2160"/>
        </w:tabs>
        <w:ind w:left="450"/>
        <w:rPr>
          <w:szCs w:val="24"/>
          <w:u w:val="single"/>
        </w:rPr>
      </w:pPr>
      <w:r w:rsidRPr="00CB1C6B">
        <w:rPr>
          <w:szCs w:val="24"/>
        </w:rPr>
        <w:t>2"</w:t>
      </w:r>
      <w:r w:rsidR="00B8059F" w:rsidRPr="00CB1C6B">
        <w:rPr>
          <w:szCs w:val="24"/>
        </w:rPr>
        <w:tab/>
      </w:r>
      <w:r w:rsidRPr="00CB1C6B">
        <w:rPr>
          <w:szCs w:val="24"/>
          <w:u w:val="single"/>
        </w:rPr>
        <w:t>$244.64</w:t>
      </w:r>
    </w:p>
    <w:p w:rsidR="00E3690A" w:rsidRPr="00CB1C6B" w:rsidRDefault="00E3690A" w:rsidP="00CB15A5">
      <w:pPr>
        <w:tabs>
          <w:tab w:val="left" w:pos="2160"/>
        </w:tabs>
        <w:ind w:left="450"/>
        <w:rPr>
          <w:szCs w:val="24"/>
        </w:rPr>
      </w:pPr>
      <w:r w:rsidRPr="00CB1C6B">
        <w:rPr>
          <w:szCs w:val="24"/>
        </w:rPr>
        <w:t>3</w:t>
      </w:r>
      <w:r w:rsidR="00CB15A5" w:rsidRPr="00CB1C6B">
        <w:rPr>
          <w:szCs w:val="24"/>
        </w:rPr>
        <w:t>"</w:t>
      </w:r>
      <w:r w:rsidR="00B8059F" w:rsidRPr="00CB1C6B">
        <w:rPr>
          <w:szCs w:val="24"/>
        </w:rPr>
        <w:tab/>
      </w:r>
      <w:r w:rsidRPr="00CB1C6B">
        <w:rPr>
          <w:szCs w:val="24"/>
          <w:u w:val="single"/>
        </w:rPr>
        <w:t>$458.70</w:t>
      </w:r>
    </w:p>
    <w:p w:rsidR="00E3690A" w:rsidRPr="00CB1C6B" w:rsidRDefault="00E3690A" w:rsidP="00E3690A">
      <w:pPr>
        <w:rPr>
          <w:szCs w:val="24"/>
        </w:rPr>
      </w:pPr>
    </w:p>
    <w:p w:rsidR="00E3690A" w:rsidRPr="009A7151" w:rsidRDefault="00E3690A" w:rsidP="009A7151">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w:t>
      </w:r>
      <w:r w:rsidR="0039042D">
        <w:rPr>
          <w:b/>
          <w:bCs/>
          <w:i/>
          <w:sz w:val="22"/>
          <w:szCs w:val="22"/>
        </w:rPr>
        <w:t>8584</w:t>
      </w:r>
      <w:r w:rsidR="00902C4C" w:rsidRPr="009A7151">
        <w:rPr>
          <w:b/>
          <w:bCs/>
          <w:i/>
          <w:sz w:val="22"/>
          <w:szCs w:val="22"/>
        </w:rPr>
        <w:t>)</w:t>
      </w:r>
    </w:p>
    <w:p w:rsidR="00E3690A" w:rsidRPr="00CB1C6B" w:rsidRDefault="00E3690A" w:rsidP="00E3690A">
      <w:pPr>
        <w:rPr>
          <w:szCs w:val="24"/>
        </w:rPr>
      </w:pPr>
    </w:p>
    <w:p w:rsidR="00E3690A" w:rsidRPr="00CB1C6B" w:rsidRDefault="00E3690A" w:rsidP="00E3690A">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E3690A" w:rsidRPr="00881B95" w:rsidRDefault="00E3690A" w:rsidP="00CB15A5">
      <w:pPr>
        <w:ind w:left="720"/>
        <w:jc w:val="both"/>
      </w:pPr>
      <w:r w:rsidRPr="00881B95">
        <w:rPr>
          <w:sz w:val="18"/>
        </w:rPr>
        <w:t>THE UTILITY MAY REQUIRE EXACT CHANGE FOR PAYMENTS AND MAY REFUSE TO ACCEPT PAYMENTS MADE USING MORE THAN $1.00 IN SMALL COINS.  A WRITTEN RECEIPT WILL BE GIVEN FOR CASH PAYMENTS.</w:t>
      </w:r>
    </w:p>
    <w:p w:rsidR="00E3690A" w:rsidRPr="00CB1C6B" w:rsidRDefault="00E3690A" w:rsidP="00CB15A5">
      <w:pPr>
        <w:rPr>
          <w:szCs w:val="24"/>
        </w:rPr>
      </w:pPr>
    </w:p>
    <w:p w:rsidR="00E3690A" w:rsidRPr="00CB1C6B" w:rsidRDefault="00883E67" w:rsidP="00E3690A">
      <w:pPr>
        <w:tabs>
          <w:tab w:val="right" w:leader="dot" w:pos="9360"/>
        </w:tabs>
        <w:rPr>
          <w:szCs w:val="24"/>
        </w:rPr>
      </w:pPr>
      <w:r w:rsidRPr="00CB1C6B">
        <w:rPr>
          <w:szCs w:val="24"/>
        </w:rPr>
        <w:t>REGULATORY ASSESSMENT</w:t>
      </w:r>
      <w:r w:rsidR="00E3690A" w:rsidRPr="00CB1C6B">
        <w:rPr>
          <w:szCs w:val="24"/>
        </w:rPr>
        <w:tab/>
      </w:r>
      <w:r w:rsidR="00E3690A" w:rsidRPr="00CB1C6B">
        <w:rPr>
          <w:szCs w:val="24"/>
          <w:u w:val="single"/>
        </w:rPr>
        <w:t>1.0%</w:t>
      </w:r>
    </w:p>
    <w:p w:rsidR="00E3690A" w:rsidRPr="00881B95" w:rsidRDefault="00CB15A5" w:rsidP="00CB15A5">
      <w:pPr>
        <w:ind w:left="720"/>
        <w:rPr>
          <w:sz w:val="18"/>
        </w:rPr>
      </w:pPr>
      <w:r>
        <w:rPr>
          <w:sz w:val="18"/>
        </w:rPr>
        <w:t>PUC</w:t>
      </w:r>
      <w:r w:rsidR="00E3690A" w:rsidRPr="00881B95">
        <w:rPr>
          <w:sz w:val="18"/>
        </w:rPr>
        <w:t xml:space="preserve"> RULES REQUIRE THE UTILITY TO COLLECT A FEE OF ONE PERCENT OF THE RETAIL MONTHLY BILL</w:t>
      </w:r>
      <w:r>
        <w:rPr>
          <w:sz w:val="18"/>
        </w:rPr>
        <w:t xml:space="preserve"> AND TO REMIT THE FEE TO THE TCEQ</w:t>
      </w:r>
      <w:r w:rsidR="00E3690A" w:rsidRPr="00881B95">
        <w:rPr>
          <w:sz w:val="18"/>
        </w:rPr>
        <w:t>.</w:t>
      </w:r>
    </w:p>
    <w:p w:rsidR="00E3690A" w:rsidRPr="00CB1C6B" w:rsidRDefault="00E3690A" w:rsidP="00CB15A5">
      <w:pPr>
        <w:rPr>
          <w:szCs w:val="24"/>
        </w:rPr>
      </w:pPr>
    </w:p>
    <w:p w:rsidR="00E3690A" w:rsidRPr="00CB1C6B" w:rsidRDefault="00E3690A" w:rsidP="00CB15A5">
      <w:pPr>
        <w:rPr>
          <w:szCs w:val="24"/>
        </w:rPr>
      </w:pPr>
      <w:r w:rsidRPr="00CB1C6B">
        <w:rPr>
          <w:szCs w:val="24"/>
          <w:u w:val="single"/>
        </w:rPr>
        <w:t>Section 1.02 - Miscellaneous Fees</w:t>
      </w:r>
    </w:p>
    <w:p w:rsidR="00E3690A" w:rsidRPr="00CB1C6B" w:rsidRDefault="00E3690A" w:rsidP="00CB15A5">
      <w:pPr>
        <w:rPr>
          <w:szCs w:val="24"/>
        </w:rPr>
      </w:pPr>
    </w:p>
    <w:p w:rsidR="00E3690A" w:rsidRPr="00CB1C6B" w:rsidRDefault="00E3690A" w:rsidP="00E3690A">
      <w:pPr>
        <w:tabs>
          <w:tab w:val="right" w:leader="dot" w:pos="9360"/>
        </w:tabs>
        <w:rPr>
          <w:szCs w:val="24"/>
        </w:rPr>
      </w:pPr>
      <w:r w:rsidRPr="00CB1C6B">
        <w:rPr>
          <w:szCs w:val="24"/>
        </w:rPr>
        <w:t>TAP FEE</w:t>
      </w:r>
      <w:r w:rsidRPr="00CB1C6B">
        <w:rPr>
          <w:szCs w:val="24"/>
        </w:rPr>
        <w:tab/>
      </w:r>
      <w:r w:rsidRPr="00CB1C6B">
        <w:rPr>
          <w:szCs w:val="24"/>
          <w:u w:val="single"/>
        </w:rPr>
        <w:t>$795.00</w:t>
      </w:r>
    </w:p>
    <w:p w:rsidR="00E3690A" w:rsidRPr="00881B95" w:rsidRDefault="00E3690A" w:rsidP="00CB15A5">
      <w:pPr>
        <w:ind w:left="720"/>
        <w:jc w:val="both"/>
        <w:rPr>
          <w:sz w:val="18"/>
        </w:rPr>
      </w:pPr>
      <w:r w:rsidRPr="00881B95">
        <w:rPr>
          <w:sz w:val="18"/>
        </w:rPr>
        <w:t>TAP FEE COVERS THE UTILITY'S COSTS FOR MATERIALS AND LABOR TO INSTALL A STANDARD RESIDENTIAL 5/8" or 3/4" METER.  AN ADDITIONAL FEE TO COVER UNIQUE COSTS IS PERMITTED IF LISTED ON THIS TARIFF.</w:t>
      </w:r>
    </w:p>
    <w:p w:rsidR="00B8059F" w:rsidRPr="00CB1C6B" w:rsidRDefault="00B8059F" w:rsidP="00CB15A5">
      <w:pPr>
        <w:rPr>
          <w:szCs w:val="24"/>
        </w:rPr>
      </w:pPr>
    </w:p>
    <w:p w:rsidR="009B1448" w:rsidRPr="00CB1C6B" w:rsidRDefault="009B1448" w:rsidP="009B1448">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FOR EXAMPLE, A ROAD BORE FOR CUSTOMERS OUTSIDE OF SUBDIVISIONS OR RESIDENTIAL AREAS</w:t>
      </w:r>
    </w:p>
    <w:p w:rsidR="009B1448" w:rsidRPr="00CB1C6B" w:rsidRDefault="009B1448" w:rsidP="00CB15A5">
      <w:pPr>
        <w:rPr>
          <w:szCs w:val="24"/>
        </w:rPr>
      </w:pPr>
    </w:p>
    <w:p w:rsidR="009B1448" w:rsidRPr="00CB1C6B" w:rsidRDefault="009B1448" w:rsidP="009B1448">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TAP FEE IS THE UTILITY’S ACTUAL COST FOR MATERIALS AND LABOR FOR METER SIZE INSTALLED</w:t>
      </w:r>
    </w:p>
    <w:p w:rsidR="009B1448" w:rsidRPr="00CB1C6B" w:rsidRDefault="009B1448" w:rsidP="00CB15A5">
      <w:pPr>
        <w:rPr>
          <w:szCs w:val="24"/>
        </w:rPr>
      </w:pPr>
    </w:p>
    <w:p w:rsidR="009B1448" w:rsidRPr="00CB1C6B" w:rsidRDefault="00883E67" w:rsidP="009B1448">
      <w:pPr>
        <w:tabs>
          <w:tab w:val="right" w:leader="dot" w:pos="9360"/>
        </w:tabs>
        <w:rPr>
          <w:szCs w:val="24"/>
        </w:rPr>
      </w:pPr>
      <w:r w:rsidRPr="00CB1C6B">
        <w:rPr>
          <w:szCs w:val="24"/>
        </w:rPr>
        <w:t>METER RELOCATION FEE</w:t>
      </w:r>
      <w:r w:rsidR="009B1448" w:rsidRPr="00CB1C6B">
        <w:rPr>
          <w:szCs w:val="24"/>
        </w:rPr>
        <w:tab/>
      </w:r>
      <w:r w:rsidR="009B1448" w:rsidRPr="00CB1C6B">
        <w:rPr>
          <w:szCs w:val="24"/>
          <w:u w:val="single"/>
        </w:rPr>
        <w:t>Actual Relocation Cost Not to Exceed Tap Fee</w:t>
      </w:r>
    </w:p>
    <w:p w:rsidR="009B1448" w:rsidRPr="00881B95" w:rsidRDefault="009B1448" w:rsidP="00CB15A5">
      <w:pPr>
        <w:ind w:left="720"/>
        <w:jc w:val="both"/>
        <w:rPr>
          <w:sz w:val="18"/>
        </w:rPr>
      </w:pPr>
      <w:r w:rsidRPr="00881B95">
        <w:rPr>
          <w:sz w:val="18"/>
        </w:rPr>
        <w:t>THIS FEE WHICH MAY BE CHARGED IF A CUSTOMER REQUESTS THAT AN EXISTING METER BE RELOCAT</w:t>
      </w:r>
      <w:r w:rsidR="007A230B" w:rsidRPr="00881B95">
        <w:rPr>
          <w:sz w:val="18"/>
        </w:rPr>
        <w:t>ED</w:t>
      </w:r>
    </w:p>
    <w:p w:rsidR="00E3690A" w:rsidRPr="00CB1C6B" w:rsidRDefault="00E3690A" w:rsidP="00CB1C6B">
      <w:pPr>
        <w:rPr>
          <w:szCs w:val="24"/>
        </w:rPr>
      </w:pPr>
    </w:p>
    <w:p w:rsidR="00CB15A5" w:rsidRPr="00CB1C6B" w:rsidRDefault="00CB15A5" w:rsidP="00CB15A5">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CB15A5" w:rsidRPr="00881B95" w:rsidRDefault="00CB15A5" w:rsidP="00CB15A5">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CB15A5" w:rsidRDefault="00CB15A5" w:rsidP="00CB15A5">
      <w:pPr>
        <w:rPr>
          <w:szCs w:val="24"/>
        </w:rPr>
      </w:pPr>
    </w:p>
    <w:p w:rsidR="00B50467" w:rsidRDefault="00B50467" w:rsidP="00CB15A5">
      <w:pPr>
        <w:rPr>
          <w:szCs w:val="24"/>
        </w:rPr>
      </w:pPr>
    </w:p>
    <w:p w:rsidR="00CB15A5" w:rsidRDefault="00CB15A5" w:rsidP="00CB15A5">
      <w:pPr>
        <w:rPr>
          <w:szCs w:val="24"/>
        </w:rPr>
      </w:pPr>
    </w:p>
    <w:p w:rsidR="00CB15A5" w:rsidRDefault="00CB15A5" w:rsidP="00CB15A5">
      <w:pPr>
        <w:rPr>
          <w:szCs w:val="24"/>
        </w:rPr>
      </w:pPr>
    </w:p>
    <w:p w:rsidR="00CB15A5" w:rsidRDefault="00CB15A5" w:rsidP="00CB15A5">
      <w:pPr>
        <w:rPr>
          <w:szCs w:val="24"/>
        </w:rPr>
      </w:pPr>
    </w:p>
    <w:p w:rsidR="00CB15A5" w:rsidRPr="00CB1C6B" w:rsidRDefault="00CB15A5" w:rsidP="00CB15A5">
      <w:pPr>
        <w:rPr>
          <w:szCs w:val="24"/>
        </w:rPr>
      </w:pPr>
    </w:p>
    <w:p w:rsidR="006047EF" w:rsidRPr="00CB1C6B" w:rsidRDefault="006047EF" w:rsidP="00CB15A5">
      <w:pPr>
        <w:rPr>
          <w:szCs w:val="24"/>
        </w:rPr>
      </w:pPr>
    </w:p>
    <w:p w:rsidR="00CB15A5" w:rsidRPr="00F40DE8" w:rsidRDefault="00CB15A5" w:rsidP="00CB15A5">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CB1C6B" w:rsidRDefault="00CB1C6B">
      <w:pPr>
        <w:rPr>
          <w:sz w:val="22"/>
          <w:szCs w:val="22"/>
          <w:u w:val="single"/>
        </w:rPr>
      </w:pPr>
      <w:r>
        <w:rPr>
          <w:sz w:val="22"/>
          <w:szCs w:val="22"/>
          <w:u w:val="single"/>
        </w:rPr>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r>
      <w:r w:rsidR="00837BC8" w:rsidRPr="00CB1C6B">
        <w:rPr>
          <w:szCs w:val="24"/>
        </w:rPr>
        <w:t xml:space="preserve">Water Utility Tariff Page No. </w:t>
      </w:r>
      <w:r w:rsidR="007F1140" w:rsidRPr="00CB1C6B">
        <w:rPr>
          <w:szCs w:val="24"/>
        </w:rPr>
        <w:t>5a</w:t>
      </w:r>
    </w:p>
    <w:p w:rsidR="00B8059F" w:rsidRPr="00CB15A5" w:rsidRDefault="00B8059F" w:rsidP="00B8059F">
      <w:pPr>
        <w:rPr>
          <w:b/>
          <w:szCs w:val="24"/>
        </w:rPr>
      </w:pPr>
      <w:r w:rsidRPr="00CB15A5">
        <w:rPr>
          <w:b/>
          <w:szCs w:val="24"/>
        </w:rPr>
        <w:t>Purdon</w:t>
      </w:r>
    </w:p>
    <w:p w:rsidR="00B8059F" w:rsidRPr="00CB1C6B" w:rsidRDefault="00B8059F" w:rsidP="00B8059F">
      <w:pPr>
        <w:rPr>
          <w:szCs w:val="24"/>
        </w:rPr>
      </w:pPr>
    </w:p>
    <w:p w:rsidR="00E3690A" w:rsidRPr="00CB1C6B" w:rsidRDefault="00E3690A" w:rsidP="00CB15A5">
      <w:pPr>
        <w:jc w:val="center"/>
        <w:rPr>
          <w:szCs w:val="24"/>
        </w:rPr>
      </w:pPr>
      <w:r w:rsidRPr="00CB1C6B">
        <w:rPr>
          <w:szCs w:val="24"/>
        </w:rPr>
        <w:t>SECTION 1.0 -- RATE SCHEDULE (Continued)</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E3690A" w:rsidRPr="00CB15A5" w:rsidRDefault="00E3690A" w:rsidP="00CB15A5">
      <w:pPr>
        <w:ind w:left="720"/>
        <w:jc w:val="both"/>
        <w:rPr>
          <w:sz w:val="18"/>
        </w:rPr>
      </w:pPr>
      <w:r w:rsidRPr="00881B95">
        <w:rPr>
          <w:sz w:val="18"/>
        </w:rPr>
        <w:t>THE RECONNECT FEE MUST BE PAID BEFORE SERVICE CAN BE RESTORED TO A CUSTOMER WHO HAS BEEN DISCONNECTED FOR THE FOLLOWING REASONS</w:t>
      </w:r>
      <w:r w:rsidRPr="00CB15A5">
        <w:rPr>
          <w:sz w:val="18"/>
        </w:rPr>
        <w:t xml:space="preserve"> (</w:t>
      </w:r>
      <w:r w:rsidRPr="00881B95">
        <w:rPr>
          <w:sz w:val="18"/>
        </w:rPr>
        <w:t>OR OTHER REASONS LISTED UNDER SECTION 2.0 OF THIS TARIFF)</w:t>
      </w:r>
      <w:r w:rsidRPr="00CB15A5">
        <w:rPr>
          <w:sz w:val="18"/>
        </w:rPr>
        <w:t>:</w:t>
      </w:r>
    </w:p>
    <w:p w:rsidR="00E3690A" w:rsidRPr="00CB1C6B" w:rsidRDefault="00E3690A" w:rsidP="00E3690A">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E3690A" w:rsidRPr="00CB1C6B" w:rsidRDefault="00E3690A" w:rsidP="00E3690A">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50456D" w:rsidRPr="00CB1C6B" w:rsidRDefault="0050456D"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TRANSFER FEE</w:t>
      </w:r>
      <w:r w:rsidRPr="00CB1C6B">
        <w:rPr>
          <w:szCs w:val="24"/>
        </w:rPr>
        <w:tab/>
      </w:r>
      <w:r w:rsidRPr="00CB1C6B">
        <w:rPr>
          <w:szCs w:val="24"/>
          <w:u w:val="single"/>
        </w:rPr>
        <w:t>$35.00</w:t>
      </w:r>
    </w:p>
    <w:p w:rsidR="00E3690A" w:rsidRPr="00881B95" w:rsidRDefault="00E3690A" w:rsidP="00CB15A5">
      <w:pPr>
        <w:ind w:left="720"/>
        <w:jc w:val="both"/>
        <w:rPr>
          <w:sz w:val="18"/>
        </w:rPr>
      </w:pPr>
      <w:r w:rsidRPr="00881B95">
        <w:rPr>
          <w:sz w:val="18"/>
        </w:rPr>
        <w:t>THE TRANSFER FEE WILL BE CHARGED FOR CHANGING AN ACCOUNT NAME AT THE SAME SERVICE LOCATION WHEN THE SERVICE IS NOT DISCONNECTED</w:t>
      </w:r>
    </w:p>
    <w:p w:rsidR="00E3690A" w:rsidRPr="00CB1C6B" w:rsidRDefault="00E3690A"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LATE CHARGE (E</w:t>
      </w:r>
      <w:r w:rsidR="007A03FB" w:rsidRPr="00CB1C6B">
        <w:rPr>
          <w:szCs w:val="24"/>
        </w:rPr>
        <w:t>ITHER $5.00 OR 10% OF THE BILL)</w:t>
      </w:r>
      <w:r w:rsidRPr="00CB1C6B">
        <w:rPr>
          <w:szCs w:val="24"/>
        </w:rPr>
        <w:tab/>
      </w:r>
      <w:r w:rsidRPr="00CB1C6B">
        <w:rPr>
          <w:szCs w:val="24"/>
          <w:u w:val="single"/>
        </w:rPr>
        <w:t>$5.00</w:t>
      </w:r>
    </w:p>
    <w:p w:rsidR="00E3690A" w:rsidRPr="00881B95" w:rsidRDefault="00CB15A5" w:rsidP="00CB15A5">
      <w:pPr>
        <w:ind w:left="720"/>
        <w:jc w:val="both"/>
      </w:pPr>
      <w:r>
        <w:rPr>
          <w:sz w:val="18"/>
        </w:rPr>
        <w:t>PUC</w:t>
      </w:r>
      <w:r w:rsidR="00E3690A" w:rsidRPr="00881B95">
        <w:rPr>
          <w:sz w:val="18"/>
        </w:rPr>
        <w:t xml:space="preserve"> RULES ALLOW A ONE-TIME PENALTY TO BE CHARGED ON DELINQUENT BILLS.   A LATE CHARGE MAY NOT BE APPLIED TO ANY BALANCE TO WHICH THE PENALTY WAS APPLIED IN A PREVIOUS BILLING.</w:t>
      </w:r>
    </w:p>
    <w:p w:rsidR="00E3690A" w:rsidRPr="00CB1C6B" w:rsidRDefault="00E3690A" w:rsidP="009A7151">
      <w:pPr>
        <w:rPr>
          <w:szCs w:val="24"/>
        </w:rPr>
      </w:pPr>
    </w:p>
    <w:p w:rsidR="00E3690A" w:rsidRPr="00CB1C6B" w:rsidRDefault="007A03FB" w:rsidP="00E3690A">
      <w:pPr>
        <w:tabs>
          <w:tab w:val="right" w:leader="dot" w:pos="9360"/>
        </w:tabs>
        <w:rPr>
          <w:szCs w:val="24"/>
        </w:rPr>
      </w:pPr>
      <w:r w:rsidRPr="00CB1C6B">
        <w:rPr>
          <w:szCs w:val="24"/>
        </w:rPr>
        <w:t>RETURNED CHECK CHARGE</w:t>
      </w:r>
      <w:r w:rsidR="00E3690A" w:rsidRPr="00CB1C6B">
        <w:rPr>
          <w:szCs w:val="24"/>
        </w:rPr>
        <w:tab/>
      </w:r>
      <w:r w:rsidR="00E3690A" w:rsidRPr="00CB1C6B">
        <w:rPr>
          <w:szCs w:val="24"/>
          <w:u w:val="single"/>
        </w:rPr>
        <w:t>$25.00</w:t>
      </w:r>
    </w:p>
    <w:p w:rsidR="00E3690A" w:rsidRPr="00881B95" w:rsidRDefault="00E3690A" w:rsidP="00CB15A5">
      <w:pPr>
        <w:ind w:left="720"/>
        <w:jc w:val="both"/>
      </w:pPr>
      <w:r w:rsidRPr="00881B95">
        <w:rPr>
          <w:sz w:val="18"/>
        </w:rPr>
        <w:t>RETURNED CHECK CHARGES MUST BE BASED ON THE UTILITY’S DOCUMENTABLE COST.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CUSTOMER DEPOSIT RESIDENTIAL (Maxim</w:t>
      </w:r>
      <w:r w:rsidR="007A03FB" w:rsidRPr="00CB1C6B">
        <w:rPr>
          <w:szCs w:val="24"/>
        </w:rPr>
        <w:t>um $50)</w:t>
      </w:r>
      <w:r w:rsidRPr="00CB1C6B">
        <w:rPr>
          <w:szCs w:val="24"/>
        </w:rPr>
        <w:tab/>
      </w:r>
      <w:r w:rsidRPr="00CB1C6B">
        <w:rPr>
          <w:szCs w:val="24"/>
          <w:u w:val="single"/>
        </w:rPr>
        <w:t>$50.00</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COMMERCIAL &amp; NON-RESIDENTIAL DEPOSIT</w:t>
      </w:r>
      <w:r w:rsidRPr="00CB1C6B">
        <w:rPr>
          <w:szCs w:val="24"/>
        </w:rPr>
        <w:tab/>
      </w:r>
      <w:r w:rsidRPr="00CB15A5">
        <w:rPr>
          <w:sz w:val="20"/>
        </w:rPr>
        <w:t>1/6TH OF ESTIMATED ANNUAL BILL</w:t>
      </w:r>
    </w:p>
    <w:p w:rsidR="00E3690A" w:rsidRPr="00CB1C6B" w:rsidRDefault="00E3690A" w:rsidP="00CB15A5">
      <w:pPr>
        <w:rPr>
          <w:szCs w:val="24"/>
        </w:rPr>
      </w:pPr>
    </w:p>
    <w:p w:rsidR="00E3690A" w:rsidRPr="00CB1C6B" w:rsidRDefault="007A03FB" w:rsidP="00E3690A">
      <w:pPr>
        <w:tabs>
          <w:tab w:val="right" w:leader="dot" w:pos="9360"/>
        </w:tabs>
        <w:rPr>
          <w:szCs w:val="24"/>
          <w:u w:val="single"/>
        </w:rPr>
      </w:pPr>
      <w:r w:rsidRPr="00CB1C6B">
        <w:rPr>
          <w:szCs w:val="24"/>
        </w:rPr>
        <w:t>PLUMBING INSPECTION FEE</w:t>
      </w:r>
      <w:r w:rsidR="00E3690A" w:rsidRPr="00CB1C6B">
        <w:rPr>
          <w:szCs w:val="24"/>
        </w:rPr>
        <w:tab/>
      </w:r>
      <w:r w:rsidR="00E3690A" w:rsidRPr="00CB1C6B">
        <w:rPr>
          <w:szCs w:val="24"/>
          <w:u w:val="single"/>
        </w:rPr>
        <w:t>$50.00</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E3690A" w:rsidRPr="000A7622" w:rsidRDefault="009652A8" w:rsidP="000A7622">
      <w:pPr>
        <w:ind w:left="720"/>
        <w:jc w:val="both"/>
        <w:rPr>
          <w:sz w:val="18"/>
        </w:rPr>
      </w:pPr>
      <w:r>
        <w:rPr>
          <w:sz w:val="18"/>
        </w:rPr>
        <w:t>WHEN AUTHORIZED IN WRITING BY PUC</w:t>
      </w:r>
      <w:r w:rsidR="00E3690A" w:rsidRPr="00881B95">
        <w:rPr>
          <w:sz w:val="18"/>
        </w:rPr>
        <w:t xml:space="preserve"> AND AFTER NOTICE TO CUSTOMERS, THE UTILITY MAY INCREASE RATES TO RECOVER INCREASED COSTS FOR INSPECTION FEES AND WATER TESTING.  </w:t>
      </w:r>
      <w:r w:rsidR="00B65001" w:rsidRPr="00EF4431">
        <w:rPr>
          <w:sz w:val="18"/>
          <w:szCs w:val="18"/>
        </w:rPr>
        <w:t>[</w:t>
      </w:r>
      <w:r w:rsidR="00B65001">
        <w:rPr>
          <w:sz w:val="18"/>
          <w:szCs w:val="18"/>
        </w:rPr>
        <w:t>16</w:t>
      </w:r>
      <w:r w:rsidR="00B65001" w:rsidRPr="00EF4431">
        <w:rPr>
          <w:sz w:val="18"/>
          <w:szCs w:val="18"/>
        </w:rPr>
        <w:t xml:space="preserve"> TAC </w:t>
      </w:r>
      <w:r w:rsidR="00B65001">
        <w:rPr>
          <w:sz w:val="18"/>
          <w:szCs w:val="18"/>
        </w:rPr>
        <w:t xml:space="preserve">§ </w:t>
      </w:r>
      <w:r w:rsidR="00B65001" w:rsidRPr="00EF4431">
        <w:rPr>
          <w:sz w:val="18"/>
          <w:szCs w:val="18"/>
        </w:rPr>
        <w:t>24.2</w:t>
      </w:r>
      <w:r w:rsidR="00B65001">
        <w:rPr>
          <w:sz w:val="18"/>
          <w:szCs w:val="18"/>
        </w:rPr>
        <w:t>5</w:t>
      </w:r>
      <w:r w:rsidR="00B65001" w:rsidRPr="00EF4431">
        <w:rPr>
          <w:sz w:val="18"/>
          <w:szCs w:val="18"/>
        </w:rPr>
        <w:t>(</w:t>
      </w:r>
      <w:r w:rsidR="00B65001">
        <w:rPr>
          <w:sz w:val="18"/>
          <w:szCs w:val="18"/>
        </w:rPr>
        <w:t>G</w:t>
      </w:r>
      <w:r w:rsidR="00B65001" w:rsidRPr="00EF4431">
        <w:rPr>
          <w:sz w:val="18"/>
          <w:szCs w:val="18"/>
        </w:rPr>
        <w: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E3690A" w:rsidRPr="000A7622" w:rsidRDefault="00E3690A" w:rsidP="000A7622">
      <w:pPr>
        <w:ind w:left="720"/>
        <w:jc w:val="both"/>
        <w:rPr>
          <w:sz w:val="18"/>
        </w:rPr>
      </w:pPr>
      <w:r w:rsidRPr="00881B95">
        <w:rPr>
          <w:sz w:val="18"/>
        </w:rPr>
        <w:t>REFER TO SECTION 3.0--EXTENSION POLICY FOR TERMS, CONDITIONS, AND CHARGES WHEN NEW CONSTRUCTION IS NECESSARY TO PROVIDE SERVICE.</w:t>
      </w:r>
      <w:r w:rsidRPr="000A7622">
        <w:rPr>
          <w:sz w:val="18"/>
        </w:rPr>
        <w:t xml:space="preserve"> </w:t>
      </w:r>
    </w:p>
    <w:p w:rsidR="00E3690A" w:rsidRPr="00CB1C6B" w:rsidRDefault="00E3690A" w:rsidP="00CB1C6B"/>
    <w:p w:rsidR="0050456D" w:rsidRPr="00CB1C6B" w:rsidRDefault="0050456D" w:rsidP="00CB1C6B"/>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w:t>
      </w:r>
      <w:proofErr w:type="gramStart"/>
      <w:r w:rsidRPr="00CB1C6B">
        <w:rPr>
          <w:szCs w:val="24"/>
        </w:rPr>
        <w:t>/(</w:t>
      </w:r>
      <w:proofErr w:type="gramEnd"/>
      <w:r w:rsidRPr="00CB1C6B">
        <w:rPr>
          <w:szCs w:val="24"/>
        </w:rPr>
        <w:t>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6047EF" w:rsidRPr="00CB1C6B" w:rsidRDefault="006047EF" w:rsidP="00CB1C6B"/>
    <w:p w:rsidR="000A7622" w:rsidRPr="00F40DE8" w:rsidRDefault="000A7622" w:rsidP="000A7622">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CB1C6B" w:rsidRDefault="00CB1C6B">
      <w:pPr>
        <w:rPr>
          <w:sz w:val="22"/>
          <w:szCs w:val="22"/>
          <w:u w:val="single"/>
        </w:rPr>
      </w:pPr>
      <w:r>
        <w:rPr>
          <w:sz w:val="22"/>
          <w:szCs w:val="22"/>
          <w:u w:val="single"/>
        </w:rPr>
        <w:br w:type="page"/>
      </w:r>
    </w:p>
    <w:p w:rsidR="00AD5931" w:rsidRPr="00CB1C6B" w:rsidRDefault="00AD5931" w:rsidP="00AD5931">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w:t>
      </w:r>
    </w:p>
    <w:p w:rsidR="00AD5931" w:rsidRPr="00CB1C6B" w:rsidRDefault="00AD5931" w:rsidP="00AD5931">
      <w:pPr>
        <w:tabs>
          <w:tab w:val="right" w:pos="9360"/>
        </w:tabs>
        <w:rPr>
          <w:b/>
          <w:szCs w:val="24"/>
        </w:rPr>
      </w:pPr>
      <w:r w:rsidRPr="00CB1C6B">
        <w:rPr>
          <w:b/>
          <w:szCs w:val="24"/>
        </w:rPr>
        <w:t>Retreat (outside city customers only)</w:t>
      </w:r>
    </w:p>
    <w:p w:rsidR="00F65B62" w:rsidRPr="00CB1C6B" w:rsidRDefault="00F65B62" w:rsidP="00F65B62">
      <w:pPr>
        <w:rPr>
          <w:szCs w:val="24"/>
        </w:rPr>
      </w:pPr>
    </w:p>
    <w:p w:rsidR="00F65B62" w:rsidRPr="00CB1C6B" w:rsidRDefault="00F65B62" w:rsidP="000A7622">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F65B62" w:rsidRPr="00CB1C6B" w:rsidRDefault="00F65B62" w:rsidP="00F65B62">
      <w:pPr>
        <w:rPr>
          <w:szCs w:val="24"/>
        </w:rPr>
      </w:pPr>
    </w:p>
    <w:p w:rsidR="000D7DFE" w:rsidRPr="00CB1C6B" w:rsidRDefault="000D7DFE" w:rsidP="000D7DFE">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F65B62" w:rsidRPr="00CB1C6B" w:rsidRDefault="00F65B62" w:rsidP="000A7622">
      <w:pPr>
        <w:tabs>
          <w:tab w:val="left" w:pos="2160"/>
          <w:tab w:val="right" w:pos="9360"/>
        </w:tabs>
        <w:rPr>
          <w:szCs w:val="24"/>
        </w:rPr>
      </w:pPr>
      <w:r w:rsidRPr="00CB1C6B">
        <w:rPr>
          <w:szCs w:val="24"/>
        </w:rPr>
        <w:t>5/8" or 3/4"</w:t>
      </w:r>
      <w:r w:rsidR="000D7DFE" w:rsidRPr="00CB1C6B">
        <w:rPr>
          <w:szCs w:val="24"/>
        </w:rPr>
        <w:tab/>
      </w:r>
      <w:r w:rsidRPr="00CB1C6B">
        <w:rPr>
          <w:szCs w:val="24"/>
          <w:u w:val="single"/>
        </w:rPr>
        <w:t>$30.58</w:t>
      </w:r>
      <w:r w:rsidRPr="00CB1C6B">
        <w:rPr>
          <w:szCs w:val="24"/>
        </w:rPr>
        <w:t xml:space="preserve"> </w:t>
      </w:r>
      <w:r w:rsidRPr="000A7622">
        <w:rPr>
          <w:sz w:val="20"/>
        </w:rPr>
        <w:t>(Includes</w:t>
      </w:r>
      <w:r w:rsidRPr="000A7622">
        <w:rPr>
          <w:sz w:val="20"/>
          <w:u w:val="single"/>
        </w:rPr>
        <w:t xml:space="preserve"> 0</w:t>
      </w:r>
      <w:r w:rsidRPr="000A7622">
        <w:rPr>
          <w:sz w:val="20"/>
        </w:rPr>
        <w:t xml:space="preserve"> gallons)</w:t>
      </w:r>
      <w:r w:rsidR="000D7DFE" w:rsidRPr="00CB1C6B">
        <w:rPr>
          <w:szCs w:val="24"/>
        </w:rPr>
        <w:t xml:space="preserve"> </w:t>
      </w:r>
      <w:r w:rsidRPr="00CB1C6B">
        <w:rPr>
          <w:szCs w:val="24"/>
        </w:rPr>
        <w:tab/>
      </w:r>
      <w:r w:rsidR="0039042D">
        <w:rPr>
          <w:szCs w:val="24"/>
          <w:u w:val="single"/>
        </w:rPr>
        <w:t>$7</w:t>
      </w:r>
      <w:r w:rsidR="00902C4C">
        <w:rPr>
          <w:szCs w:val="24"/>
          <w:u w:val="single"/>
        </w:rPr>
        <w:t>.</w:t>
      </w:r>
      <w:r w:rsidR="0039042D">
        <w:rPr>
          <w:szCs w:val="24"/>
          <w:u w:val="single"/>
        </w:rPr>
        <w:t>11</w:t>
      </w:r>
      <w:r w:rsidR="00D76C6E" w:rsidRPr="00CB1C6B">
        <w:rPr>
          <w:b/>
          <w:szCs w:val="24"/>
        </w:rPr>
        <w:t>*</w:t>
      </w:r>
      <w:r w:rsidRPr="00CB1C6B">
        <w:rPr>
          <w:b/>
          <w:szCs w:val="24"/>
        </w:rPr>
        <w:t xml:space="preserve"> </w:t>
      </w:r>
      <w:r w:rsidRPr="000A7622">
        <w:rPr>
          <w:sz w:val="20"/>
        </w:rPr>
        <w:t>per 1000 gallons</w:t>
      </w:r>
    </w:p>
    <w:p w:rsidR="00F65B62" w:rsidRPr="00CB1C6B" w:rsidRDefault="00F65B62" w:rsidP="000A7622">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F65B62" w:rsidRPr="00CB1C6B" w:rsidRDefault="000A7622" w:rsidP="000A7622">
      <w:pPr>
        <w:tabs>
          <w:tab w:val="left" w:pos="2160"/>
          <w:tab w:val="right" w:pos="9360"/>
        </w:tabs>
        <w:ind w:left="450"/>
        <w:rPr>
          <w:szCs w:val="24"/>
        </w:rPr>
      </w:pPr>
      <w:r>
        <w:rPr>
          <w:szCs w:val="24"/>
        </w:rPr>
        <w:t>1</w:t>
      </w:r>
      <w:r w:rsidR="00F65B62" w:rsidRPr="00CB1C6B">
        <w:rPr>
          <w:szCs w:val="24"/>
        </w:rPr>
        <w:t>½"</w:t>
      </w:r>
      <w:r w:rsidR="00F65B62" w:rsidRPr="00CB1C6B">
        <w:rPr>
          <w:szCs w:val="24"/>
        </w:rPr>
        <w:tab/>
      </w:r>
      <w:r w:rsidR="00F65B62" w:rsidRPr="00CB1C6B">
        <w:rPr>
          <w:szCs w:val="24"/>
          <w:u w:val="single"/>
        </w:rPr>
        <w:t>$152.90</w:t>
      </w:r>
    </w:p>
    <w:p w:rsidR="00F65B62" w:rsidRPr="00CB1C6B" w:rsidRDefault="00F65B62" w:rsidP="000A7622">
      <w:pPr>
        <w:tabs>
          <w:tab w:val="left" w:pos="2160"/>
        </w:tabs>
        <w:ind w:left="450"/>
        <w:rPr>
          <w:szCs w:val="24"/>
          <w:u w:val="single"/>
        </w:rPr>
      </w:pPr>
      <w:r w:rsidRPr="00CB1C6B">
        <w:rPr>
          <w:szCs w:val="24"/>
        </w:rPr>
        <w:t>2"</w:t>
      </w:r>
      <w:r w:rsidR="000D7DFE" w:rsidRPr="00CB1C6B">
        <w:rPr>
          <w:szCs w:val="24"/>
        </w:rPr>
        <w:t xml:space="preserve"> </w:t>
      </w:r>
      <w:r w:rsidR="000D7DFE" w:rsidRPr="00CB1C6B">
        <w:rPr>
          <w:szCs w:val="24"/>
        </w:rPr>
        <w:tab/>
      </w:r>
      <w:r w:rsidRPr="00CB1C6B">
        <w:rPr>
          <w:szCs w:val="24"/>
          <w:u w:val="single"/>
        </w:rPr>
        <w:t>$244.64</w:t>
      </w:r>
    </w:p>
    <w:p w:rsidR="00F65B62" w:rsidRPr="00CB1C6B" w:rsidRDefault="00F65B62" w:rsidP="000A7622">
      <w:pPr>
        <w:tabs>
          <w:tab w:val="left" w:pos="2160"/>
        </w:tabs>
        <w:ind w:left="450"/>
        <w:rPr>
          <w:szCs w:val="24"/>
        </w:rPr>
      </w:pPr>
      <w:r w:rsidRPr="00CB1C6B">
        <w:rPr>
          <w:szCs w:val="24"/>
        </w:rPr>
        <w:t>3</w:t>
      </w:r>
      <w:r w:rsidR="000A7622" w:rsidRPr="00CB1C6B">
        <w:rPr>
          <w:szCs w:val="24"/>
        </w:rPr>
        <w:t>"</w:t>
      </w:r>
      <w:r w:rsidR="000D7DFE" w:rsidRPr="00CB1C6B">
        <w:rPr>
          <w:szCs w:val="24"/>
        </w:rPr>
        <w:t xml:space="preserve"> </w:t>
      </w:r>
      <w:r w:rsidR="000D7DFE" w:rsidRPr="00CB1C6B">
        <w:rPr>
          <w:szCs w:val="24"/>
        </w:rPr>
        <w:tab/>
      </w:r>
      <w:r w:rsidRPr="00CB1C6B">
        <w:rPr>
          <w:szCs w:val="24"/>
          <w:u w:val="single"/>
        </w:rPr>
        <w:t>$458.70</w:t>
      </w:r>
    </w:p>
    <w:p w:rsidR="00F65B62" w:rsidRPr="00CB1C6B" w:rsidRDefault="00F65B62" w:rsidP="00F65B62">
      <w:pPr>
        <w:rPr>
          <w:szCs w:val="24"/>
        </w:rPr>
      </w:pPr>
    </w:p>
    <w:p w:rsidR="00F65B62" w:rsidRPr="009A7151" w:rsidRDefault="00F65B62" w:rsidP="00BF3B25">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w:t>
      </w:r>
      <w:r w:rsidR="0039042D">
        <w:rPr>
          <w:b/>
          <w:bCs/>
          <w:i/>
          <w:sz w:val="22"/>
          <w:szCs w:val="22"/>
        </w:rPr>
        <w:t>8584</w:t>
      </w:r>
      <w:r w:rsidR="00902C4C" w:rsidRPr="009A7151">
        <w:rPr>
          <w:b/>
          <w:bCs/>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BF3B25">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BF3B25">
      <w:pPr>
        <w:rPr>
          <w:szCs w:val="24"/>
        </w:rPr>
      </w:pPr>
    </w:p>
    <w:p w:rsidR="00F65B62" w:rsidRPr="00CB1C6B" w:rsidRDefault="006E4409"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BF3B25" w:rsidP="00BF3B25">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BF3B25">
      <w:pPr>
        <w:rPr>
          <w:szCs w:val="24"/>
        </w:rPr>
      </w:pPr>
    </w:p>
    <w:p w:rsidR="00F65B62" w:rsidRPr="00CB1C6B" w:rsidRDefault="00F65B62" w:rsidP="00BF3B25">
      <w:pPr>
        <w:rPr>
          <w:szCs w:val="24"/>
        </w:rPr>
      </w:pPr>
      <w:r w:rsidRPr="00CB1C6B">
        <w:rPr>
          <w:szCs w:val="24"/>
          <w:u w:val="single"/>
        </w:rPr>
        <w:t>Section 1.02 - Miscellaneous Fees</w:t>
      </w:r>
    </w:p>
    <w:p w:rsidR="00F65B62" w:rsidRPr="00CB1C6B" w:rsidRDefault="00F65B62" w:rsidP="00BF3B25">
      <w:pPr>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D76C6E" w:rsidP="00BF3B25">
      <w:pPr>
        <w:ind w:left="720"/>
        <w:jc w:val="both"/>
        <w:rPr>
          <w:sz w:val="18"/>
        </w:rPr>
      </w:pPr>
      <w:r w:rsidRPr="00881B95">
        <w:rPr>
          <w:sz w:val="18"/>
        </w:rPr>
        <w:t xml:space="preserve">TAP FEE COVERS THE UTILITY'S </w:t>
      </w:r>
      <w:r w:rsidR="00F65B62" w:rsidRPr="00881B95">
        <w:rPr>
          <w:sz w:val="18"/>
        </w:rPr>
        <w:t>COSTS FOR MATERIALS AND LABOR TO INSTALL A STANDARD RESIDENTIAL 5/8" or 3/4" METER.  AN ADDITIONAL FEE TO COVER UNIQUE COSTS IS PERMITTED IF LISTED ON THIS TARIFF.</w:t>
      </w:r>
    </w:p>
    <w:p w:rsidR="00D76C6E" w:rsidRPr="00CB1C6B" w:rsidRDefault="00D76C6E" w:rsidP="00BF3B25">
      <w:pPr>
        <w:rPr>
          <w:szCs w:val="24"/>
        </w:rPr>
      </w:pPr>
    </w:p>
    <w:p w:rsidR="00D25F52" w:rsidRPr="00CB1C6B" w:rsidRDefault="00D25F52" w:rsidP="00D25F52">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D25F52" w:rsidRPr="00881B95" w:rsidRDefault="00D25F52" w:rsidP="00BF3B25">
      <w:pPr>
        <w:ind w:left="720"/>
        <w:jc w:val="both"/>
        <w:rPr>
          <w:sz w:val="18"/>
        </w:rPr>
      </w:pPr>
      <w:r w:rsidRPr="00881B95">
        <w:rPr>
          <w:sz w:val="18"/>
        </w:rPr>
        <w:t>FOR EXAMPLE, A ROAD BORE FOR CUSTOMERS OUTSIDE OF SUBDIVISIONS OR RESIDENTIAL AREAS</w:t>
      </w:r>
    </w:p>
    <w:p w:rsidR="00D25F52" w:rsidRPr="00CB1C6B" w:rsidRDefault="00D25F52" w:rsidP="00BF3B25">
      <w:pPr>
        <w:rPr>
          <w:szCs w:val="24"/>
        </w:rPr>
      </w:pPr>
    </w:p>
    <w:p w:rsidR="00D25F52" w:rsidRPr="00CB1C6B" w:rsidRDefault="00D25F52" w:rsidP="00D25F52">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D25F52" w:rsidRPr="00881B95" w:rsidRDefault="00D25F52" w:rsidP="00BF3B25">
      <w:pPr>
        <w:ind w:left="720"/>
        <w:rPr>
          <w:sz w:val="18"/>
        </w:rPr>
      </w:pPr>
      <w:r w:rsidRPr="00881B95">
        <w:rPr>
          <w:sz w:val="18"/>
        </w:rPr>
        <w:t>TAP FEE IS THE UTILITY’S ACTUAL COST FOR MATERIALS AND LABOR FOR METER SIZE INSTALLED</w:t>
      </w:r>
    </w:p>
    <w:p w:rsidR="00D25F52" w:rsidRPr="00CB1C6B" w:rsidRDefault="00D25F52" w:rsidP="00BF3B25">
      <w:pPr>
        <w:rPr>
          <w:szCs w:val="24"/>
        </w:rPr>
      </w:pPr>
    </w:p>
    <w:p w:rsidR="00D25F52" w:rsidRPr="00CB1C6B" w:rsidRDefault="002A2EC2" w:rsidP="00BF3B25">
      <w:pPr>
        <w:tabs>
          <w:tab w:val="right" w:leader="dot" w:pos="9360"/>
        </w:tabs>
        <w:rPr>
          <w:szCs w:val="24"/>
        </w:rPr>
      </w:pPr>
      <w:r w:rsidRPr="00CB1C6B">
        <w:rPr>
          <w:szCs w:val="24"/>
        </w:rPr>
        <w:t>METER RELOCATION FEE</w:t>
      </w:r>
      <w:r w:rsidR="00D25F52" w:rsidRPr="00CB1C6B">
        <w:rPr>
          <w:szCs w:val="24"/>
        </w:rPr>
        <w:tab/>
      </w:r>
      <w:r w:rsidR="00D25F52" w:rsidRPr="00BF3B25">
        <w:rPr>
          <w:szCs w:val="24"/>
        </w:rPr>
        <w:t>Actual Relocation Cost Not to Exceed Tap Fee</w:t>
      </w:r>
    </w:p>
    <w:p w:rsidR="00D25F52" w:rsidRPr="00881B95" w:rsidRDefault="00D25F52" w:rsidP="00BF3B25">
      <w:pPr>
        <w:ind w:left="720"/>
        <w:jc w:val="both"/>
        <w:rPr>
          <w:sz w:val="18"/>
        </w:rPr>
      </w:pPr>
      <w:r w:rsidRPr="00881B95">
        <w:rPr>
          <w:sz w:val="18"/>
        </w:rPr>
        <w:t>THIS FEE WHICH MAY BE CHARGED IF A CUSTOMER REQUESTS THAT AN EXISTING METER BE RELOCAT</w:t>
      </w:r>
      <w:r w:rsidR="007A230B" w:rsidRPr="00881B95">
        <w:rPr>
          <w:sz w:val="18"/>
        </w:rPr>
        <w:t>ED</w:t>
      </w:r>
    </w:p>
    <w:p w:rsidR="00F65B62" w:rsidRDefault="00F65B62" w:rsidP="00CB1C6B"/>
    <w:p w:rsidR="00B50467" w:rsidRPr="00CB1C6B" w:rsidRDefault="00B50467" w:rsidP="00B50467">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B50467" w:rsidRPr="00881B95" w:rsidRDefault="00B50467" w:rsidP="00B50467">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B50467" w:rsidRPr="00CB1C6B" w:rsidRDefault="00B50467" w:rsidP="00B504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BF3B25" w:rsidRDefault="00BF3B25" w:rsidP="00CB1C6B"/>
    <w:p w:rsidR="00B50467" w:rsidRDefault="00B50467" w:rsidP="00CB1C6B"/>
    <w:p w:rsidR="00BF3B25" w:rsidRDefault="00BF3B25" w:rsidP="00CB1C6B"/>
    <w:p w:rsidR="00BF3B25" w:rsidRPr="00881B95" w:rsidRDefault="00BF3B25" w:rsidP="00CB1C6B"/>
    <w:p w:rsidR="00D76C6E" w:rsidRPr="00881B95" w:rsidRDefault="00D76C6E" w:rsidP="00CB1C6B"/>
    <w:p w:rsidR="00D76C6E" w:rsidRPr="00881B95" w:rsidRDefault="00D76C6E" w:rsidP="00CB1C6B"/>
    <w:p w:rsidR="00BF3B25" w:rsidRPr="00F40DE8" w:rsidRDefault="00BF3B25" w:rsidP="00BF3B25">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CB1C6B" w:rsidRDefault="00CB1C6B">
      <w:pPr>
        <w:rPr>
          <w:sz w:val="22"/>
          <w:szCs w:val="22"/>
          <w:u w:val="single"/>
        </w:rPr>
      </w:pPr>
      <w:r>
        <w:rPr>
          <w:sz w:val="22"/>
          <w:szCs w:val="22"/>
          <w:u w:val="single"/>
        </w:rPr>
        <w:br w:type="page"/>
      </w:r>
    </w:p>
    <w:p w:rsidR="008F1036" w:rsidRPr="00CB1C6B" w:rsidRDefault="008F1036" w:rsidP="008F1036">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6a</w:t>
      </w:r>
    </w:p>
    <w:p w:rsidR="008F1036" w:rsidRPr="00CB1C6B" w:rsidRDefault="008F1036" w:rsidP="008F1036">
      <w:pPr>
        <w:tabs>
          <w:tab w:val="right" w:pos="9360"/>
        </w:tabs>
        <w:rPr>
          <w:b/>
          <w:szCs w:val="24"/>
        </w:rPr>
      </w:pPr>
      <w:r w:rsidRPr="00CB1C6B">
        <w:rPr>
          <w:b/>
          <w:szCs w:val="24"/>
        </w:rPr>
        <w:t>Retreat (outside city customers only)</w:t>
      </w:r>
    </w:p>
    <w:p w:rsidR="008F1036" w:rsidRPr="00BF3B25" w:rsidRDefault="008F1036" w:rsidP="008F1036">
      <w:pPr>
        <w:tabs>
          <w:tab w:val="right" w:pos="9360"/>
        </w:tabs>
        <w:rPr>
          <w:szCs w:val="24"/>
        </w:rPr>
      </w:pPr>
    </w:p>
    <w:p w:rsidR="00F65B62" w:rsidRPr="00CB1C6B" w:rsidRDefault="00F65B62" w:rsidP="00BF3B25">
      <w:pPr>
        <w:jc w:val="center"/>
        <w:rPr>
          <w:szCs w:val="24"/>
        </w:rPr>
      </w:pPr>
      <w:r w:rsidRPr="00CB1C6B">
        <w:rPr>
          <w:szCs w:val="24"/>
        </w:rPr>
        <w:t>SECTION 1.0 -- RATE SCHEDULE (Continued)</w:t>
      </w:r>
    </w:p>
    <w:p w:rsidR="00F65B62" w:rsidRPr="00CB1C6B" w:rsidRDefault="00F65B62" w:rsidP="00BF3B25">
      <w:pPr>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F65B62" w:rsidRPr="00BF3B25" w:rsidRDefault="00F65B62" w:rsidP="00BF3B25">
      <w:pPr>
        <w:ind w:left="720"/>
        <w:jc w:val="both"/>
        <w:rPr>
          <w:sz w:val="18"/>
        </w:rPr>
      </w:pPr>
      <w:r w:rsidRPr="00881B95">
        <w:rPr>
          <w:sz w:val="18"/>
        </w:rPr>
        <w:t>THE RECONNECT FEE MUST BE PAID BEFORE SERVICE CAN BE RESTORED TO A CUSTOMER WHO HAS BEEN DISCONNECTED FOR THE FOLLOWING REASONS</w:t>
      </w:r>
      <w:r w:rsidRPr="00BF3B25">
        <w:rPr>
          <w:sz w:val="18"/>
        </w:rPr>
        <w:t xml:space="preserve"> (</w:t>
      </w:r>
      <w:r w:rsidRPr="00881B95">
        <w:rPr>
          <w:sz w:val="18"/>
        </w:rPr>
        <w:t>OR OTHER REASONS LISTED UNDER SECTION 2.0 OF THIS TARIFF)</w:t>
      </w:r>
      <w:r w:rsidRPr="00BF3B25">
        <w:rPr>
          <w:sz w:val="18"/>
        </w:rPr>
        <w:t>:</w:t>
      </w:r>
    </w:p>
    <w:p w:rsidR="00F65B62" w:rsidRPr="00CB1C6B" w:rsidRDefault="00F65B62" w:rsidP="00F65B62">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F65B62" w:rsidRPr="00CB1C6B" w:rsidRDefault="00F65B62" w:rsidP="00F65B62">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8F1036" w:rsidRPr="00CB1C6B" w:rsidRDefault="008F1036"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TRANSFER FEE</w:t>
      </w:r>
      <w:r w:rsidRPr="00CB1C6B">
        <w:rPr>
          <w:szCs w:val="24"/>
        </w:rPr>
        <w:tab/>
      </w:r>
      <w:r w:rsidRPr="00CB1C6B">
        <w:rPr>
          <w:szCs w:val="24"/>
          <w:u w:val="single"/>
        </w:rPr>
        <w:t>$35.00</w:t>
      </w:r>
    </w:p>
    <w:p w:rsidR="00F65B62" w:rsidRPr="00881B95" w:rsidRDefault="00F65B62" w:rsidP="00BF3B25">
      <w:pPr>
        <w:ind w:left="720"/>
        <w:jc w:val="both"/>
        <w:rPr>
          <w:sz w:val="18"/>
        </w:rPr>
      </w:pPr>
      <w:r w:rsidRPr="00881B95">
        <w:rPr>
          <w:sz w:val="18"/>
        </w:rPr>
        <w:t>THE TRANSFER FEE WILL BE CHARGED FOR CHANGING AN ACCOUNT NAME AT THE SAME SERVICE LOCATION WHEN THE SERVICE IS NOT DISCONNECTED</w:t>
      </w:r>
    </w:p>
    <w:p w:rsidR="00F65B62" w:rsidRPr="00CB1C6B" w:rsidRDefault="00F65B62"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 xml:space="preserve">LATE CHARGE (EITHER $5.00 OR 10% OF THE BILL) </w:t>
      </w:r>
      <w:r w:rsidRPr="00CB1C6B">
        <w:rPr>
          <w:szCs w:val="24"/>
        </w:rPr>
        <w:tab/>
      </w:r>
      <w:r w:rsidRPr="00CB1C6B">
        <w:rPr>
          <w:szCs w:val="24"/>
          <w:u w:val="single"/>
        </w:rPr>
        <w:t>$5.00</w:t>
      </w:r>
    </w:p>
    <w:p w:rsidR="00F65B62" w:rsidRPr="00BF3B25" w:rsidRDefault="00BF3B25" w:rsidP="00BF3B25">
      <w:pPr>
        <w:ind w:left="720"/>
        <w:jc w:val="both"/>
        <w:rPr>
          <w:sz w:val="18"/>
        </w:rPr>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CB1C6B"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CB1C6B" w:rsidRDefault="003D720B" w:rsidP="00F65B62">
      <w:pPr>
        <w:tabs>
          <w:tab w:val="right" w:leader="dot" w:pos="9360"/>
        </w:tabs>
        <w:rPr>
          <w:szCs w:val="24"/>
        </w:rPr>
      </w:pPr>
      <w:r w:rsidRPr="00CB1C6B">
        <w:rPr>
          <w:szCs w:val="24"/>
        </w:rPr>
        <w:t>RETURNED CHECK CHARGE</w:t>
      </w:r>
      <w:r w:rsidR="00F65B62" w:rsidRPr="00CB1C6B">
        <w:rPr>
          <w:szCs w:val="24"/>
        </w:rPr>
        <w:tab/>
      </w:r>
      <w:r w:rsidR="00F65B62" w:rsidRPr="00CB1C6B">
        <w:rPr>
          <w:szCs w:val="24"/>
          <w:u w:val="single"/>
        </w:rPr>
        <w:t>$25.00</w:t>
      </w:r>
    </w:p>
    <w:p w:rsidR="00F65B62" w:rsidRPr="00BF3B25" w:rsidRDefault="00F65B62" w:rsidP="00BF3B25">
      <w:pPr>
        <w:ind w:left="720"/>
        <w:jc w:val="both"/>
        <w:rPr>
          <w:sz w:val="18"/>
        </w:rPr>
      </w:pPr>
      <w:r w:rsidRPr="00881B95">
        <w:rPr>
          <w:sz w:val="18"/>
        </w:rPr>
        <w:t>RETURNED CHECK CHARGES MUST BE BASED ON THE UTILITY’S DOCUMENTABLE COST.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 xml:space="preserve">CUSTOMER DEPOSIT RESIDENTIAL (Maximum $50) </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COMMERCIAL &amp; NON-RESIDENTIAL DEPOSIT</w:t>
      </w:r>
      <w:r w:rsidRPr="00CB1C6B">
        <w:rPr>
          <w:szCs w:val="24"/>
        </w:rPr>
        <w:tab/>
      </w:r>
      <w:r w:rsidRPr="00B50467">
        <w:rPr>
          <w:sz w:val="20"/>
          <w:u w:val="single"/>
        </w:rPr>
        <w:t>1/6TH OF ESTIMATED ANNUAL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F65B62" w:rsidRPr="00BF3B25" w:rsidRDefault="00F65B62" w:rsidP="00BF3B25">
      <w:pPr>
        <w:ind w:left="720"/>
        <w:jc w:val="both"/>
        <w:rPr>
          <w:sz w:val="18"/>
        </w:rPr>
      </w:pPr>
      <w:r w:rsidRPr="00881B95">
        <w:rPr>
          <w:sz w:val="18"/>
        </w:rPr>
        <w:t xml:space="preserve">WHEN AUTHORIZED IN WRITING BY </w:t>
      </w:r>
      <w:r w:rsidR="009652A8">
        <w:rPr>
          <w:sz w:val="18"/>
        </w:rPr>
        <w:t>PUC</w:t>
      </w:r>
      <w:r w:rsidRPr="00881B95">
        <w:rPr>
          <w:sz w:val="18"/>
        </w:rPr>
        <w:t xml:space="preserve"> AND AFTER NOTICE TO CUSTOMERS, THE UTILITY MAY INCREASE RATES TO RECOVER INCREASED COSTS FOR INSPECTION FEES AND WATER TESTING.  </w:t>
      </w:r>
      <w:r w:rsidR="00B65001" w:rsidRPr="00EF4431">
        <w:rPr>
          <w:sz w:val="18"/>
          <w:szCs w:val="18"/>
        </w:rPr>
        <w:t>[</w:t>
      </w:r>
      <w:r w:rsidR="00B65001">
        <w:rPr>
          <w:sz w:val="18"/>
          <w:szCs w:val="18"/>
        </w:rPr>
        <w:t>16</w:t>
      </w:r>
      <w:r w:rsidR="00B65001" w:rsidRPr="00EF4431">
        <w:rPr>
          <w:sz w:val="18"/>
          <w:szCs w:val="18"/>
        </w:rPr>
        <w:t xml:space="preserve"> TAC </w:t>
      </w:r>
      <w:r w:rsidR="00B65001">
        <w:rPr>
          <w:sz w:val="18"/>
          <w:szCs w:val="18"/>
        </w:rPr>
        <w:t xml:space="preserve">§ </w:t>
      </w:r>
      <w:r w:rsidR="00B65001" w:rsidRPr="00EF4431">
        <w:rPr>
          <w:sz w:val="18"/>
          <w:szCs w:val="18"/>
        </w:rPr>
        <w:t>24.2</w:t>
      </w:r>
      <w:r w:rsidR="00B65001">
        <w:rPr>
          <w:sz w:val="18"/>
          <w:szCs w:val="18"/>
        </w:rPr>
        <w:t>5</w:t>
      </w:r>
      <w:r w:rsidR="00B65001" w:rsidRPr="00EF4431">
        <w:rPr>
          <w:sz w:val="18"/>
          <w:szCs w:val="18"/>
        </w:rPr>
        <w:t>(</w:t>
      </w:r>
      <w:r w:rsidR="00B65001">
        <w:rPr>
          <w:sz w:val="18"/>
          <w:szCs w:val="18"/>
        </w:rPr>
        <w:t>G</w:t>
      </w:r>
      <w:r w:rsidR="00B65001" w:rsidRPr="00EF4431">
        <w:rPr>
          <w:sz w:val="18"/>
          <w:szCs w:val="18"/>
        </w:rPr>
        <w: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F65B62" w:rsidRPr="00BF3B25" w:rsidRDefault="00F65B62" w:rsidP="00BF3B25">
      <w:pPr>
        <w:ind w:left="720"/>
        <w:jc w:val="both"/>
        <w:rPr>
          <w:sz w:val="18"/>
        </w:rPr>
      </w:pPr>
      <w:r w:rsidRPr="00881B95">
        <w:rPr>
          <w:sz w:val="18"/>
        </w:rPr>
        <w:t>REFER TO SECTION 3.0--EXTENSION POLICY FOR TERMS, CONDITIONS, AND CHARGES WHEN NEW CONSTRUCTION IS NECESSARY TO PROVIDE SERVICE.</w:t>
      </w:r>
      <w:r w:rsidRPr="00BF3B25">
        <w:rPr>
          <w:sz w:val="18"/>
        </w:rPr>
        <w:t xml:space="preserve"> </w:t>
      </w:r>
    </w:p>
    <w:p w:rsidR="00BF3B25" w:rsidRDefault="00BF3B25" w:rsidP="00BF3B25">
      <w:pPr>
        <w:tabs>
          <w:tab w:val="right" w:pos="9360"/>
        </w:tabs>
        <w:rPr>
          <w:szCs w:val="24"/>
        </w:rPr>
      </w:pPr>
    </w:p>
    <w:p w:rsidR="00BF3B25" w:rsidRDefault="00BF3B25" w:rsidP="00BF3B25">
      <w:pPr>
        <w:tabs>
          <w:tab w:val="right" w:pos="9360"/>
        </w:tabs>
        <w:rPr>
          <w:szCs w:val="24"/>
        </w:rPr>
      </w:pPr>
    </w:p>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w:t>
      </w:r>
      <w:proofErr w:type="gramStart"/>
      <w:r w:rsidRPr="00CB1C6B">
        <w:rPr>
          <w:szCs w:val="24"/>
        </w:rPr>
        <w:t>/(</w:t>
      </w:r>
      <w:proofErr w:type="gramEnd"/>
      <w:r w:rsidRPr="00CB1C6B">
        <w:rPr>
          <w:szCs w:val="24"/>
        </w:rPr>
        <w:t>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BF3B25" w:rsidRDefault="00BF3B25" w:rsidP="00BF3B25">
      <w:pPr>
        <w:tabs>
          <w:tab w:val="right" w:pos="9360"/>
        </w:tabs>
        <w:rPr>
          <w:szCs w:val="24"/>
        </w:rPr>
      </w:pPr>
    </w:p>
    <w:p w:rsidR="00BF3B25" w:rsidRPr="00F40DE8" w:rsidRDefault="00BF3B25" w:rsidP="00BF3B25">
      <w:pPr>
        <w:tabs>
          <w:tab w:val="right" w:pos="9360"/>
        </w:tabs>
        <w:rPr>
          <w:b/>
          <w:szCs w:val="24"/>
        </w:rPr>
      </w:pPr>
      <w:r w:rsidRPr="00F40DE8">
        <w:rPr>
          <w:b/>
          <w:szCs w:val="24"/>
        </w:rPr>
        <w:t xml:space="preserve">Tariff Control No. </w:t>
      </w:r>
      <w:r w:rsidR="00902C4C">
        <w:rPr>
          <w:b/>
          <w:szCs w:val="24"/>
        </w:rPr>
        <w:t>4</w:t>
      </w:r>
      <w:r w:rsidR="00392DA7">
        <w:rPr>
          <w:b/>
          <w:szCs w:val="24"/>
        </w:rPr>
        <w:t>8584</w:t>
      </w:r>
    </w:p>
    <w:p w:rsidR="007F1140" w:rsidRDefault="007F1140">
      <w:pPr>
        <w:rPr>
          <w:sz w:val="22"/>
          <w:szCs w:val="22"/>
          <w:u w:val="single"/>
        </w:rPr>
      </w:pPr>
      <w:r>
        <w:rPr>
          <w:sz w:val="22"/>
          <w:szCs w:val="22"/>
          <w:u w:val="single"/>
        </w:rPr>
        <w:br w:type="page"/>
      </w:r>
    </w:p>
    <w:p w:rsidR="00F65B62" w:rsidRPr="00CB1C6B" w:rsidRDefault="00F65B62" w:rsidP="003277C5">
      <w:pPr>
        <w:tabs>
          <w:tab w:val="right" w:pos="9360"/>
        </w:tabs>
        <w:rPr>
          <w:szCs w:val="24"/>
        </w:rPr>
      </w:pPr>
      <w:r w:rsidRPr="00CB1C6B">
        <w:rPr>
          <w:szCs w:val="24"/>
          <w:u w:val="single"/>
        </w:rPr>
        <w:lastRenderedPageBreak/>
        <w:t>Community Water Company</w:t>
      </w:r>
      <w:r w:rsidR="003277C5" w:rsidRPr="00CB1C6B">
        <w:rPr>
          <w:szCs w:val="24"/>
        </w:rPr>
        <w:t xml:space="preserve"> </w:t>
      </w:r>
      <w:r w:rsidR="003277C5" w:rsidRPr="00CB1C6B">
        <w:rPr>
          <w:szCs w:val="24"/>
        </w:rPr>
        <w:tab/>
      </w:r>
      <w:r w:rsidR="00837BC8" w:rsidRPr="00CB1C6B">
        <w:rPr>
          <w:szCs w:val="24"/>
        </w:rPr>
        <w:t xml:space="preserve">Water Utility Tariff Page No. </w:t>
      </w:r>
      <w:r w:rsidR="007F1140" w:rsidRPr="00CB1C6B">
        <w:rPr>
          <w:szCs w:val="24"/>
        </w:rPr>
        <w:t>7</w:t>
      </w:r>
    </w:p>
    <w:p w:rsidR="00A54008" w:rsidRPr="00BF3B25" w:rsidRDefault="008246C2" w:rsidP="00A54008">
      <w:pPr>
        <w:rPr>
          <w:b/>
          <w:szCs w:val="24"/>
        </w:rPr>
      </w:pPr>
      <w:r w:rsidRPr="00BF3B25">
        <w:rPr>
          <w:b/>
          <w:szCs w:val="24"/>
        </w:rPr>
        <w:t>Montgomery Gardens</w:t>
      </w:r>
    </w:p>
    <w:p w:rsidR="00F65B62" w:rsidRPr="00CB1C6B" w:rsidRDefault="00F65B62" w:rsidP="00F65B62">
      <w:pPr>
        <w:rPr>
          <w:szCs w:val="24"/>
        </w:rPr>
      </w:pPr>
    </w:p>
    <w:p w:rsidR="00F65B62" w:rsidRPr="00CB1C6B" w:rsidRDefault="00F65B62" w:rsidP="00BF3B25">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3277C5" w:rsidRPr="00CB1C6B" w:rsidRDefault="00F65B62" w:rsidP="003277C5">
      <w:pPr>
        <w:tabs>
          <w:tab w:val="left" w:pos="540"/>
          <w:tab w:val="left" w:pos="288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5E6E16">
        <w:rPr>
          <w:sz w:val="20"/>
        </w:rPr>
        <w:t>(</w:t>
      </w:r>
      <w:proofErr w:type="gramStart"/>
      <w:r w:rsidRPr="005E6E16">
        <w:rPr>
          <w:sz w:val="20"/>
        </w:rPr>
        <w:t>Includes</w:t>
      </w:r>
      <w:r w:rsidRPr="005E6E16">
        <w:rPr>
          <w:sz w:val="20"/>
          <w:u w:val="single"/>
        </w:rPr>
        <w:t xml:space="preserve">  0</w:t>
      </w:r>
      <w:proofErr w:type="gramEnd"/>
      <w:r w:rsidRPr="005E6E16">
        <w:rPr>
          <w:sz w:val="20"/>
          <w:u w:val="single"/>
        </w:rPr>
        <w:t xml:space="preserve"> </w:t>
      </w:r>
      <w:r w:rsidRPr="005E6E16">
        <w:rPr>
          <w:sz w:val="20"/>
        </w:rPr>
        <w:t xml:space="preserve"> gallons)</w:t>
      </w:r>
      <w:r w:rsidR="003277C5" w:rsidRPr="00CB1C6B">
        <w:rPr>
          <w:szCs w:val="24"/>
        </w:rPr>
        <w:t xml:space="preserve"> </w:t>
      </w:r>
      <w:r w:rsidRPr="00CB1C6B">
        <w:rPr>
          <w:szCs w:val="24"/>
        </w:rPr>
        <w:tab/>
      </w:r>
      <w:r w:rsidR="00545E70">
        <w:rPr>
          <w:szCs w:val="24"/>
        </w:rPr>
        <w:t>*</w:t>
      </w:r>
      <w:r w:rsidRPr="00CB1C6B">
        <w:rPr>
          <w:szCs w:val="24"/>
          <w:u w:val="single"/>
        </w:rPr>
        <w:t>$</w:t>
      </w:r>
      <w:r w:rsidR="00233B36" w:rsidRPr="00CB1C6B">
        <w:rPr>
          <w:szCs w:val="24"/>
          <w:u w:val="single"/>
        </w:rPr>
        <w:t>3.</w:t>
      </w:r>
      <w:r w:rsidR="00E336B6">
        <w:rPr>
          <w:szCs w:val="24"/>
          <w:u w:val="single"/>
        </w:rPr>
        <w:t>71</w:t>
      </w:r>
      <w:r w:rsidRPr="00CB1C6B">
        <w:rPr>
          <w:szCs w:val="24"/>
          <w:u w:val="single"/>
        </w:rPr>
        <w:t xml:space="preserve"> </w:t>
      </w:r>
      <w:r w:rsidRPr="00CB1C6B">
        <w:rPr>
          <w:szCs w:val="24"/>
        </w:rPr>
        <w:t xml:space="preserve"> </w:t>
      </w:r>
      <w:r w:rsidRPr="005E6E16">
        <w:rPr>
          <w:sz w:val="20"/>
        </w:rPr>
        <w:t>per 1000 gallons</w:t>
      </w:r>
    </w:p>
    <w:p w:rsidR="00F65B62" w:rsidRPr="00CB1C6B" w:rsidRDefault="00F65B62" w:rsidP="005E6E16">
      <w:pPr>
        <w:tabs>
          <w:tab w:val="left" w:pos="2880"/>
        </w:tabs>
        <w:ind w:left="450"/>
        <w:rPr>
          <w:szCs w:val="24"/>
        </w:rPr>
      </w:pPr>
      <w:r w:rsidRPr="00CB1C6B">
        <w:rPr>
          <w:szCs w:val="24"/>
        </w:rPr>
        <w:t>1"</w:t>
      </w:r>
      <w:r w:rsidRPr="00CB1C6B">
        <w:rPr>
          <w:szCs w:val="24"/>
        </w:rPr>
        <w:tab/>
      </w:r>
      <w:r w:rsidRPr="00CB1C6B">
        <w:rPr>
          <w:szCs w:val="24"/>
          <w:u w:val="single"/>
        </w:rPr>
        <w:t>$76.45</w:t>
      </w:r>
    </w:p>
    <w:p w:rsidR="00F65B62" w:rsidRPr="00CB1C6B" w:rsidRDefault="00F65B62" w:rsidP="005E6E16">
      <w:pPr>
        <w:tabs>
          <w:tab w:val="left" w:pos="2880"/>
          <w:tab w:val="right" w:pos="9360"/>
        </w:tabs>
        <w:ind w:left="450"/>
        <w:rPr>
          <w:szCs w:val="24"/>
        </w:rPr>
      </w:pPr>
      <w:r w:rsidRPr="00CB1C6B">
        <w:rPr>
          <w:szCs w:val="24"/>
        </w:rPr>
        <w:t>1½"</w:t>
      </w:r>
      <w:r w:rsidR="005E6E16">
        <w:rPr>
          <w:szCs w:val="24"/>
        </w:rPr>
        <w:tab/>
      </w:r>
      <w:r w:rsidRPr="00CB1C6B">
        <w:rPr>
          <w:szCs w:val="24"/>
          <w:u w:val="single"/>
        </w:rPr>
        <w:t>$152.90</w:t>
      </w:r>
    </w:p>
    <w:p w:rsidR="00F65B62" w:rsidRPr="00CB1C6B" w:rsidRDefault="005E5110" w:rsidP="005E6E16">
      <w:pPr>
        <w:tabs>
          <w:tab w:val="left" w:pos="2880"/>
        </w:tabs>
        <w:ind w:left="450"/>
        <w:rPr>
          <w:szCs w:val="24"/>
          <w:u w:val="single"/>
        </w:rPr>
      </w:pPr>
      <w:r w:rsidRPr="00CB1C6B">
        <w:rPr>
          <w:szCs w:val="24"/>
        </w:rPr>
        <w:t>2"</w:t>
      </w:r>
      <w:r w:rsidRPr="00CB1C6B">
        <w:rPr>
          <w:szCs w:val="24"/>
        </w:rPr>
        <w:tab/>
      </w:r>
      <w:r w:rsidR="00F65B62" w:rsidRPr="00CB1C6B">
        <w:rPr>
          <w:szCs w:val="24"/>
          <w:u w:val="single"/>
        </w:rPr>
        <w:t>$244.64</w:t>
      </w:r>
    </w:p>
    <w:p w:rsidR="00F65B62" w:rsidRPr="00CB1C6B" w:rsidRDefault="00F65B62" w:rsidP="005E6E16">
      <w:pPr>
        <w:tabs>
          <w:tab w:val="left" w:pos="2880"/>
        </w:tabs>
        <w:ind w:left="450"/>
        <w:rPr>
          <w:szCs w:val="24"/>
        </w:rPr>
      </w:pPr>
      <w:r w:rsidRPr="00CB1C6B">
        <w:rPr>
          <w:szCs w:val="24"/>
        </w:rPr>
        <w:t>3</w:t>
      </w:r>
      <w:r w:rsidR="00BF3B25" w:rsidRPr="00CB1C6B">
        <w:rPr>
          <w:szCs w:val="24"/>
        </w:rPr>
        <w:t>"</w:t>
      </w:r>
      <w:r w:rsidR="005E6E16">
        <w:rPr>
          <w:szCs w:val="24"/>
        </w:rPr>
        <w:tab/>
      </w:r>
      <w:r w:rsidRPr="00CB1C6B">
        <w:rPr>
          <w:szCs w:val="24"/>
          <w:u w:val="single"/>
        </w:rPr>
        <w:t>$458.70</w:t>
      </w:r>
    </w:p>
    <w:p w:rsidR="00F65B62" w:rsidRPr="00CB1C6B" w:rsidRDefault="00F65B62" w:rsidP="00F65B62">
      <w:pPr>
        <w:rPr>
          <w:szCs w:val="24"/>
        </w:rPr>
      </w:pPr>
    </w:p>
    <w:p w:rsidR="00F65B62" w:rsidRPr="009A7151" w:rsidRDefault="00F65B62" w:rsidP="00545E70">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 xml:space="preserve">*City of </w:t>
      </w:r>
      <w:r w:rsidR="00D41A14" w:rsidRPr="009A7151">
        <w:rPr>
          <w:bCs/>
          <w:szCs w:val="24"/>
        </w:rPr>
        <w:t xml:space="preserve">Tyler </w:t>
      </w:r>
      <w:r w:rsidRPr="009A7151">
        <w:rPr>
          <w:bCs/>
          <w:szCs w:val="24"/>
        </w:rPr>
        <w:t>purchased water rate included.</w:t>
      </w:r>
      <w:r w:rsidR="00902C4C" w:rsidRPr="009A7151">
        <w:rPr>
          <w:bCs/>
          <w:szCs w:val="24"/>
        </w:rPr>
        <w:t xml:space="preserve"> </w:t>
      </w:r>
      <w:r w:rsidR="00902C4C" w:rsidRPr="009A7151">
        <w:rPr>
          <w:b/>
          <w:bCs/>
          <w:i/>
          <w:sz w:val="22"/>
          <w:szCs w:val="22"/>
        </w:rPr>
        <w:t>(Tariff Control No. 47784</w:t>
      </w:r>
      <w:r w:rsidR="00545E70" w:rsidRPr="009A7151">
        <w:rPr>
          <w:b/>
          <w:bCs/>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5E6E16">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5E6E16">
      <w:pPr>
        <w:rPr>
          <w:szCs w:val="24"/>
        </w:rPr>
      </w:pPr>
    </w:p>
    <w:p w:rsidR="00F65B62" w:rsidRPr="00CB1C6B" w:rsidRDefault="003D720B"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5E6E16" w:rsidP="005E6E16">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u w:val="single"/>
        </w:rPr>
        <w:t>Section 1.02 - Miscellaneous Fees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F65B62" w:rsidP="005E6E16">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C7F36" w:rsidRPr="00CB1C6B" w:rsidRDefault="004C7F36" w:rsidP="004C7F36">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4C7F36" w:rsidRPr="00881B95" w:rsidRDefault="004C7F36" w:rsidP="005E6E16">
      <w:pPr>
        <w:ind w:left="720"/>
        <w:rPr>
          <w:sz w:val="18"/>
        </w:rPr>
      </w:pPr>
      <w:r w:rsidRPr="00881B95">
        <w:rPr>
          <w:sz w:val="18"/>
        </w:rPr>
        <w:t>FOR EXAMPLE, A ROAD BORE FOR CUSTOMERS OUTSIDE OF SUBDIVISIONS OR RESIDENTIAL AREAS</w:t>
      </w:r>
    </w:p>
    <w:p w:rsidR="004C7F36" w:rsidRPr="00CB1C6B" w:rsidRDefault="004C7F36" w:rsidP="005E6E16">
      <w:pPr>
        <w:rPr>
          <w:szCs w:val="24"/>
        </w:rPr>
      </w:pPr>
    </w:p>
    <w:p w:rsidR="004C7F36" w:rsidRPr="00CB1C6B" w:rsidRDefault="004C7F36" w:rsidP="004C7F36">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4C7F36" w:rsidRPr="00881B95" w:rsidRDefault="004C7F36" w:rsidP="005E6E16">
      <w:pPr>
        <w:ind w:left="720"/>
        <w:jc w:val="both"/>
        <w:rPr>
          <w:sz w:val="18"/>
        </w:rPr>
      </w:pPr>
      <w:r w:rsidRPr="00881B95">
        <w:rPr>
          <w:sz w:val="18"/>
        </w:rPr>
        <w:t>TAP FEE IS THE UTILITY’S ACTUAL COST FOR MATERIALS AND LABOR FOR METER SIZE INSTALLED</w:t>
      </w:r>
    </w:p>
    <w:p w:rsidR="004C7F36" w:rsidRPr="00CB1C6B" w:rsidRDefault="004C7F36" w:rsidP="005E6E16">
      <w:pPr>
        <w:rPr>
          <w:szCs w:val="24"/>
        </w:rPr>
      </w:pPr>
    </w:p>
    <w:p w:rsidR="004C7F36" w:rsidRPr="00CB1C6B" w:rsidRDefault="003D720B" w:rsidP="004C7F36">
      <w:pPr>
        <w:tabs>
          <w:tab w:val="right" w:leader="dot" w:pos="9360"/>
        </w:tabs>
        <w:rPr>
          <w:szCs w:val="24"/>
        </w:rPr>
      </w:pPr>
      <w:r w:rsidRPr="00CB1C6B">
        <w:rPr>
          <w:szCs w:val="24"/>
        </w:rPr>
        <w:t>METER RELOCATION FEE</w:t>
      </w:r>
      <w:r w:rsidR="004C7F36" w:rsidRPr="00CB1C6B">
        <w:rPr>
          <w:szCs w:val="24"/>
        </w:rPr>
        <w:tab/>
      </w:r>
      <w:r w:rsidR="004C7F36" w:rsidRPr="00CB1C6B">
        <w:rPr>
          <w:szCs w:val="24"/>
          <w:u w:val="single"/>
        </w:rPr>
        <w:t>Actual Relocation Cost Not to Exceed Tap Fee</w:t>
      </w:r>
    </w:p>
    <w:p w:rsidR="004C7F36" w:rsidRPr="00881B95" w:rsidRDefault="004C7F36" w:rsidP="005E6E16">
      <w:pPr>
        <w:ind w:left="720"/>
        <w:jc w:val="both"/>
        <w:rPr>
          <w:sz w:val="18"/>
        </w:rPr>
      </w:pPr>
      <w:r w:rsidRPr="00881B95">
        <w:rPr>
          <w:sz w:val="18"/>
        </w:rPr>
        <w:t>THIS FEE WHICH MAY BE CHARGED IF A CUSTOMER REQUESTS THAT AN EXISTING METER BE RELOCAT</w:t>
      </w:r>
      <w:r w:rsidR="007A230B" w:rsidRPr="00881B95">
        <w:rPr>
          <w:sz w:val="18"/>
        </w:rPr>
        <w:t>ED</w:t>
      </w:r>
    </w:p>
    <w:p w:rsidR="009505FE" w:rsidRDefault="009505FE" w:rsidP="00F65B62">
      <w:pPr>
        <w:tabs>
          <w:tab w:val="right" w:pos="9360"/>
        </w:tabs>
        <w:rPr>
          <w:sz w:val="22"/>
          <w:szCs w:val="22"/>
          <w:u w:val="single"/>
        </w:rPr>
      </w:pPr>
    </w:p>
    <w:p w:rsidR="005E6E16" w:rsidRPr="00CB1C6B" w:rsidRDefault="005E6E16" w:rsidP="005E6E16">
      <w:pPr>
        <w:tabs>
          <w:tab w:val="right" w:leader="dot" w:pos="9360"/>
        </w:tabs>
        <w:rPr>
          <w:szCs w:val="24"/>
        </w:rPr>
      </w:pPr>
      <w:r w:rsidRPr="00CB1C6B">
        <w:rPr>
          <w:szCs w:val="24"/>
        </w:rPr>
        <w:t>METER TEST FEE</w:t>
      </w:r>
      <w:r w:rsidRPr="00CB1C6B">
        <w:rPr>
          <w:szCs w:val="24"/>
        </w:rPr>
        <w:tab/>
        <w:t xml:space="preserve"> </w:t>
      </w:r>
      <w:r w:rsidRPr="00CB1C6B">
        <w:rPr>
          <w:szCs w:val="24"/>
          <w:u w:val="single"/>
        </w:rPr>
        <w:t>$25.00</w:t>
      </w:r>
    </w:p>
    <w:p w:rsidR="005E6E16" w:rsidRPr="00881B95" w:rsidRDefault="005E6E16" w:rsidP="005E6E16">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5E6E16" w:rsidRDefault="005E6E16" w:rsidP="00F65B62">
      <w:pPr>
        <w:tabs>
          <w:tab w:val="right" w:pos="9360"/>
        </w:tabs>
        <w:rPr>
          <w:szCs w:val="24"/>
          <w:u w:val="single"/>
        </w:rPr>
      </w:pPr>
    </w:p>
    <w:p w:rsidR="00F62901" w:rsidRPr="00E20D75" w:rsidRDefault="00F62901" w:rsidP="00F629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RECONNECTION FEE</w:t>
      </w:r>
    </w:p>
    <w:p w:rsidR="00F62901" w:rsidRPr="005E6E16" w:rsidRDefault="00F62901" w:rsidP="00F62901">
      <w:pPr>
        <w:ind w:left="720"/>
        <w:jc w:val="both"/>
        <w:rPr>
          <w:sz w:val="18"/>
        </w:rPr>
      </w:pPr>
      <w:r w:rsidRPr="00881B95">
        <w:rPr>
          <w:sz w:val="18"/>
        </w:rPr>
        <w:t>THE RECONNECT FEE MUST BE PAID BEFORE SERVICE CAN BE RESTORED TO A CUSTOMER WHO HAS BEEN DISCONNECTED FOR THE FOLLOWING REASONS</w:t>
      </w:r>
      <w:r w:rsidRPr="005E6E16">
        <w:rPr>
          <w:sz w:val="18"/>
        </w:rPr>
        <w:t xml:space="preserve"> (</w:t>
      </w:r>
      <w:r w:rsidRPr="00881B95">
        <w:rPr>
          <w:sz w:val="18"/>
        </w:rPr>
        <w:t>OR OTHER REASONS LISTED UNDER SECTION 2.0 OF THIS TARIFF)</w:t>
      </w:r>
      <w:r w:rsidRPr="005E6E16">
        <w:rPr>
          <w:sz w:val="18"/>
        </w:rPr>
        <w:t>:</w:t>
      </w:r>
    </w:p>
    <w:p w:rsidR="00F62901" w:rsidRPr="00E20D75" w:rsidRDefault="00F62901" w:rsidP="00F62901">
      <w:pPr>
        <w:tabs>
          <w:tab w:val="right" w:leader="dot" w:pos="9360"/>
        </w:tabs>
        <w:ind w:firstLine="720"/>
        <w:rPr>
          <w:szCs w:val="24"/>
        </w:rPr>
      </w:pPr>
      <w:r w:rsidRPr="00E20D75">
        <w:rPr>
          <w:szCs w:val="24"/>
        </w:rPr>
        <w:t>a) Nonpayment of bill (Maximum $25.00)</w:t>
      </w:r>
      <w:r w:rsidRPr="00E20D75">
        <w:rPr>
          <w:szCs w:val="24"/>
        </w:rPr>
        <w:tab/>
      </w:r>
      <w:r w:rsidRPr="00E20D75">
        <w:rPr>
          <w:szCs w:val="24"/>
          <w:u w:val="single"/>
        </w:rPr>
        <w:t>$25.00</w:t>
      </w:r>
    </w:p>
    <w:p w:rsidR="00DF4372" w:rsidRPr="00E20D75" w:rsidRDefault="00F62901" w:rsidP="00DF4372">
      <w:pPr>
        <w:tabs>
          <w:tab w:val="right" w:leader="dot" w:pos="9360"/>
        </w:tabs>
        <w:ind w:firstLine="720"/>
        <w:rPr>
          <w:szCs w:val="24"/>
          <w:u w:val="single"/>
        </w:rPr>
      </w:pPr>
      <w:r w:rsidRPr="00E20D75">
        <w:rPr>
          <w:szCs w:val="24"/>
        </w:rPr>
        <w:t>b) Customer's request that service be disconnected</w:t>
      </w:r>
      <w:r w:rsidRPr="00E20D75">
        <w:rPr>
          <w:szCs w:val="24"/>
        </w:rPr>
        <w:tab/>
      </w:r>
      <w:r w:rsidRPr="00E20D75">
        <w:rPr>
          <w:szCs w:val="24"/>
          <w:u w:val="single"/>
        </w:rPr>
        <w:t>$45.</w:t>
      </w:r>
      <w:r w:rsidR="00DF4372" w:rsidRPr="00DF4372">
        <w:rPr>
          <w:szCs w:val="24"/>
          <w:u w:val="single"/>
        </w:rPr>
        <w:t xml:space="preserve"> </w:t>
      </w:r>
      <w:r w:rsidR="00DF4372" w:rsidRPr="00E20D75">
        <w:rPr>
          <w:szCs w:val="24"/>
          <w:u w:val="single"/>
        </w:rPr>
        <w:t>00</w:t>
      </w:r>
    </w:p>
    <w:p w:rsidR="00B50467" w:rsidRPr="00B50467" w:rsidRDefault="00B50467" w:rsidP="00B8193A">
      <w:pPr>
        <w:tabs>
          <w:tab w:val="right" w:pos="9360"/>
        </w:tabs>
        <w:ind w:firstLine="720"/>
        <w:rPr>
          <w:szCs w:val="24"/>
          <w:u w:val="single"/>
        </w:rPr>
      </w:pPr>
    </w:p>
    <w:p w:rsidR="005E6E16" w:rsidRPr="00B50467" w:rsidRDefault="005E6E16" w:rsidP="00F65B62">
      <w:pPr>
        <w:tabs>
          <w:tab w:val="right" w:pos="9360"/>
        </w:tabs>
        <w:rPr>
          <w:szCs w:val="24"/>
          <w:u w:val="single"/>
        </w:rPr>
      </w:pPr>
    </w:p>
    <w:p w:rsidR="005E6E16" w:rsidRPr="00B50467" w:rsidRDefault="005E6E16" w:rsidP="005E6E16">
      <w:pPr>
        <w:tabs>
          <w:tab w:val="right" w:pos="9360"/>
        </w:tabs>
        <w:rPr>
          <w:b/>
          <w:szCs w:val="24"/>
        </w:rPr>
      </w:pPr>
      <w:r w:rsidRPr="00B50467">
        <w:rPr>
          <w:b/>
          <w:szCs w:val="24"/>
        </w:rPr>
        <w:t xml:space="preserve">Tariff Control No. </w:t>
      </w:r>
      <w:r w:rsidR="00902C4C" w:rsidRPr="00B50467">
        <w:rPr>
          <w:b/>
          <w:szCs w:val="24"/>
        </w:rPr>
        <w:t>4</w:t>
      </w:r>
      <w:r w:rsidR="00392DA7">
        <w:rPr>
          <w:b/>
          <w:szCs w:val="24"/>
        </w:rPr>
        <w:t>8584</w:t>
      </w:r>
    </w:p>
    <w:p w:rsidR="007F1140" w:rsidRDefault="007F1140">
      <w:pPr>
        <w:rPr>
          <w:sz w:val="22"/>
          <w:szCs w:val="22"/>
          <w:u w:val="single"/>
        </w:rPr>
      </w:pPr>
      <w:r>
        <w:rPr>
          <w:sz w:val="22"/>
          <w:szCs w:val="22"/>
          <w:u w:val="single"/>
        </w:rPr>
        <w:br w:type="page"/>
      </w:r>
    </w:p>
    <w:p w:rsidR="00F65B62" w:rsidRPr="00CB1C6B" w:rsidRDefault="00F65B62" w:rsidP="00F65B62">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7a</w:t>
      </w:r>
    </w:p>
    <w:p w:rsidR="00A54008" w:rsidRPr="005E6E16" w:rsidRDefault="005F16DC" w:rsidP="00A54008">
      <w:pPr>
        <w:rPr>
          <w:b/>
          <w:szCs w:val="24"/>
        </w:rPr>
      </w:pPr>
      <w:r w:rsidRPr="005E6E16">
        <w:rPr>
          <w:b/>
          <w:szCs w:val="24"/>
        </w:rPr>
        <w:t>Montgomery Gardens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5E6E16">
      <w:pPr>
        <w:jc w:val="center"/>
        <w:rPr>
          <w:szCs w:val="24"/>
        </w:rPr>
      </w:pPr>
      <w:r w:rsidRPr="00CB1C6B">
        <w:rPr>
          <w:szCs w:val="24"/>
        </w:rPr>
        <w:t>SECTION 1.0 -- RATE SCHEDULE (Continued)</w:t>
      </w:r>
    </w:p>
    <w:p w:rsidR="003A1D2F" w:rsidRPr="00E20D75" w:rsidRDefault="003A1D2F"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TRANSFER FEE</w:t>
      </w:r>
      <w:r w:rsidRPr="00E20D75">
        <w:rPr>
          <w:szCs w:val="24"/>
        </w:rPr>
        <w:tab/>
      </w:r>
      <w:r w:rsidRPr="00E20D75">
        <w:rPr>
          <w:szCs w:val="24"/>
          <w:u w:val="single"/>
        </w:rPr>
        <w:t>$35.00</w:t>
      </w:r>
    </w:p>
    <w:p w:rsidR="00F65B62" w:rsidRPr="00881B95" w:rsidRDefault="00F65B62" w:rsidP="005E6E16">
      <w:pPr>
        <w:ind w:left="720"/>
        <w:jc w:val="both"/>
        <w:rPr>
          <w:sz w:val="18"/>
        </w:rPr>
      </w:pPr>
      <w:r w:rsidRPr="00881B95">
        <w:rPr>
          <w:sz w:val="18"/>
        </w:rPr>
        <w:t>THE TRANSFER FEE WILL BE CHARGED FOR CHANGING AN ACCOUNT NAME AT THE SAME SERVICE LOCATION WHEN THE SERVICE IS NOT DISCONNECTED</w:t>
      </w:r>
    </w:p>
    <w:p w:rsidR="00F65B62" w:rsidRPr="00E20D75" w:rsidRDefault="00F65B62"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LATE CHARGE</w:t>
      </w:r>
      <w:r w:rsidR="003A1D2F" w:rsidRPr="00E20D75">
        <w:rPr>
          <w:szCs w:val="24"/>
        </w:rPr>
        <w:t xml:space="preserve"> </w:t>
      </w:r>
      <w:r w:rsidRPr="00E20D75">
        <w:rPr>
          <w:szCs w:val="24"/>
        </w:rPr>
        <w:t>(EITHER $5.00 OR 10% OF THE BILL)</w:t>
      </w:r>
      <w:r w:rsidRPr="00E20D75">
        <w:rPr>
          <w:szCs w:val="24"/>
        </w:rPr>
        <w:tab/>
      </w:r>
      <w:r w:rsidRPr="00E20D75">
        <w:rPr>
          <w:szCs w:val="24"/>
          <w:u w:val="single"/>
        </w:rPr>
        <w:t>$5.00</w:t>
      </w:r>
    </w:p>
    <w:p w:rsidR="00F65B62" w:rsidRPr="00881B95" w:rsidRDefault="005E6E16" w:rsidP="005E6E16">
      <w:pPr>
        <w:ind w:left="720"/>
        <w:jc w:val="both"/>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E20D75"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E20D75" w:rsidRDefault="003A1D2F" w:rsidP="00F65B62">
      <w:pPr>
        <w:tabs>
          <w:tab w:val="right" w:leader="dot" w:pos="9360"/>
        </w:tabs>
        <w:rPr>
          <w:szCs w:val="24"/>
        </w:rPr>
      </w:pPr>
      <w:r w:rsidRPr="00E20D75">
        <w:rPr>
          <w:szCs w:val="24"/>
        </w:rPr>
        <w:t>RETURNED CHECK CHARGE</w:t>
      </w:r>
      <w:r w:rsidR="00F65B62" w:rsidRPr="00E20D75">
        <w:rPr>
          <w:szCs w:val="24"/>
        </w:rPr>
        <w:tab/>
      </w:r>
      <w:r w:rsidR="00F65B62" w:rsidRPr="00E20D75">
        <w:rPr>
          <w:szCs w:val="24"/>
          <w:u w:val="single"/>
        </w:rPr>
        <w:t>$25.00</w:t>
      </w:r>
    </w:p>
    <w:p w:rsidR="00F65B62" w:rsidRPr="00881B95" w:rsidRDefault="00F65B62" w:rsidP="005E6E16">
      <w:pPr>
        <w:ind w:left="720"/>
        <w:jc w:val="both"/>
      </w:pPr>
      <w:r w:rsidRPr="00881B95">
        <w:rPr>
          <w:sz w:val="18"/>
        </w:rPr>
        <w:t>RETURNED CHECK CHARGES MUST BE BASED ON THE UTILITY’S DOCUMENTABLE COST.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CUSTOMER DEPOSIT RESIDENTIAL (Maximum $50)</w:t>
      </w:r>
      <w:r w:rsidRPr="00E20D75">
        <w:rPr>
          <w:szCs w:val="24"/>
        </w:rPr>
        <w:tab/>
      </w:r>
      <w:r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COMMERCIAL &amp; NON-RESIDENTIAL DEPOSIT</w:t>
      </w:r>
      <w:r w:rsidRPr="00E20D75">
        <w:rPr>
          <w:szCs w:val="24"/>
        </w:rPr>
        <w:tab/>
      </w:r>
      <w:r w:rsidRPr="00B50467">
        <w:rPr>
          <w:sz w:val="20"/>
          <w:u w:val="single"/>
        </w:rPr>
        <w:t>1/6TH OF ESTIMATED ANNUAL BILL</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3D720B" w:rsidP="00F65B62">
      <w:pPr>
        <w:tabs>
          <w:tab w:val="right" w:leader="dot" w:pos="9360"/>
        </w:tabs>
        <w:rPr>
          <w:szCs w:val="24"/>
          <w:u w:val="single"/>
        </w:rPr>
      </w:pPr>
      <w:r w:rsidRPr="00E20D75">
        <w:rPr>
          <w:szCs w:val="24"/>
        </w:rPr>
        <w:t>PLUMBING INSPECTION FEE</w:t>
      </w:r>
      <w:r w:rsidR="00F65B62" w:rsidRPr="00E20D75">
        <w:rPr>
          <w:szCs w:val="24"/>
        </w:rPr>
        <w:tab/>
      </w:r>
      <w:r w:rsidR="00F65B62"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GOVERNMENTAL TESTING, INSPECTION AND COSTS SURCHARGE</w:t>
      </w:r>
    </w:p>
    <w:p w:rsidR="00F65B62" w:rsidRPr="005E6E16" w:rsidRDefault="00F65B62" w:rsidP="005E6E16">
      <w:pPr>
        <w:ind w:left="720"/>
        <w:jc w:val="both"/>
        <w:rPr>
          <w:sz w:val="18"/>
        </w:rPr>
      </w:pPr>
      <w:r w:rsidRPr="00881B95">
        <w:rPr>
          <w:sz w:val="18"/>
        </w:rPr>
        <w:t xml:space="preserve">WHEN AUTHORIZED IN WRITING BY </w:t>
      </w:r>
      <w:r w:rsidR="009652A8">
        <w:rPr>
          <w:sz w:val="18"/>
        </w:rPr>
        <w:t>PUC</w:t>
      </w:r>
      <w:r w:rsidRPr="00881B95">
        <w:rPr>
          <w:sz w:val="18"/>
        </w:rPr>
        <w:t xml:space="preserve"> AND AFTER NOTICE TO CUSTOMERS, THE UTILITY MAY INCREASE RATES TO RECOVER INCREASED COSTS FOR INSPECTION FEES AND WATER TESTING.  </w:t>
      </w:r>
      <w:r w:rsidR="00B65001" w:rsidRPr="00EF4431">
        <w:rPr>
          <w:sz w:val="18"/>
          <w:szCs w:val="18"/>
        </w:rPr>
        <w:t>[</w:t>
      </w:r>
      <w:r w:rsidR="00B65001">
        <w:rPr>
          <w:sz w:val="18"/>
          <w:szCs w:val="18"/>
        </w:rPr>
        <w:t>16</w:t>
      </w:r>
      <w:r w:rsidR="00B65001" w:rsidRPr="00EF4431">
        <w:rPr>
          <w:sz w:val="18"/>
          <w:szCs w:val="18"/>
        </w:rPr>
        <w:t xml:space="preserve"> TAC </w:t>
      </w:r>
      <w:r w:rsidR="00B65001">
        <w:rPr>
          <w:sz w:val="18"/>
          <w:szCs w:val="18"/>
        </w:rPr>
        <w:t xml:space="preserve">§ </w:t>
      </w:r>
      <w:r w:rsidR="00B65001" w:rsidRPr="00EF4431">
        <w:rPr>
          <w:sz w:val="18"/>
          <w:szCs w:val="18"/>
        </w:rPr>
        <w:t>24.2</w:t>
      </w:r>
      <w:r w:rsidR="00B65001">
        <w:rPr>
          <w:sz w:val="18"/>
          <w:szCs w:val="18"/>
        </w:rPr>
        <w:t>5</w:t>
      </w:r>
      <w:r w:rsidR="00B65001" w:rsidRPr="00EF4431">
        <w:rPr>
          <w:sz w:val="18"/>
          <w:szCs w:val="18"/>
        </w:rPr>
        <w:t>(</w:t>
      </w:r>
      <w:r w:rsidR="00B65001">
        <w:rPr>
          <w:sz w:val="18"/>
          <w:szCs w:val="18"/>
        </w:rPr>
        <w:t>G</w:t>
      </w:r>
      <w:r w:rsidR="00B65001" w:rsidRPr="00EF4431">
        <w:rPr>
          <w:sz w:val="18"/>
          <w:szCs w:val="18"/>
        </w:rPr>
        <w: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E20D75">
        <w:rPr>
          <w:szCs w:val="24"/>
        </w:rPr>
        <w:t>LINE EXTENSION AND CONSTRUCTION CHARGES:</w:t>
      </w:r>
    </w:p>
    <w:p w:rsidR="00F65B62" w:rsidRPr="005E6E16" w:rsidRDefault="00F65B62" w:rsidP="005E6E16">
      <w:pPr>
        <w:ind w:left="720"/>
        <w:jc w:val="both"/>
        <w:rPr>
          <w:sz w:val="18"/>
        </w:rPr>
      </w:pPr>
      <w:r w:rsidRPr="00881B95">
        <w:rPr>
          <w:sz w:val="18"/>
        </w:rPr>
        <w:t>REFER TO SECTION 3.0--EXTENSION POLICY FOR TERMS, CONDITIONS, AND CHARGES WHEN NEW CONSTRUCTION IS NECESSARY TO PROVIDE SERVICE.</w:t>
      </w:r>
      <w:r w:rsidRPr="005E6E16">
        <w:rPr>
          <w:sz w:val="18"/>
        </w:rPr>
        <w:t xml:space="preserve"> </w:t>
      </w:r>
    </w:p>
    <w:p w:rsidR="00F65B62" w:rsidRDefault="00F65B62" w:rsidP="00E20D75"/>
    <w:p w:rsidR="005E6E16" w:rsidRDefault="005E6E16" w:rsidP="00E20D75"/>
    <w:p w:rsidR="00B50467" w:rsidRPr="00E20D75" w:rsidRDefault="00B50467" w:rsidP="00B50467">
      <w:pPr>
        <w:rPr>
          <w:b/>
          <w:szCs w:val="24"/>
          <w:u w:val="single"/>
        </w:rPr>
      </w:pPr>
      <w:r w:rsidRPr="00E20D75">
        <w:rPr>
          <w:b/>
          <w:szCs w:val="24"/>
          <w:u w:val="single"/>
        </w:rPr>
        <w:t>PASS THROUGH PROVISION:</w:t>
      </w:r>
    </w:p>
    <w:p w:rsidR="00B50467" w:rsidRPr="00E20D75" w:rsidRDefault="00B50467" w:rsidP="00B50467">
      <w:pPr>
        <w:jc w:val="both"/>
        <w:rPr>
          <w:szCs w:val="24"/>
        </w:rPr>
      </w:pPr>
      <w:r w:rsidRPr="00E20D7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E20D75" w:rsidRDefault="00B50467" w:rsidP="00B50467">
      <w:pPr>
        <w:rPr>
          <w:szCs w:val="24"/>
        </w:rPr>
      </w:pPr>
    </w:p>
    <w:p w:rsidR="00B50467" w:rsidRPr="00E20D75" w:rsidRDefault="00B50467" w:rsidP="00B50467">
      <w:pPr>
        <w:ind w:left="360"/>
        <w:rPr>
          <w:szCs w:val="24"/>
        </w:rPr>
      </w:pPr>
      <w:r w:rsidRPr="00E20D75">
        <w:rPr>
          <w:szCs w:val="24"/>
        </w:rPr>
        <w:t>Adjusted Gallonage Rate:</w:t>
      </w:r>
    </w:p>
    <w:p w:rsidR="00B50467" w:rsidRPr="00E20D75" w:rsidRDefault="00B50467" w:rsidP="00B50467">
      <w:pPr>
        <w:ind w:left="720"/>
        <w:rPr>
          <w:szCs w:val="24"/>
        </w:rPr>
      </w:pPr>
      <w:r w:rsidRPr="00E20D75">
        <w:rPr>
          <w:szCs w:val="24"/>
        </w:rPr>
        <w:t>AG = G+B</w:t>
      </w:r>
      <w:proofErr w:type="gramStart"/>
      <w:r w:rsidRPr="00E20D75">
        <w:rPr>
          <w:szCs w:val="24"/>
        </w:rPr>
        <w:t>/(</w:t>
      </w:r>
      <w:proofErr w:type="gramEnd"/>
      <w:r w:rsidRPr="00E20D75">
        <w:rPr>
          <w:szCs w:val="24"/>
        </w:rPr>
        <w:t>1-L), Where:</w:t>
      </w:r>
    </w:p>
    <w:p w:rsidR="00B50467" w:rsidRPr="00E20D75" w:rsidRDefault="00B50467" w:rsidP="00B50467">
      <w:pPr>
        <w:ind w:left="1080"/>
        <w:rPr>
          <w:szCs w:val="24"/>
        </w:rPr>
      </w:pPr>
      <w:r w:rsidRPr="00E20D75">
        <w:rPr>
          <w:szCs w:val="24"/>
        </w:rPr>
        <w:t>AG = adjusted gallonage charge, rounded to the nearest one cent</w:t>
      </w:r>
    </w:p>
    <w:p w:rsidR="00B50467" w:rsidRPr="00E20D75" w:rsidRDefault="00B50467" w:rsidP="00B50467">
      <w:pPr>
        <w:ind w:left="1080"/>
        <w:rPr>
          <w:szCs w:val="24"/>
        </w:rPr>
      </w:pPr>
      <w:r w:rsidRPr="00E20D75">
        <w:rPr>
          <w:szCs w:val="24"/>
        </w:rPr>
        <w:t>G    = approved gallonage charge per 1,000 gallons</w:t>
      </w:r>
    </w:p>
    <w:p w:rsidR="00B50467" w:rsidRPr="00E20D75" w:rsidRDefault="00B50467" w:rsidP="00B50467">
      <w:pPr>
        <w:ind w:left="1080"/>
        <w:rPr>
          <w:szCs w:val="24"/>
        </w:rPr>
      </w:pPr>
      <w:r w:rsidRPr="00E20D75">
        <w:rPr>
          <w:szCs w:val="24"/>
        </w:rPr>
        <w:t>B    = change in fee (per 1,000 gallons)</w:t>
      </w:r>
    </w:p>
    <w:p w:rsidR="00B50467" w:rsidRPr="00E20D75" w:rsidRDefault="00B50467" w:rsidP="00B50467">
      <w:pPr>
        <w:ind w:left="1080"/>
        <w:rPr>
          <w:szCs w:val="24"/>
        </w:rPr>
      </w:pPr>
      <w:r w:rsidRPr="00E20D75">
        <w:rPr>
          <w:szCs w:val="24"/>
        </w:rPr>
        <w:t>L    = water or sewer line loss from preceding 12 months, not to exceed 0.15 (15%)</w:t>
      </w:r>
    </w:p>
    <w:p w:rsidR="00F65B62" w:rsidRDefault="00F65B62" w:rsidP="00E20D75"/>
    <w:p w:rsidR="00F62901" w:rsidRPr="00F62901" w:rsidRDefault="00F62901" w:rsidP="00B8193A">
      <w:pPr>
        <w:autoSpaceDE w:val="0"/>
        <w:autoSpaceDN w:val="0"/>
        <w:adjustRightInd w:val="0"/>
        <w:jc w:val="both"/>
      </w:pPr>
      <w:r w:rsidRPr="00B8193A">
        <w:rPr>
          <w:szCs w:val="24"/>
        </w:rPr>
        <w:t>*Annual under recovery amount resulting from take or pay contract will only consider any water</w:t>
      </w:r>
      <w:r w:rsidR="00E550A0">
        <w:rPr>
          <w:szCs w:val="24"/>
        </w:rPr>
        <w:t xml:space="preserve"> </w:t>
      </w:r>
      <w:r w:rsidRPr="00B8193A">
        <w:rPr>
          <w:szCs w:val="24"/>
        </w:rPr>
        <w:t>not taken by the utility, but required to pay for in the take or pay contract. This amount will be</w:t>
      </w:r>
      <w:r w:rsidR="00E550A0">
        <w:rPr>
          <w:szCs w:val="24"/>
        </w:rPr>
        <w:t xml:space="preserve"> </w:t>
      </w:r>
      <w:r w:rsidRPr="00B8193A">
        <w:rPr>
          <w:szCs w:val="24"/>
        </w:rPr>
        <w:t>divided by 12 months. This annual true-up will be required at March 1 of each year to be filed as</w:t>
      </w:r>
      <w:r w:rsidR="00E550A0">
        <w:rPr>
          <w:szCs w:val="24"/>
        </w:rPr>
        <w:t xml:space="preserve"> </w:t>
      </w:r>
      <w:r w:rsidRPr="00B8193A">
        <w:rPr>
          <w:szCs w:val="24"/>
        </w:rPr>
        <w:t>a new application with the Commission.</w:t>
      </w:r>
      <w:r w:rsidR="00DF7947" w:rsidRPr="00DF7947">
        <w:t xml:space="preserve"> </w:t>
      </w:r>
      <w:r w:rsidR="00DF7947" w:rsidRPr="00B8193A">
        <w:rPr>
          <w:sz w:val="16"/>
          <w:szCs w:val="16"/>
        </w:rPr>
        <w:t>[16 TAC 24.21(b</w:t>
      </w:r>
      <w:proofErr w:type="gramStart"/>
      <w:r w:rsidR="00DF7947" w:rsidRPr="00B8193A">
        <w:rPr>
          <w:sz w:val="16"/>
          <w:szCs w:val="16"/>
        </w:rPr>
        <w:t>)(</w:t>
      </w:r>
      <w:proofErr w:type="gramEnd"/>
      <w:r w:rsidR="00DF7947" w:rsidRPr="00B8193A">
        <w:rPr>
          <w:sz w:val="16"/>
          <w:szCs w:val="16"/>
        </w:rPr>
        <w:t>2)(F)]</w:t>
      </w:r>
      <w:r w:rsidR="00DF7947">
        <w:rPr>
          <w:szCs w:val="24"/>
        </w:rPr>
        <w:t xml:space="preserve"> </w:t>
      </w:r>
    </w:p>
    <w:p w:rsidR="00B50467" w:rsidRPr="00E20D75" w:rsidRDefault="00B50467" w:rsidP="00B8193A">
      <w:pPr>
        <w:jc w:val="both"/>
      </w:pPr>
    </w:p>
    <w:p w:rsidR="00DF4372" w:rsidRDefault="00DF4372" w:rsidP="005E6E16">
      <w:pPr>
        <w:tabs>
          <w:tab w:val="right" w:pos="9360"/>
        </w:tabs>
        <w:rPr>
          <w:b/>
          <w:szCs w:val="24"/>
        </w:rPr>
      </w:pPr>
    </w:p>
    <w:p w:rsidR="005E6E16" w:rsidRPr="00F40DE8" w:rsidRDefault="005E6E16" w:rsidP="005E6E16">
      <w:pPr>
        <w:tabs>
          <w:tab w:val="right" w:pos="9360"/>
        </w:tabs>
        <w:rPr>
          <w:b/>
          <w:szCs w:val="24"/>
        </w:rPr>
      </w:pPr>
      <w:r w:rsidRPr="00F40DE8">
        <w:rPr>
          <w:b/>
          <w:szCs w:val="24"/>
        </w:rPr>
        <w:t xml:space="preserve">Tariff Control No. </w:t>
      </w:r>
      <w:r w:rsidR="00902C4C">
        <w:rPr>
          <w:b/>
          <w:szCs w:val="24"/>
        </w:rPr>
        <w:t>4</w:t>
      </w:r>
      <w:r w:rsidR="00392DA7">
        <w:rPr>
          <w:b/>
          <w:szCs w:val="24"/>
        </w:rPr>
        <w:t>8584</w:t>
      </w:r>
    </w:p>
    <w:sectPr w:rsidR="005E6E16" w:rsidRPr="00F40DE8" w:rsidSect="00F40DE8">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52A"/>
    <w:rsid w:val="00010679"/>
    <w:rsid w:val="00015763"/>
    <w:rsid w:val="0003471C"/>
    <w:rsid w:val="00042FEE"/>
    <w:rsid w:val="00052C05"/>
    <w:rsid w:val="00062D69"/>
    <w:rsid w:val="000665E9"/>
    <w:rsid w:val="000716C8"/>
    <w:rsid w:val="00072952"/>
    <w:rsid w:val="0009130C"/>
    <w:rsid w:val="000A7622"/>
    <w:rsid w:val="000B4DB7"/>
    <w:rsid w:val="000B591B"/>
    <w:rsid w:val="000B7C87"/>
    <w:rsid w:val="000C0666"/>
    <w:rsid w:val="000C3DE6"/>
    <w:rsid w:val="000C5EE7"/>
    <w:rsid w:val="000D7DFE"/>
    <w:rsid w:val="000E58AD"/>
    <w:rsid w:val="00100F3C"/>
    <w:rsid w:val="001019E2"/>
    <w:rsid w:val="00115BE9"/>
    <w:rsid w:val="0011756C"/>
    <w:rsid w:val="001251DC"/>
    <w:rsid w:val="001301DA"/>
    <w:rsid w:val="00166291"/>
    <w:rsid w:val="00184CC7"/>
    <w:rsid w:val="00193FCE"/>
    <w:rsid w:val="001A06A7"/>
    <w:rsid w:val="001A6EE5"/>
    <w:rsid w:val="001D5414"/>
    <w:rsid w:val="001D6968"/>
    <w:rsid w:val="001E143D"/>
    <w:rsid w:val="001E79DA"/>
    <w:rsid w:val="001F3BFE"/>
    <w:rsid w:val="00233B36"/>
    <w:rsid w:val="002341E8"/>
    <w:rsid w:val="00247E5D"/>
    <w:rsid w:val="00257E2F"/>
    <w:rsid w:val="002633D0"/>
    <w:rsid w:val="002646E9"/>
    <w:rsid w:val="00270E61"/>
    <w:rsid w:val="002818E9"/>
    <w:rsid w:val="00283008"/>
    <w:rsid w:val="002869DA"/>
    <w:rsid w:val="00291827"/>
    <w:rsid w:val="002A0350"/>
    <w:rsid w:val="002A2EC2"/>
    <w:rsid w:val="002A6C71"/>
    <w:rsid w:val="002B4C1A"/>
    <w:rsid w:val="002C0BC1"/>
    <w:rsid w:val="002D2920"/>
    <w:rsid w:val="002F0C54"/>
    <w:rsid w:val="002F6210"/>
    <w:rsid w:val="003277C5"/>
    <w:rsid w:val="0034752A"/>
    <w:rsid w:val="00360656"/>
    <w:rsid w:val="00362C47"/>
    <w:rsid w:val="00366CF1"/>
    <w:rsid w:val="0039042D"/>
    <w:rsid w:val="00392DA7"/>
    <w:rsid w:val="003A1D2F"/>
    <w:rsid w:val="003C03B4"/>
    <w:rsid w:val="003C1108"/>
    <w:rsid w:val="003C5C3A"/>
    <w:rsid w:val="003C7BEF"/>
    <w:rsid w:val="003D098C"/>
    <w:rsid w:val="003D295C"/>
    <w:rsid w:val="003D720B"/>
    <w:rsid w:val="003E1098"/>
    <w:rsid w:val="003F11FA"/>
    <w:rsid w:val="003F5589"/>
    <w:rsid w:val="003F6548"/>
    <w:rsid w:val="00406295"/>
    <w:rsid w:val="004170F1"/>
    <w:rsid w:val="004360C8"/>
    <w:rsid w:val="0045065E"/>
    <w:rsid w:val="0045650A"/>
    <w:rsid w:val="00470920"/>
    <w:rsid w:val="0048344A"/>
    <w:rsid w:val="00485D55"/>
    <w:rsid w:val="00490CD1"/>
    <w:rsid w:val="004A1E33"/>
    <w:rsid w:val="004C68FF"/>
    <w:rsid w:val="004C7F36"/>
    <w:rsid w:val="004E4F34"/>
    <w:rsid w:val="004F268A"/>
    <w:rsid w:val="004F512D"/>
    <w:rsid w:val="0050456D"/>
    <w:rsid w:val="00506A0C"/>
    <w:rsid w:val="00520A44"/>
    <w:rsid w:val="0052396C"/>
    <w:rsid w:val="005327AB"/>
    <w:rsid w:val="005356D4"/>
    <w:rsid w:val="00545E70"/>
    <w:rsid w:val="005544C7"/>
    <w:rsid w:val="00555664"/>
    <w:rsid w:val="00560F81"/>
    <w:rsid w:val="0056473C"/>
    <w:rsid w:val="005750F6"/>
    <w:rsid w:val="00584DE8"/>
    <w:rsid w:val="0058515D"/>
    <w:rsid w:val="005A4CA4"/>
    <w:rsid w:val="005D4626"/>
    <w:rsid w:val="005E292B"/>
    <w:rsid w:val="005E5110"/>
    <w:rsid w:val="005E6E16"/>
    <w:rsid w:val="005F16DC"/>
    <w:rsid w:val="005F1B20"/>
    <w:rsid w:val="005F6FBD"/>
    <w:rsid w:val="006047EF"/>
    <w:rsid w:val="00654EC8"/>
    <w:rsid w:val="00661179"/>
    <w:rsid w:val="0066754D"/>
    <w:rsid w:val="00682A47"/>
    <w:rsid w:val="00685ED0"/>
    <w:rsid w:val="0068793D"/>
    <w:rsid w:val="006A4AFC"/>
    <w:rsid w:val="006E14DC"/>
    <w:rsid w:val="006E4409"/>
    <w:rsid w:val="006E6093"/>
    <w:rsid w:val="007036E1"/>
    <w:rsid w:val="007165E3"/>
    <w:rsid w:val="00723A9F"/>
    <w:rsid w:val="007275FB"/>
    <w:rsid w:val="00727800"/>
    <w:rsid w:val="007330A8"/>
    <w:rsid w:val="0076274A"/>
    <w:rsid w:val="007763D3"/>
    <w:rsid w:val="007913DC"/>
    <w:rsid w:val="007944E1"/>
    <w:rsid w:val="007A03FB"/>
    <w:rsid w:val="007A230B"/>
    <w:rsid w:val="007A44DD"/>
    <w:rsid w:val="007A6501"/>
    <w:rsid w:val="007C1797"/>
    <w:rsid w:val="007D2D16"/>
    <w:rsid w:val="007E25FB"/>
    <w:rsid w:val="007F1140"/>
    <w:rsid w:val="00805562"/>
    <w:rsid w:val="00810847"/>
    <w:rsid w:val="008137E3"/>
    <w:rsid w:val="00821314"/>
    <w:rsid w:val="00822001"/>
    <w:rsid w:val="008246C2"/>
    <w:rsid w:val="00830771"/>
    <w:rsid w:val="00837BC8"/>
    <w:rsid w:val="0084082D"/>
    <w:rsid w:val="008410F6"/>
    <w:rsid w:val="008605F1"/>
    <w:rsid w:val="008608AB"/>
    <w:rsid w:val="00860C8C"/>
    <w:rsid w:val="00877869"/>
    <w:rsid w:val="00881B95"/>
    <w:rsid w:val="0088284A"/>
    <w:rsid w:val="00883E67"/>
    <w:rsid w:val="008951C1"/>
    <w:rsid w:val="00896B23"/>
    <w:rsid w:val="008A3E91"/>
    <w:rsid w:val="008A43D2"/>
    <w:rsid w:val="008E253D"/>
    <w:rsid w:val="008E43BB"/>
    <w:rsid w:val="008F1036"/>
    <w:rsid w:val="008F32E3"/>
    <w:rsid w:val="00902C4C"/>
    <w:rsid w:val="0092116B"/>
    <w:rsid w:val="00933E87"/>
    <w:rsid w:val="009505FE"/>
    <w:rsid w:val="009652A8"/>
    <w:rsid w:val="009702F4"/>
    <w:rsid w:val="0098242F"/>
    <w:rsid w:val="009A7151"/>
    <w:rsid w:val="009B1448"/>
    <w:rsid w:val="009B48B8"/>
    <w:rsid w:val="009C0D96"/>
    <w:rsid w:val="009D4347"/>
    <w:rsid w:val="009E4187"/>
    <w:rsid w:val="009F0FCB"/>
    <w:rsid w:val="00A06A1A"/>
    <w:rsid w:val="00A152D7"/>
    <w:rsid w:val="00A20137"/>
    <w:rsid w:val="00A3455C"/>
    <w:rsid w:val="00A4661F"/>
    <w:rsid w:val="00A54008"/>
    <w:rsid w:val="00A56D78"/>
    <w:rsid w:val="00A627F3"/>
    <w:rsid w:val="00A65F73"/>
    <w:rsid w:val="00A723E9"/>
    <w:rsid w:val="00A765A1"/>
    <w:rsid w:val="00A95F13"/>
    <w:rsid w:val="00AA3F90"/>
    <w:rsid w:val="00AA487D"/>
    <w:rsid w:val="00AA666B"/>
    <w:rsid w:val="00AB2433"/>
    <w:rsid w:val="00AB2B1D"/>
    <w:rsid w:val="00AB576B"/>
    <w:rsid w:val="00AC13D7"/>
    <w:rsid w:val="00AD2272"/>
    <w:rsid w:val="00AD5931"/>
    <w:rsid w:val="00AE138B"/>
    <w:rsid w:val="00AE3CD0"/>
    <w:rsid w:val="00AF566B"/>
    <w:rsid w:val="00B04216"/>
    <w:rsid w:val="00B0431A"/>
    <w:rsid w:val="00B41A0A"/>
    <w:rsid w:val="00B50467"/>
    <w:rsid w:val="00B62197"/>
    <w:rsid w:val="00B65001"/>
    <w:rsid w:val="00B715E8"/>
    <w:rsid w:val="00B8059F"/>
    <w:rsid w:val="00B8193A"/>
    <w:rsid w:val="00BB4442"/>
    <w:rsid w:val="00BD10B9"/>
    <w:rsid w:val="00BD2097"/>
    <w:rsid w:val="00BE273C"/>
    <w:rsid w:val="00BE4E91"/>
    <w:rsid w:val="00BF3B25"/>
    <w:rsid w:val="00C00689"/>
    <w:rsid w:val="00C4607D"/>
    <w:rsid w:val="00C50681"/>
    <w:rsid w:val="00C619E3"/>
    <w:rsid w:val="00C640DB"/>
    <w:rsid w:val="00C80FCB"/>
    <w:rsid w:val="00C930FC"/>
    <w:rsid w:val="00CB13C1"/>
    <w:rsid w:val="00CB15A5"/>
    <w:rsid w:val="00CB1C6B"/>
    <w:rsid w:val="00CC62B9"/>
    <w:rsid w:val="00CC6FCB"/>
    <w:rsid w:val="00CF3C0F"/>
    <w:rsid w:val="00D17FA1"/>
    <w:rsid w:val="00D25F52"/>
    <w:rsid w:val="00D339A0"/>
    <w:rsid w:val="00D41A14"/>
    <w:rsid w:val="00D6189B"/>
    <w:rsid w:val="00D63145"/>
    <w:rsid w:val="00D76C6E"/>
    <w:rsid w:val="00D8157C"/>
    <w:rsid w:val="00DA0521"/>
    <w:rsid w:val="00DB1114"/>
    <w:rsid w:val="00DB1AC8"/>
    <w:rsid w:val="00DB71BC"/>
    <w:rsid w:val="00DC453B"/>
    <w:rsid w:val="00DC6D26"/>
    <w:rsid w:val="00DE242E"/>
    <w:rsid w:val="00DF4372"/>
    <w:rsid w:val="00DF6E8F"/>
    <w:rsid w:val="00DF7947"/>
    <w:rsid w:val="00E02A21"/>
    <w:rsid w:val="00E13F46"/>
    <w:rsid w:val="00E20D75"/>
    <w:rsid w:val="00E249F5"/>
    <w:rsid w:val="00E26EE1"/>
    <w:rsid w:val="00E336B6"/>
    <w:rsid w:val="00E3690A"/>
    <w:rsid w:val="00E550A0"/>
    <w:rsid w:val="00E63315"/>
    <w:rsid w:val="00E82637"/>
    <w:rsid w:val="00EA0737"/>
    <w:rsid w:val="00EB34B5"/>
    <w:rsid w:val="00EC26E0"/>
    <w:rsid w:val="00EE3412"/>
    <w:rsid w:val="00F04DB4"/>
    <w:rsid w:val="00F10A77"/>
    <w:rsid w:val="00F40DE8"/>
    <w:rsid w:val="00F42E21"/>
    <w:rsid w:val="00F60715"/>
    <w:rsid w:val="00F62901"/>
    <w:rsid w:val="00F65B62"/>
    <w:rsid w:val="00F7798F"/>
    <w:rsid w:val="00FB0135"/>
    <w:rsid w:val="00FB4BC0"/>
    <w:rsid w:val="00FC4231"/>
    <w:rsid w:val="00FD4F7A"/>
    <w:rsid w:val="00FE0461"/>
    <w:rsid w:val="00FE7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886529-B7E6-420D-81BE-2AD0C6D6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Heading1">
    <w:name w:val="WP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Footer">
    <w:name w:val="WP_Footer"/>
    <w:basedOn w:val="Normal"/>
    <w:pPr>
      <w:widowControl w:val="0"/>
      <w:tabs>
        <w:tab w:val="left" w:pos="0"/>
        <w:tab w:val="center" w:pos="4320"/>
        <w:tab w:val="right" w:pos="8640"/>
        <w:tab w:val="left" w:pos="9360"/>
      </w:tabs>
    </w:pPr>
  </w:style>
  <w:style w:type="paragraph" w:customStyle="1" w:styleId="WPBodyText">
    <w:name w:val="WP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paragraph" w:customStyle="1" w:styleId="MemoHeader">
    <w:name w:val="Memo Header"/>
    <w:uiPriority w:val="99"/>
    <w:semiHidden/>
    <w:rsid w:val="00D6189B"/>
    <w:pPr>
      <w:pBdr>
        <w:bottom w:val="single" w:sz="4" w:space="2" w:color="auto"/>
      </w:pBdr>
      <w:spacing w:before="360" w:after="100" w:afterAutospacing="1"/>
    </w:pPr>
    <w:rPr>
      <w:rFonts w:ascii="Verdana" w:eastAsia="Calibri" w:hAnsi="Verdana"/>
      <w:b/>
      <w:sz w:val="32"/>
      <w:szCs w:val="24"/>
    </w:rPr>
  </w:style>
  <w:style w:type="paragraph" w:styleId="BalloonText">
    <w:name w:val="Balloon Text"/>
    <w:basedOn w:val="Normal"/>
    <w:link w:val="BalloonTextChar"/>
    <w:rsid w:val="000E58AD"/>
    <w:rPr>
      <w:rFonts w:ascii="Tahoma" w:hAnsi="Tahoma" w:cs="Tahoma"/>
      <w:sz w:val="16"/>
      <w:szCs w:val="16"/>
    </w:rPr>
  </w:style>
  <w:style w:type="character" w:customStyle="1" w:styleId="BalloonTextChar">
    <w:name w:val="Balloon Text Char"/>
    <w:link w:val="BalloonText"/>
    <w:rsid w:val="000E58AD"/>
    <w:rPr>
      <w:rFonts w:ascii="Tahoma" w:hAnsi="Tahoma" w:cs="Tahoma"/>
      <w:sz w:val="16"/>
      <w:szCs w:val="16"/>
    </w:rPr>
  </w:style>
  <w:style w:type="paragraph" w:styleId="ListParagraph">
    <w:name w:val="List Paragraph"/>
    <w:basedOn w:val="Normal"/>
    <w:uiPriority w:val="34"/>
    <w:qFormat/>
    <w:rsid w:val="005E6E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405E65-7295-4A72-8A6C-B83EA6F9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4087</Words>
  <Characters>21599</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J:\RATES\TARIFFS\10534, 36024-G Community Water Co (Pass Thru)</vt:lpstr>
    </vt:vector>
  </TitlesOfParts>
  <Company>TCEQ</Company>
  <LinksUpToDate>false</LinksUpToDate>
  <CharactersWithSpaces>25635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J:\RATES\TARIFFS\10534, 36024-G Community Water Co (Pass Thru)</dc:title>
  <dc:subject/>
  <dc:creator>eflores</dc:creator>
  <cp:keywords/>
  <cp:lastModifiedBy>Fuentes, Lisa</cp:lastModifiedBy>
  <cp:revision>4</cp:revision>
  <cp:lastPrinted>2011-01-18T16:03:00Z</cp:lastPrinted>
  <dcterms:created xsi:type="dcterms:W3CDTF">2018-10-12T20:11:00Z</dcterms:created>
  <dcterms:modified xsi:type="dcterms:W3CDTF">2018-10-17T13:29:00Z</dcterms:modified>
</cp:coreProperties>
</file>